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56E3FB6" w:rsidR="00CB3E0B" w:rsidRDefault="00FC771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3CEDDAA" w:rsidR="00727813" w:rsidRPr="00311C5F" w:rsidRDefault="00FC771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June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488C4A5" w:rsidR="00A53652" w:rsidRPr="00CB3E0B" w:rsidRDefault="00FC771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DA5BC5" w14:textId="3BFF47BE" w:rsidR="00FC7713" w:rsidRPr="00FC7713" w:rsidRDefault="00FC7713" w:rsidP="00FC7713">
      <w:pPr>
        <w:jc w:val="center"/>
        <w:rPr>
          <w:rFonts w:ascii="Arial" w:hAnsi="Arial" w:cs="Arial"/>
          <w:b/>
        </w:rPr>
      </w:pPr>
      <w:r w:rsidRPr="00FC7713">
        <w:rPr>
          <w:rFonts w:ascii="Arial" w:hAnsi="Arial" w:cs="Arial"/>
          <w:b/>
        </w:rPr>
        <w:t>T0088</w:t>
      </w:r>
    </w:p>
    <w:p w14:paraId="391E6084" w14:textId="7357C2D5" w:rsidR="00727813" w:rsidRPr="00FC7713" w:rsidRDefault="00FC7713" w:rsidP="00FC7713">
      <w:pPr>
        <w:jc w:val="center"/>
        <w:rPr>
          <w:rFonts w:ascii="Arial" w:hAnsi="Arial" w:cs="Arial"/>
          <w:b/>
        </w:rPr>
      </w:pPr>
      <w:r w:rsidRPr="00FC7713">
        <w:rPr>
          <w:rFonts w:ascii="Arial" w:hAnsi="Arial" w:cs="Arial"/>
          <w:b/>
        </w:rPr>
        <w:t>A27 Worthing and Lancing – Appraisal Summary of the Historic Work on the Larger Scale Options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6172F3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C7713">
            <w:rPr>
              <w:rFonts w:ascii="Arial" w:hAnsi="Arial" w:cs="Arial"/>
              <w:b/>
            </w:rPr>
            <w:t>05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90C258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C7713">
            <w:rPr>
              <w:rFonts w:ascii="Arial" w:hAnsi="Arial" w:cs="Arial"/>
              <w:b/>
            </w:rPr>
            <w:t>28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E00D4">
            <w:rPr>
              <w:rFonts w:ascii="Arial" w:hAnsi="Arial" w:cs="Arial"/>
              <w:b/>
            </w:rPr>
            <w:t>31 December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398A8A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E00D4">
        <w:rPr>
          <w:rFonts w:ascii="Arial" w:hAnsi="Arial" w:cs="Arial"/>
          <w:b/>
        </w:rPr>
        <w:t>301</w:t>
      </w:r>
      <w:r w:rsidR="004B2EBF">
        <w:rPr>
          <w:rFonts w:ascii="Arial" w:hAnsi="Arial" w:cs="Arial"/>
          <w:b/>
        </w:rPr>
        <w:t>,</w:t>
      </w:r>
      <w:r w:rsidR="007E00D4">
        <w:rPr>
          <w:rFonts w:ascii="Arial" w:hAnsi="Arial" w:cs="Arial"/>
          <w:b/>
        </w:rPr>
        <w:t>043.5</w:t>
      </w:r>
      <w:r w:rsidR="0038182F">
        <w:rPr>
          <w:rFonts w:ascii="Arial" w:hAnsi="Arial" w:cs="Arial"/>
          <w:b/>
        </w:rPr>
        <w:t>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C170754" w:rsidR="00627D44" w:rsidRPr="00311C5F" w:rsidRDefault="00FF5AB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A041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A041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7296B49" w:rsidR="00CB4F85" w:rsidRPr="002C2284" w:rsidRDefault="00FC771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T0088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AFEEE0" w:rsidR="00CB4F85" w:rsidRPr="002C2284" w:rsidRDefault="00FC7713" w:rsidP="00A43023">
            <w:pPr>
              <w:rPr>
                <w:rFonts w:ascii="Arial" w:hAnsi="Arial" w:cs="Arial"/>
                <w:b/>
              </w:rPr>
            </w:pPr>
            <w:r w:rsidRPr="00FC7713">
              <w:rPr>
                <w:rFonts w:ascii="Arial" w:hAnsi="Arial" w:cs="Arial"/>
                <w:b/>
              </w:rPr>
              <w:t>3041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22F133D" w:rsidR="00CB4F85" w:rsidRPr="002C2284" w:rsidRDefault="00FC7713" w:rsidP="00A43023">
            <w:pPr>
              <w:rPr>
                <w:rFonts w:ascii="Arial" w:hAnsi="Arial" w:cs="Arial"/>
                <w:b/>
              </w:rPr>
            </w:pPr>
            <w:r w:rsidRPr="00FC7713">
              <w:rPr>
                <w:rFonts w:ascii="Arial" w:hAnsi="Arial" w:cs="Arial"/>
                <w:b/>
              </w:rPr>
              <w:t>608509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25BC" w14:textId="77777777" w:rsidR="009A0412" w:rsidRDefault="009A0412">
      <w:r>
        <w:separator/>
      </w:r>
    </w:p>
  </w:endnote>
  <w:endnote w:type="continuationSeparator" w:id="0">
    <w:p w14:paraId="4E06B640" w14:textId="77777777" w:rsidR="009A0412" w:rsidRDefault="009A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A041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DC491" w14:textId="77777777" w:rsidR="009A0412" w:rsidRDefault="009A0412">
      <w:r>
        <w:separator/>
      </w:r>
    </w:p>
  </w:footnote>
  <w:footnote w:type="continuationSeparator" w:id="0">
    <w:p w14:paraId="528F5651" w14:textId="77777777" w:rsidR="009A0412" w:rsidRDefault="009A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0D8D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182F"/>
    <w:rsid w:val="0044629C"/>
    <w:rsid w:val="004B2EBF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04BF"/>
    <w:rsid w:val="007C52FF"/>
    <w:rsid w:val="007E00D4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0412"/>
    <w:rsid w:val="00A26AB8"/>
    <w:rsid w:val="00A53652"/>
    <w:rsid w:val="00AF3514"/>
    <w:rsid w:val="00B50393"/>
    <w:rsid w:val="00B738D0"/>
    <w:rsid w:val="00B82F6B"/>
    <w:rsid w:val="00B92073"/>
    <w:rsid w:val="00BC48DD"/>
    <w:rsid w:val="00BD017E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7713"/>
    <w:rsid w:val="00FD458C"/>
    <w:rsid w:val="00FD5F80"/>
    <w:rsid w:val="00FE3F48"/>
    <w:rsid w:val="00FF365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A078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8024D"/>
    <w:rsid w:val="00BC28F6"/>
    <w:rsid w:val="00C23EC7"/>
    <w:rsid w:val="00CD2D42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963-CA43-4C08-AA53-BF4B3A0F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8</cp:revision>
  <cp:lastPrinted>2016-01-12T11:01:00Z</cp:lastPrinted>
  <dcterms:created xsi:type="dcterms:W3CDTF">2021-06-28T10:08:00Z</dcterms:created>
  <dcterms:modified xsi:type="dcterms:W3CDTF">2021-06-30T14:39:00Z</dcterms:modified>
</cp:coreProperties>
</file>