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page" w:tblpX="7359" w:tblpY="-727"/>
        <w:tblW w:w="4288" w:type="dxa"/>
        <w:tblLayout w:type="fixed"/>
        <w:tblLook w:val="04A0" w:firstRow="1" w:lastRow="0" w:firstColumn="1" w:lastColumn="0" w:noHBand="0" w:noVBand="1"/>
      </w:tblPr>
      <w:tblGrid>
        <w:gridCol w:w="2297"/>
        <w:gridCol w:w="1991"/>
      </w:tblGrid>
      <w:tr w:rsidR="00FA697E" w:rsidRPr="00C96B54" w14:paraId="4946306C" w14:textId="77777777" w:rsidTr="000E64D0">
        <w:tc>
          <w:tcPr>
            <w:tcW w:w="4288" w:type="dxa"/>
            <w:gridSpan w:val="2"/>
            <w:shd w:val="clear" w:color="auto" w:fill="auto"/>
            <w:tcMar>
              <w:top w:w="0" w:type="dxa"/>
              <w:bottom w:w="6" w:type="dxa"/>
            </w:tcMar>
          </w:tcPr>
          <w:p w14:paraId="6EE1033D" w14:textId="77777777" w:rsidR="00135AC6" w:rsidRPr="00C96B54" w:rsidRDefault="00380039" w:rsidP="000E64D0">
            <w:pPr>
              <w:pStyle w:val="NoSpacing"/>
              <w:rPr>
                <w:rFonts w:ascii="Arial" w:hAnsi="Arial" w:cs="Arial"/>
                <w:b/>
                <w:color w:val="333333"/>
              </w:rPr>
            </w:pPr>
            <w:r w:rsidRPr="00C96B54">
              <w:rPr>
                <w:rStyle w:val="11POINTCORPORATE"/>
                <w:rFonts w:cs="Arial"/>
                <w:lang w:val="en-GB"/>
              </w:rPr>
              <w:t>Commercial Directorate</w:t>
            </w:r>
          </w:p>
        </w:tc>
      </w:tr>
      <w:tr w:rsidR="00FA697E" w:rsidRPr="00C96B54" w14:paraId="7980C513" w14:textId="77777777" w:rsidTr="000E64D0">
        <w:tc>
          <w:tcPr>
            <w:tcW w:w="4288" w:type="dxa"/>
            <w:gridSpan w:val="2"/>
            <w:shd w:val="clear" w:color="auto" w:fill="auto"/>
            <w:tcMar>
              <w:top w:w="28" w:type="dxa"/>
            </w:tcMar>
          </w:tcPr>
          <w:p w14:paraId="24BC836A" w14:textId="77777777" w:rsidR="00135AC6" w:rsidRPr="00C96B54" w:rsidRDefault="00380039" w:rsidP="000E64D0">
            <w:pPr>
              <w:pStyle w:val="NoSpacing"/>
              <w:rPr>
                <w:rFonts w:ascii="Arial" w:hAnsi="Arial" w:cs="Arial"/>
                <w:color w:val="333333"/>
                <w:sz w:val="20"/>
                <w:szCs w:val="20"/>
              </w:rPr>
            </w:pPr>
            <w:r w:rsidRPr="00C96B54">
              <w:rPr>
                <w:rFonts w:ascii="Arial" w:hAnsi="Arial" w:cs="Arial"/>
                <w:color w:val="333333"/>
                <w:sz w:val="20"/>
                <w:szCs w:val="20"/>
              </w:rPr>
              <w:t>DVLA</w:t>
            </w:r>
          </w:p>
          <w:p w14:paraId="6F0A4DBA" w14:textId="77777777" w:rsidR="00380039" w:rsidRPr="00C96B54" w:rsidRDefault="00380039" w:rsidP="000E64D0">
            <w:pPr>
              <w:pStyle w:val="NoSpacing"/>
              <w:rPr>
                <w:rFonts w:ascii="Arial" w:hAnsi="Arial" w:cs="Arial"/>
                <w:color w:val="333333"/>
                <w:sz w:val="20"/>
                <w:szCs w:val="20"/>
              </w:rPr>
            </w:pPr>
            <w:r w:rsidRPr="00C96B54">
              <w:rPr>
                <w:rFonts w:ascii="Arial" w:hAnsi="Arial" w:cs="Arial"/>
                <w:color w:val="333333"/>
                <w:sz w:val="20"/>
                <w:szCs w:val="20"/>
              </w:rPr>
              <w:t>Longview Road</w:t>
            </w:r>
          </w:p>
          <w:p w14:paraId="7954B8B3" w14:textId="77777777" w:rsidR="00380039" w:rsidRPr="00C96B54" w:rsidRDefault="00380039" w:rsidP="000E64D0">
            <w:pPr>
              <w:pStyle w:val="NoSpacing"/>
              <w:rPr>
                <w:rFonts w:ascii="Arial" w:hAnsi="Arial" w:cs="Arial"/>
                <w:color w:val="333333"/>
                <w:sz w:val="20"/>
                <w:szCs w:val="20"/>
              </w:rPr>
            </w:pPr>
            <w:r w:rsidRPr="00C96B54">
              <w:rPr>
                <w:rFonts w:ascii="Arial" w:hAnsi="Arial" w:cs="Arial"/>
                <w:color w:val="333333"/>
                <w:sz w:val="20"/>
                <w:szCs w:val="20"/>
              </w:rPr>
              <w:t xml:space="preserve">Morriston </w:t>
            </w:r>
          </w:p>
          <w:p w14:paraId="423EAD07" w14:textId="77777777" w:rsidR="00380039" w:rsidRPr="00C96B54" w:rsidRDefault="00380039" w:rsidP="000E64D0">
            <w:pPr>
              <w:pStyle w:val="NoSpacing"/>
              <w:rPr>
                <w:rFonts w:ascii="Arial" w:hAnsi="Arial" w:cs="Arial"/>
                <w:color w:val="333333"/>
                <w:sz w:val="20"/>
                <w:szCs w:val="20"/>
              </w:rPr>
            </w:pPr>
            <w:r w:rsidRPr="00C96B54">
              <w:rPr>
                <w:rFonts w:ascii="Arial" w:hAnsi="Arial" w:cs="Arial"/>
                <w:color w:val="333333"/>
                <w:sz w:val="20"/>
                <w:szCs w:val="20"/>
              </w:rPr>
              <w:t>Swansea SA6 7JL</w:t>
            </w:r>
          </w:p>
        </w:tc>
      </w:tr>
      <w:tr w:rsidR="00FA697E" w:rsidRPr="00C96B54" w14:paraId="1BA917AB" w14:textId="77777777" w:rsidTr="000E64D0">
        <w:tc>
          <w:tcPr>
            <w:tcW w:w="2297" w:type="dxa"/>
            <w:shd w:val="clear" w:color="auto" w:fill="auto"/>
            <w:tcMar>
              <w:top w:w="28" w:type="dxa"/>
              <w:bottom w:w="0" w:type="dxa"/>
            </w:tcMar>
          </w:tcPr>
          <w:p w14:paraId="5C155A71" w14:textId="77777777" w:rsidR="00FA697E" w:rsidRPr="00C96B54" w:rsidRDefault="00FA697E" w:rsidP="000E64D0">
            <w:pPr>
              <w:pStyle w:val="NoSpacing"/>
              <w:rPr>
                <w:rFonts w:ascii="Arial" w:hAnsi="Arial" w:cs="Arial"/>
              </w:rPr>
            </w:pPr>
            <w:r w:rsidRPr="00C96B54">
              <w:rPr>
                <w:rFonts w:ascii="Arial" w:hAnsi="Arial" w:cs="Arial"/>
                <w:color w:val="333333"/>
                <w:sz w:val="20"/>
                <w:szCs w:val="20"/>
              </w:rPr>
              <w:t>Phone:</w:t>
            </w:r>
          </w:p>
        </w:tc>
        <w:tc>
          <w:tcPr>
            <w:tcW w:w="1991" w:type="dxa"/>
            <w:shd w:val="clear" w:color="auto" w:fill="auto"/>
            <w:tcMar>
              <w:top w:w="0" w:type="dxa"/>
              <w:bottom w:w="0" w:type="dxa"/>
            </w:tcMar>
            <w:vAlign w:val="center"/>
          </w:tcPr>
          <w:p w14:paraId="3A3B9AA9" w14:textId="3C92D8E6" w:rsidR="00FA697E" w:rsidRPr="00C96B54" w:rsidRDefault="00FA697E" w:rsidP="000E64D0">
            <w:pPr>
              <w:pStyle w:val="NoSpacing"/>
              <w:rPr>
                <w:rStyle w:val="10POINTCORPORATE"/>
                <w:rFonts w:cs="Arial"/>
              </w:rPr>
            </w:pPr>
            <w:r w:rsidRPr="00C96B54">
              <w:rPr>
                <w:rStyle w:val="10POINTCORPORATE"/>
                <w:rFonts w:cs="Arial"/>
              </w:rPr>
              <w:t xml:space="preserve">01792 </w:t>
            </w:r>
            <w:r w:rsidR="00030D77">
              <w:rPr>
                <w:rStyle w:val="10POINTCORPORATE"/>
                <w:rFonts w:cs="Arial"/>
              </w:rPr>
              <w:t>782753</w:t>
            </w:r>
          </w:p>
        </w:tc>
      </w:tr>
      <w:tr w:rsidR="00FA697E" w:rsidRPr="00C96B54" w14:paraId="61A99806" w14:textId="77777777" w:rsidTr="000E64D0">
        <w:tc>
          <w:tcPr>
            <w:tcW w:w="4288" w:type="dxa"/>
            <w:gridSpan w:val="2"/>
            <w:shd w:val="clear" w:color="auto" w:fill="auto"/>
            <w:tcMar>
              <w:top w:w="57" w:type="dxa"/>
              <w:bottom w:w="28" w:type="dxa"/>
            </w:tcMar>
          </w:tcPr>
          <w:p w14:paraId="40FDBF88" w14:textId="77777777" w:rsidR="00FA697E" w:rsidRPr="00C96B54" w:rsidRDefault="00383B3D" w:rsidP="000E64D0">
            <w:pPr>
              <w:pStyle w:val="NoSpacing"/>
              <w:rPr>
                <w:rFonts w:ascii="Arial" w:hAnsi="Arial" w:cs="Arial"/>
                <w:b/>
                <w:color w:val="333333"/>
                <w:sz w:val="20"/>
                <w:szCs w:val="20"/>
              </w:rPr>
            </w:pPr>
            <w:r w:rsidRPr="00C96B54">
              <w:rPr>
                <w:rStyle w:val="11POINTCORPORATE"/>
                <w:rFonts w:cs="Arial"/>
              </w:rPr>
              <w:t>www.gov.uk/browse/driving</w:t>
            </w:r>
          </w:p>
        </w:tc>
      </w:tr>
      <w:tr w:rsidR="00FA697E" w:rsidRPr="00C96B54" w14:paraId="4902FA6A" w14:textId="77777777" w:rsidTr="000E64D0">
        <w:tc>
          <w:tcPr>
            <w:tcW w:w="4288" w:type="dxa"/>
            <w:gridSpan w:val="2"/>
            <w:shd w:val="clear" w:color="auto" w:fill="auto"/>
            <w:tcMar>
              <w:top w:w="57" w:type="dxa"/>
              <w:bottom w:w="57" w:type="dxa"/>
            </w:tcMar>
          </w:tcPr>
          <w:p w14:paraId="423A134B" w14:textId="77777777" w:rsidR="00FA697E" w:rsidRPr="00C96B54" w:rsidRDefault="00FA697E" w:rsidP="000E64D0">
            <w:pPr>
              <w:pStyle w:val="NoSpacing"/>
              <w:rPr>
                <w:rFonts w:ascii="Arial" w:hAnsi="Arial" w:cs="Arial"/>
                <w:b/>
                <w:color w:val="333333"/>
                <w:sz w:val="20"/>
                <w:szCs w:val="20"/>
              </w:rPr>
            </w:pPr>
            <w:r w:rsidRPr="00C96B54">
              <w:rPr>
                <w:rStyle w:val="11POINTCORPORATE"/>
                <w:rFonts w:cs="Arial"/>
              </w:rPr>
              <w:t>@dvlagovuk</w:t>
            </w:r>
          </w:p>
        </w:tc>
      </w:tr>
      <w:tr w:rsidR="00383B3D" w:rsidRPr="00C96B54" w14:paraId="6C440818" w14:textId="77777777" w:rsidTr="000E64D0">
        <w:tc>
          <w:tcPr>
            <w:tcW w:w="2297" w:type="dxa"/>
            <w:shd w:val="clear" w:color="auto" w:fill="auto"/>
            <w:tcMar>
              <w:top w:w="57" w:type="dxa"/>
              <w:bottom w:w="57" w:type="dxa"/>
            </w:tcMar>
          </w:tcPr>
          <w:p w14:paraId="124D8A01" w14:textId="77777777" w:rsidR="00383B3D" w:rsidRPr="00C96B54" w:rsidRDefault="008068B6" w:rsidP="000E64D0">
            <w:pPr>
              <w:pStyle w:val="NoSpacing"/>
              <w:rPr>
                <w:rFonts w:ascii="Arial" w:hAnsi="Arial" w:cs="Arial"/>
                <w:color w:val="333333"/>
                <w:sz w:val="20"/>
                <w:szCs w:val="20"/>
              </w:rPr>
            </w:pPr>
            <w:r w:rsidRPr="00C96B54">
              <w:rPr>
                <w:rFonts w:ascii="Arial" w:hAnsi="Arial" w:cs="Arial"/>
                <w:color w:val="333333"/>
                <w:sz w:val="20"/>
                <w:szCs w:val="20"/>
              </w:rPr>
              <w:t>You</w:t>
            </w:r>
            <w:r w:rsidR="009050BA" w:rsidRPr="00C96B54">
              <w:rPr>
                <w:rFonts w:ascii="Arial" w:hAnsi="Arial" w:cs="Arial"/>
                <w:color w:val="333333"/>
                <w:sz w:val="20"/>
                <w:szCs w:val="20"/>
              </w:rPr>
              <w:t>r ref:</w:t>
            </w:r>
          </w:p>
        </w:tc>
        <w:tc>
          <w:tcPr>
            <w:tcW w:w="1991" w:type="dxa"/>
            <w:shd w:val="clear" w:color="auto" w:fill="auto"/>
            <w:tcMar>
              <w:top w:w="57" w:type="dxa"/>
              <w:bottom w:w="57" w:type="dxa"/>
            </w:tcMar>
          </w:tcPr>
          <w:p w14:paraId="43B40581" w14:textId="40B8DBD3" w:rsidR="00383B3D" w:rsidRPr="00C96B54" w:rsidRDefault="00383B3D" w:rsidP="000E64D0">
            <w:pPr>
              <w:pStyle w:val="NoSpacing"/>
              <w:rPr>
                <w:rStyle w:val="10POINTCORPORATE"/>
                <w:rFonts w:cs="Arial"/>
              </w:rPr>
            </w:pPr>
          </w:p>
        </w:tc>
      </w:tr>
      <w:tr w:rsidR="00383B3D" w:rsidRPr="00C96B54" w14:paraId="360AB091" w14:textId="77777777" w:rsidTr="000E64D0">
        <w:tc>
          <w:tcPr>
            <w:tcW w:w="2297" w:type="dxa"/>
            <w:shd w:val="clear" w:color="auto" w:fill="auto"/>
            <w:tcMar>
              <w:top w:w="57" w:type="dxa"/>
              <w:bottom w:w="57" w:type="dxa"/>
            </w:tcMar>
          </w:tcPr>
          <w:p w14:paraId="08F75F95" w14:textId="77777777" w:rsidR="00383B3D" w:rsidRPr="00C96B54" w:rsidRDefault="008068B6" w:rsidP="000E64D0">
            <w:pPr>
              <w:pStyle w:val="NoSpacing"/>
              <w:rPr>
                <w:rFonts w:ascii="Arial" w:hAnsi="Arial" w:cs="Arial"/>
                <w:color w:val="333333"/>
                <w:sz w:val="20"/>
                <w:szCs w:val="20"/>
              </w:rPr>
            </w:pPr>
            <w:r w:rsidRPr="00C96B54">
              <w:rPr>
                <w:rFonts w:ascii="Arial" w:hAnsi="Arial" w:cs="Arial"/>
                <w:color w:val="333333"/>
                <w:sz w:val="20"/>
                <w:szCs w:val="20"/>
              </w:rPr>
              <w:t>Our ref:</w:t>
            </w:r>
          </w:p>
        </w:tc>
        <w:tc>
          <w:tcPr>
            <w:tcW w:w="1991" w:type="dxa"/>
            <w:shd w:val="clear" w:color="auto" w:fill="auto"/>
            <w:tcMar>
              <w:top w:w="57" w:type="dxa"/>
              <w:bottom w:w="57" w:type="dxa"/>
            </w:tcMar>
          </w:tcPr>
          <w:p w14:paraId="151A891C" w14:textId="670C97C0" w:rsidR="00383B3D" w:rsidRPr="00C96B54" w:rsidRDefault="00162551" w:rsidP="000E64D0">
            <w:pPr>
              <w:pStyle w:val="NoSpacing"/>
              <w:rPr>
                <w:rStyle w:val="10POINTCORPORATE"/>
                <w:rFonts w:cs="Arial"/>
              </w:rPr>
            </w:pPr>
            <w:r>
              <w:rPr>
                <w:rStyle w:val="10POINTCORPORATE"/>
                <w:rFonts w:cs="Arial"/>
              </w:rPr>
              <w:t>PS</w:t>
            </w:r>
            <w:r w:rsidR="00030D77">
              <w:rPr>
                <w:rStyle w:val="10POINTCORPORATE"/>
                <w:rFonts w:cs="Arial"/>
              </w:rPr>
              <w:t>/21/155</w:t>
            </w:r>
          </w:p>
        </w:tc>
      </w:tr>
      <w:tr w:rsidR="00383B3D" w:rsidRPr="00C96B54" w14:paraId="2D1300DD" w14:textId="77777777" w:rsidTr="000E64D0">
        <w:trPr>
          <w:trHeight w:val="206"/>
        </w:trPr>
        <w:tc>
          <w:tcPr>
            <w:tcW w:w="2297" w:type="dxa"/>
            <w:shd w:val="clear" w:color="auto" w:fill="auto"/>
            <w:tcMar>
              <w:top w:w="57" w:type="dxa"/>
              <w:bottom w:w="57" w:type="dxa"/>
            </w:tcMar>
          </w:tcPr>
          <w:p w14:paraId="532489C2" w14:textId="77777777" w:rsidR="00383B3D" w:rsidRPr="00C96B54" w:rsidRDefault="008068B6" w:rsidP="000E64D0">
            <w:pPr>
              <w:pStyle w:val="NoSpacing"/>
              <w:rPr>
                <w:rFonts w:ascii="Arial" w:hAnsi="Arial" w:cs="Arial"/>
                <w:color w:val="333333"/>
                <w:sz w:val="20"/>
                <w:szCs w:val="20"/>
              </w:rPr>
            </w:pPr>
            <w:r w:rsidRPr="00C96B54">
              <w:rPr>
                <w:rFonts w:ascii="Arial" w:hAnsi="Arial" w:cs="Arial"/>
                <w:color w:val="333333"/>
                <w:sz w:val="20"/>
                <w:szCs w:val="20"/>
              </w:rPr>
              <w:t>Date</w:t>
            </w:r>
            <w:r w:rsidR="009050BA" w:rsidRPr="00C96B54">
              <w:rPr>
                <w:rFonts w:ascii="Arial" w:hAnsi="Arial" w:cs="Arial"/>
                <w:color w:val="333333"/>
                <w:sz w:val="20"/>
                <w:szCs w:val="20"/>
              </w:rPr>
              <w:t>:</w:t>
            </w:r>
          </w:p>
        </w:tc>
        <w:tc>
          <w:tcPr>
            <w:tcW w:w="1991" w:type="dxa"/>
            <w:shd w:val="clear" w:color="auto" w:fill="auto"/>
            <w:tcMar>
              <w:top w:w="57" w:type="dxa"/>
              <w:bottom w:w="57" w:type="dxa"/>
            </w:tcMar>
          </w:tcPr>
          <w:p w14:paraId="3BC5C493" w14:textId="372641BD" w:rsidR="00383B3D" w:rsidRPr="00C96B54" w:rsidRDefault="00030D77" w:rsidP="006F1C83">
            <w:pPr>
              <w:pStyle w:val="NoSpacing"/>
              <w:rPr>
                <w:rFonts w:ascii="Arial" w:hAnsi="Arial" w:cs="Arial"/>
                <w:color w:val="333333"/>
                <w:sz w:val="20"/>
                <w:szCs w:val="20"/>
              </w:rPr>
            </w:pPr>
            <w:r>
              <w:rPr>
                <w:rStyle w:val="10POINTCORPORATE"/>
                <w:rFonts w:cs="Arial"/>
              </w:rPr>
              <w:t>1</w:t>
            </w:r>
            <w:r w:rsidR="00C45D7D">
              <w:rPr>
                <w:rStyle w:val="10POINTCORPORATE"/>
                <w:rFonts w:cs="Arial"/>
              </w:rPr>
              <w:t>4</w:t>
            </w:r>
            <w:r>
              <w:rPr>
                <w:rStyle w:val="10POINTCORPORATE"/>
                <w:rFonts w:cs="Arial"/>
              </w:rPr>
              <w:t xml:space="preserve"> January 2022</w:t>
            </w:r>
          </w:p>
        </w:tc>
      </w:tr>
    </w:tbl>
    <w:p w14:paraId="4D14E05F" w14:textId="77777777" w:rsidR="00E54A32" w:rsidRPr="00C96B54" w:rsidRDefault="00E54A32" w:rsidP="00E54A32">
      <w:pPr>
        <w:ind w:left="284"/>
        <w:rPr>
          <w:rFonts w:ascii="Arial" w:hAnsi="Arial" w:cs="Arial"/>
        </w:rPr>
      </w:pPr>
    </w:p>
    <w:p w14:paraId="34F07E4B" w14:textId="77777777" w:rsidR="00354F52" w:rsidRPr="00C96B54" w:rsidRDefault="00354F52" w:rsidP="00135AC6">
      <w:pPr>
        <w:rPr>
          <w:rFonts w:ascii="Arial" w:hAnsi="Arial" w:cs="Arial"/>
        </w:rPr>
      </w:pPr>
    </w:p>
    <w:p w14:paraId="0929DEAA" w14:textId="77777777" w:rsidR="00A5435A" w:rsidRPr="00C96B54" w:rsidRDefault="00A5435A" w:rsidP="00135AC6">
      <w:pPr>
        <w:rPr>
          <w:rFonts w:ascii="Arial" w:hAnsi="Arial" w:cs="Arial"/>
        </w:rPr>
      </w:pPr>
    </w:p>
    <w:p w14:paraId="60B1988D" w14:textId="03786E51" w:rsidR="00445AD7" w:rsidRPr="000F2E21" w:rsidRDefault="00445AD7" w:rsidP="00445AD7">
      <w:pPr>
        <w:tabs>
          <w:tab w:val="left" w:pos="-180"/>
        </w:tabs>
        <w:spacing w:before="120" w:after="120"/>
        <w:rPr>
          <w:rFonts w:ascii="Arial" w:hAnsi="Arial" w:cs="Arial"/>
        </w:rPr>
      </w:pPr>
      <w:proofErr w:type="spellStart"/>
      <w:r>
        <w:rPr>
          <w:rFonts w:ascii="Arial" w:hAnsi="Arial" w:cs="Arial"/>
        </w:rPr>
        <w:t>xxx</w:t>
      </w:r>
      <w:r w:rsidRPr="00A34103">
        <w:rPr>
          <w:rFonts w:ascii="Arial" w:hAnsi="Arial" w:cs="Arial"/>
          <w:sz w:val="16"/>
          <w:szCs w:val="16"/>
          <w:highlight w:val="yellow"/>
        </w:rPr>
        <w:t>Redacted</w:t>
      </w:r>
      <w:proofErr w:type="spellEnd"/>
      <w:r w:rsidRPr="00A34103">
        <w:rPr>
          <w:rFonts w:ascii="Arial" w:hAnsi="Arial" w:cs="Arial"/>
          <w:sz w:val="16"/>
          <w:szCs w:val="16"/>
          <w:highlight w:val="yellow"/>
        </w:rPr>
        <w:t xml:space="preserve"> under FOIA section 40, personal information</w:t>
      </w:r>
    </w:p>
    <w:p w14:paraId="2C712694" w14:textId="541E4575" w:rsidR="00FE47E7" w:rsidRPr="00E54A32" w:rsidRDefault="00FE47E7" w:rsidP="00162551">
      <w:pPr>
        <w:rPr>
          <w:rFonts w:ascii="Arial" w:hAnsi="Arial" w:cs="Arial"/>
        </w:rPr>
      </w:pPr>
      <w:r>
        <w:rPr>
          <w:rFonts w:ascii="Arial" w:hAnsi="Arial" w:cs="Arial"/>
        </w:rPr>
        <w:t xml:space="preserve">Quadient UK </w:t>
      </w:r>
      <w:r w:rsidR="002C2B7F">
        <w:rPr>
          <w:rFonts w:ascii="Arial" w:hAnsi="Arial" w:cs="Arial"/>
        </w:rPr>
        <w:t>Ltd</w:t>
      </w:r>
    </w:p>
    <w:p w14:paraId="18A5A0BB" w14:textId="77777777" w:rsidR="002C2B7F" w:rsidRDefault="002C2B7F" w:rsidP="002C2B7F">
      <w:pPr>
        <w:rPr>
          <w:rFonts w:ascii="Arial" w:hAnsi="Arial" w:cs="Arial"/>
          <w:szCs w:val="24"/>
        </w:rPr>
      </w:pPr>
      <w:r>
        <w:rPr>
          <w:rFonts w:ascii="Arial" w:hAnsi="Arial" w:cs="Arial"/>
          <w:szCs w:val="24"/>
        </w:rPr>
        <w:t>3rd Floor Press Centre,</w:t>
      </w:r>
    </w:p>
    <w:p w14:paraId="0814E577" w14:textId="57A6E5AA" w:rsidR="002C2B7F" w:rsidRDefault="002C2B7F" w:rsidP="002C2B7F">
      <w:pPr>
        <w:rPr>
          <w:rFonts w:ascii="Arial" w:hAnsi="Arial" w:cs="Arial"/>
          <w:szCs w:val="24"/>
        </w:rPr>
      </w:pPr>
      <w:r>
        <w:rPr>
          <w:rFonts w:ascii="Arial" w:hAnsi="Arial" w:cs="Arial"/>
          <w:szCs w:val="24"/>
        </w:rPr>
        <w:t xml:space="preserve">Here East, </w:t>
      </w:r>
    </w:p>
    <w:p w14:paraId="1BA0A0AE" w14:textId="77777777" w:rsidR="002C2B7F" w:rsidRDefault="002C2B7F" w:rsidP="002C2B7F">
      <w:pPr>
        <w:rPr>
          <w:rFonts w:ascii="Arial" w:hAnsi="Arial" w:cs="Arial"/>
          <w:szCs w:val="24"/>
        </w:rPr>
      </w:pPr>
      <w:r>
        <w:rPr>
          <w:rFonts w:ascii="Arial" w:hAnsi="Arial" w:cs="Arial"/>
          <w:szCs w:val="24"/>
        </w:rPr>
        <w:t xml:space="preserve">14 East Bay Lane, </w:t>
      </w:r>
    </w:p>
    <w:p w14:paraId="6570AAF9" w14:textId="77777777" w:rsidR="002C2B7F" w:rsidRDefault="002C2B7F" w:rsidP="002C2B7F">
      <w:pPr>
        <w:rPr>
          <w:rFonts w:ascii="Arial" w:hAnsi="Arial" w:cs="Arial"/>
          <w:szCs w:val="24"/>
        </w:rPr>
      </w:pPr>
      <w:r>
        <w:rPr>
          <w:rFonts w:ascii="Arial" w:hAnsi="Arial" w:cs="Arial"/>
          <w:szCs w:val="24"/>
        </w:rPr>
        <w:t>London,</w:t>
      </w:r>
    </w:p>
    <w:p w14:paraId="4596C174" w14:textId="285B7511" w:rsidR="002C2B7F" w:rsidRDefault="002C2B7F" w:rsidP="002C2B7F">
      <w:pPr>
        <w:rPr>
          <w:rFonts w:ascii="Arial" w:hAnsi="Arial" w:cs="Arial"/>
          <w:szCs w:val="24"/>
        </w:rPr>
      </w:pPr>
      <w:r>
        <w:rPr>
          <w:rFonts w:ascii="Arial" w:hAnsi="Arial" w:cs="Arial"/>
          <w:szCs w:val="24"/>
        </w:rPr>
        <w:t>E15 2GW</w:t>
      </w:r>
    </w:p>
    <w:p w14:paraId="3F1C514A" w14:textId="77777777" w:rsidR="00E54A32" w:rsidRPr="00C96B54" w:rsidRDefault="00E54A32" w:rsidP="00A5435A">
      <w:pPr>
        <w:rPr>
          <w:rFonts w:ascii="Arial" w:hAnsi="Arial" w:cs="Arial"/>
        </w:rPr>
      </w:pPr>
    </w:p>
    <w:p w14:paraId="11AD42A4" w14:textId="77777777" w:rsidR="005156E5" w:rsidRPr="00C96B54" w:rsidRDefault="005156E5" w:rsidP="00027A53">
      <w:pPr>
        <w:jc w:val="left"/>
        <w:rPr>
          <w:rFonts w:ascii="Arial" w:hAnsi="Arial" w:cs="Arial"/>
        </w:rPr>
      </w:pPr>
    </w:p>
    <w:p w14:paraId="3EE24999" w14:textId="77777777" w:rsidR="005156E5" w:rsidRPr="00C96B54" w:rsidRDefault="005156E5" w:rsidP="00027A53">
      <w:pPr>
        <w:jc w:val="left"/>
        <w:rPr>
          <w:rFonts w:ascii="Arial" w:hAnsi="Arial" w:cs="Arial"/>
        </w:rPr>
      </w:pPr>
    </w:p>
    <w:p w14:paraId="07B483B9" w14:textId="73936326" w:rsidR="00445AD7" w:rsidRPr="000F2E21" w:rsidRDefault="00CA6BC8" w:rsidP="00445AD7">
      <w:pPr>
        <w:tabs>
          <w:tab w:val="left" w:pos="-180"/>
        </w:tabs>
        <w:spacing w:before="120" w:after="120"/>
        <w:rPr>
          <w:rFonts w:ascii="Arial" w:hAnsi="Arial" w:cs="Arial"/>
        </w:rPr>
      </w:pPr>
      <w:r w:rsidRPr="00C96B54">
        <w:rPr>
          <w:rFonts w:ascii="Arial" w:hAnsi="Arial" w:cs="Arial"/>
          <w:szCs w:val="24"/>
        </w:rPr>
        <w:t>Dear</w:t>
      </w:r>
      <w:r w:rsidR="00030D77">
        <w:rPr>
          <w:rFonts w:ascii="Arial" w:hAnsi="Arial" w:cs="Arial"/>
          <w:szCs w:val="24"/>
        </w:rPr>
        <w:t xml:space="preserve"> </w:t>
      </w:r>
      <w:r w:rsidR="00445AD7">
        <w:rPr>
          <w:rFonts w:ascii="Arial" w:hAnsi="Arial" w:cs="Arial"/>
        </w:rPr>
        <w:t xml:space="preserve">xxx </w:t>
      </w:r>
      <w:r w:rsidR="00445AD7" w:rsidRPr="00A34103">
        <w:rPr>
          <w:rFonts w:ascii="Arial" w:hAnsi="Arial" w:cs="Arial"/>
          <w:sz w:val="16"/>
          <w:szCs w:val="16"/>
          <w:highlight w:val="yellow"/>
        </w:rPr>
        <w:t>Redacted under FOIA section 40, personal information</w:t>
      </w:r>
    </w:p>
    <w:p w14:paraId="2A4E1E67" w14:textId="2AAB3297" w:rsidR="00E969E5" w:rsidRDefault="00E969E5" w:rsidP="00030D77">
      <w:pPr>
        <w:rPr>
          <w:rFonts w:ascii="Arial" w:hAnsi="Arial" w:cs="Arial"/>
          <w:szCs w:val="24"/>
        </w:rPr>
      </w:pPr>
    </w:p>
    <w:p w14:paraId="12C76870" w14:textId="77777777" w:rsidR="00030D77" w:rsidRPr="00C96B54" w:rsidRDefault="00030D77" w:rsidP="00030D77">
      <w:pPr>
        <w:rPr>
          <w:rFonts w:ascii="Arial" w:hAnsi="Arial" w:cs="Arial"/>
          <w:szCs w:val="24"/>
        </w:rPr>
      </w:pPr>
    </w:p>
    <w:p w14:paraId="11F127FE" w14:textId="4A6A12DA" w:rsidR="00CD1093" w:rsidRDefault="00CD1093" w:rsidP="00CD1093">
      <w:pPr>
        <w:rPr>
          <w:rFonts w:ascii="Arial" w:hAnsi="Arial" w:cs="Arial"/>
          <w:b/>
          <w:highlight w:val="yellow"/>
        </w:rPr>
      </w:pPr>
      <w:bookmarkStart w:id="0" w:name="OLE_LINK1"/>
      <w:bookmarkStart w:id="1" w:name="OLE_LINK2"/>
      <w:r w:rsidRPr="00CE5799">
        <w:rPr>
          <w:rFonts w:ascii="Arial" w:hAnsi="Arial" w:cs="Arial"/>
          <w:b/>
        </w:rPr>
        <w:t>CONTRACT REFERENCE NUMBER:</w:t>
      </w:r>
      <w:r>
        <w:rPr>
          <w:rFonts w:ascii="Arial" w:hAnsi="Arial" w:cs="Arial"/>
          <w:b/>
        </w:rPr>
        <w:t xml:space="preserve"> </w:t>
      </w:r>
      <w:r w:rsidRPr="00030D77">
        <w:rPr>
          <w:rFonts w:ascii="Arial" w:hAnsi="Arial" w:cs="Arial"/>
          <w:b/>
        </w:rPr>
        <w:t>PS/</w:t>
      </w:r>
      <w:r w:rsidR="00030D77" w:rsidRPr="00030D77">
        <w:rPr>
          <w:rFonts w:ascii="Arial" w:hAnsi="Arial" w:cs="Arial"/>
          <w:b/>
        </w:rPr>
        <w:t>21/155</w:t>
      </w:r>
    </w:p>
    <w:p w14:paraId="6B97F531" w14:textId="321611E4" w:rsidR="00CD1093" w:rsidRPr="00CE5799" w:rsidRDefault="00CD1093" w:rsidP="00CD1093">
      <w:pPr>
        <w:rPr>
          <w:rFonts w:ascii="Arial" w:hAnsi="Arial" w:cs="Arial"/>
          <w:b/>
        </w:rPr>
      </w:pPr>
      <w:r w:rsidRPr="00CE5799">
        <w:rPr>
          <w:rFonts w:ascii="Arial" w:hAnsi="Arial" w:cs="Arial"/>
          <w:b/>
        </w:rPr>
        <w:t>CON</w:t>
      </w:r>
      <w:r w:rsidR="00A439BB">
        <w:rPr>
          <w:rFonts w:ascii="Arial" w:hAnsi="Arial" w:cs="Arial"/>
          <w:b/>
        </w:rPr>
        <w:t>T</w:t>
      </w:r>
      <w:r w:rsidRPr="00CE5799">
        <w:rPr>
          <w:rFonts w:ascii="Arial" w:hAnsi="Arial" w:cs="Arial"/>
          <w:b/>
        </w:rPr>
        <w:t xml:space="preserve">RACT TITLE: </w:t>
      </w:r>
      <w:r w:rsidR="00030D77">
        <w:rPr>
          <w:rFonts w:ascii="Arial" w:hAnsi="Arial" w:cs="Arial"/>
          <w:b/>
        </w:rPr>
        <w:t>Provision of X-Ray Scanning Equipment with Associated Support and Maintenance</w:t>
      </w:r>
    </w:p>
    <w:p w14:paraId="684A5438" w14:textId="77777777" w:rsidR="00CD1093" w:rsidRDefault="00CD1093" w:rsidP="00162551">
      <w:pPr>
        <w:rPr>
          <w:rFonts w:ascii="Arial" w:hAnsi="Arial" w:cs="Arial"/>
          <w:b/>
        </w:rPr>
      </w:pPr>
    </w:p>
    <w:bookmarkEnd w:id="0"/>
    <w:bookmarkEnd w:id="1"/>
    <w:p w14:paraId="0A75D32F" w14:textId="77777777" w:rsidR="00C76489" w:rsidRDefault="00C76489" w:rsidP="00B0328D">
      <w:pPr>
        <w:rPr>
          <w:rFonts w:ascii="Arial" w:hAnsi="Arial" w:cs="Arial"/>
        </w:rPr>
      </w:pPr>
    </w:p>
    <w:p w14:paraId="0B26B051" w14:textId="480F6CA5" w:rsidR="00790FD3" w:rsidRPr="00C96B54" w:rsidRDefault="00790FD3" w:rsidP="00790FD3">
      <w:pPr>
        <w:rPr>
          <w:rFonts w:ascii="Arial" w:hAnsi="Arial" w:cs="Arial"/>
        </w:rPr>
      </w:pPr>
      <w:r w:rsidRPr="00C96B54">
        <w:rPr>
          <w:rFonts w:ascii="Arial" w:hAnsi="Arial" w:cs="Arial"/>
        </w:rPr>
        <w:t xml:space="preserve">On behalf of the Secretary of State for Transport, I accept your tender dated </w:t>
      </w:r>
      <w:r w:rsidR="00312834">
        <w:rPr>
          <w:rFonts w:ascii="Arial" w:hAnsi="Arial" w:cs="Arial"/>
        </w:rPr>
        <w:t xml:space="preserve">10 January 2022 </w:t>
      </w:r>
      <w:r w:rsidR="00BB0F02">
        <w:rPr>
          <w:rFonts w:ascii="Arial" w:hAnsi="Arial" w:cs="Arial"/>
        </w:rPr>
        <w:t>for the above c</w:t>
      </w:r>
      <w:r w:rsidRPr="00C96B54">
        <w:rPr>
          <w:rFonts w:ascii="Arial" w:hAnsi="Arial" w:cs="Arial"/>
        </w:rPr>
        <w:t xml:space="preserve">ontract. This letter and the documents listed below form a binding contract between you and </w:t>
      </w:r>
      <w:r w:rsidR="00BB0F02">
        <w:rPr>
          <w:rFonts w:ascii="Arial" w:hAnsi="Arial" w:cs="Arial"/>
        </w:rPr>
        <w:t>the</w:t>
      </w:r>
      <w:r w:rsidRPr="00C96B54">
        <w:rPr>
          <w:rFonts w:ascii="Arial" w:hAnsi="Arial" w:cs="Arial"/>
        </w:rPr>
        <w:t xml:space="preserve"> Department</w:t>
      </w:r>
      <w:r w:rsidR="00BB0F02">
        <w:rPr>
          <w:rFonts w:ascii="Arial" w:hAnsi="Arial" w:cs="Arial"/>
        </w:rPr>
        <w:t xml:space="preserve"> for Transport</w:t>
      </w:r>
      <w:r w:rsidR="00372EB0">
        <w:rPr>
          <w:rFonts w:ascii="Arial" w:hAnsi="Arial" w:cs="Arial"/>
        </w:rPr>
        <w:t xml:space="preserve"> (DfT)</w:t>
      </w:r>
      <w:r w:rsidRPr="00C96B54">
        <w:rPr>
          <w:rFonts w:ascii="Arial" w:hAnsi="Arial" w:cs="Arial"/>
        </w:rPr>
        <w:t xml:space="preserve">.  </w:t>
      </w:r>
    </w:p>
    <w:p w14:paraId="6646D669" w14:textId="77777777" w:rsidR="00790FD3" w:rsidRPr="00C96B54" w:rsidRDefault="00790FD3" w:rsidP="00790FD3">
      <w:pPr>
        <w:keepLines/>
        <w:suppressLineNumbers/>
        <w:suppressAutoHyphens/>
        <w:rPr>
          <w:rFonts w:ascii="Arial" w:hAnsi="Arial" w:cs="Arial"/>
          <w:spacing w:val="-3"/>
        </w:rPr>
      </w:pPr>
    </w:p>
    <w:p w14:paraId="70AC9107" w14:textId="676BB163" w:rsidR="001A6F50" w:rsidRDefault="001A6F50" w:rsidP="00790FD3">
      <w:pPr>
        <w:keepLines/>
        <w:numPr>
          <w:ilvl w:val="0"/>
          <w:numId w:val="12"/>
        </w:numPr>
        <w:suppressLineNumbers/>
        <w:tabs>
          <w:tab w:val="left" w:pos="-720"/>
        </w:tabs>
        <w:suppressAutoHyphens/>
        <w:rPr>
          <w:rFonts w:ascii="Arial" w:hAnsi="Arial" w:cs="Arial"/>
          <w:spacing w:val="-3"/>
        </w:rPr>
      </w:pPr>
      <w:r>
        <w:rPr>
          <w:rFonts w:ascii="Arial" w:hAnsi="Arial" w:cs="Arial"/>
          <w:spacing w:val="-3"/>
        </w:rPr>
        <w:t xml:space="preserve">Short Form Order Form and all associated Annexes </w:t>
      </w:r>
    </w:p>
    <w:p w14:paraId="04095E28" w14:textId="77777777" w:rsidR="00EE6CD9" w:rsidRDefault="00EE6CD9" w:rsidP="00AA3C15">
      <w:pPr>
        <w:rPr>
          <w:rFonts w:ascii="Arial" w:hAnsi="Arial" w:cs="Arial"/>
          <w:szCs w:val="24"/>
        </w:rPr>
      </w:pPr>
    </w:p>
    <w:p w14:paraId="56409FB8" w14:textId="76A0A805" w:rsidR="00475C3A" w:rsidRPr="006F66E3" w:rsidRDefault="00AA3C15" w:rsidP="00AA3C15">
      <w:pPr>
        <w:rPr>
          <w:rFonts w:ascii="Arial" w:hAnsi="Arial" w:cs="Arial"/>
          <w:szCs w:val="24"/>
        </w:rPr>
      </w:pPr>
      <w:r w:rsidRPr="00C96B54">
        <w:rPr>
          <w:rFonts w:ascii="Arial" w:hAnsi="Arial" w:cs="Arial"/>
          <w:szCs w:val="24"/>
        </w:rPr>
        <w:t>Th</w:t>
      </w:r>
      <w:r w:rsidR="00C96B54">
        <w:rPr>
          <w:rFonts w:ascii="Arial" w:hAnsi="Arial" w:cs="Arial"/>
          <w:szCs w:val="24"/>
        </w:rPr>
        <w:t>e</w:t>
      </w:r>
      <w:r w:rsidRPr="00C96B54">
        <w:rPr>
          <w:rFonts w:ascii="Arial" w:hAnsi="Arial" w:cs="Arial"/>
          <w:szCs w:val="24"/>
        </w:rPr>
        <w:t xml:space="preserve"> period of the contract will be </w:t>
      </w:r>
      <w:r w:rsidR="00030D77">
        <w:rPr>
          <w:rFonts w:ascii="Arial" w:hAnsi="Arial" w:cs="Arial"/>
          <w:szCs w:val="24"/>
        </w:rPr>
        <w:t>18 Months</w:t>
      </w:r>
      <w:r w:rsidRPr="00C96B54">
        <w:rPr>
          <w:rFonts w:ascii="Arial" w:hAnsi="Arial" w:cs="Arial"/>
          <w:b/>
        </w:rPr>
        <w:t xml:space="preserve">, </w:t>
      </w:r>
      <w:r w:rsidRPr="00C96B54">
        <w:rPr>
          <w:rFonts w:ascii="Arial" w:hAnsi="Arial" w:cs="Arial"/>
          <w:szCs w:val="24"/>
        </w:rPr>
        <w:t xml:space="preserve">commencing on </w:t>
      </w:r>
      <w:r w:rsidR="00030D77">
        <w:rPr>
          <w:rFonts w:ascii="Arial" w:hAnsi="Arial" w:cs="Arial"/>
          <w:szCs w:val="24"/>
        </w:rPr>
        <w:t>19 January 2022</w:t>
      </w:r>
      <w:r w:rsidRPr="00C96B54">
        <w:rPr>
          <w:rFonts w:ascii="Arial" w:hAnsi="Arial" w:cs="Arial"/>
          <w:szCs w:val="24"/>
        </w:rPr>
        <w:t xml:space="preserve"> and expiring on </w:t>
      </w:r>
      <w:r w:rsidR="00030D77">
        <w:rPr>
          <w:rFonts w:ascii="Arial" w:hAnsi="Arial" w:cs="Arial"/>
          <w:szCs w:val="24"/>
        </w:rPr>
        <w:t>18 July 2023.</w:t>
      </w:r>
      <w:r w:rsidR="00475C3A">
        <w:rPr>
          <w:rFonts w:ascii="Arial" w:hAnsi="Arial" w:cs="Arial"/>
          <w:szCs w:val="24"/>
        </w:rPr>
        <w:t xml:space="preserve"> </w:t>
      </w:r>
    </w:p>
    <w:p w14:paraId="6FF60B88" w14:textId="77777777" w:rsidR="00AA3C15" w:rsidRPr="00C96B54" w:rsidRDefault="00AA3C15" w:rsidP="00790FD3">
      <w:pPr>
        <w:keepLines/>
        <w:suppressLineNumbers/>
        <w:suppressAutoHyphens/>
        <w:rPr>
          <w:rFonts w:ascii="Arial" w:hAnsi="Arial" w:cs="Arial"/>
          <w:spacing w:val="-3"/>
        </w:rPr>
      </w:pPr>
    </w:p>
    <w:p w14:paraId="3C80D4FB" w14:textId="25B34CC0" w:rsidR="00AA3C15" w:rsidRDefault="00790FD3" w:rsidP="007465B6">
      <w:pPr>
        <w:keepLines/>
        <w:suppressLineNumbers/>
        <w:suppressAutoHyphens/>
        <w:rPr>
          <w:rFonts w:ascii="Arial" w:hAnsi="Arial" w:cs="Arial"/>
          <w:szCs w:val="24"/>
        </w:rPr>
      </w:pPr>
      <w:r w:rsidRPr="00C96B54">
        <w:rPr>
          <w:rFonts w:ascii="Arial" w:hAnsi="Arial" w:cs="Arial"/>
          <w:spacing w:val="-3"/>
        </w:rPr>
        <w:t xml:space="preserve">The </w:t>
      </w:r>
      <w:r w:rsidRPr="007465B6">
        <w:rPr>
          <w:rFonts w:ascii="Arial" w:hAnsi="Arial" w:cs="Arial"/>
          <w:spacing w:val="-3"/>
        </w:rPr>
        <w:t>Firm</w:t>
      </w:r>
      <w:r w:rsidR="00B86B9B" w:rsidRPr="007465B6">
        <w:rPr>
          <w:rFonts w:ascii="Arial" w:hAnsi="Arial" w:cs="Arial"/>
          <w:spacing w:val="-3"/>
        </w:rPr>
        <w:t xml:space="preserve"> </w:t>
      </w:r>
      <w:r w:rsidR="00BB0F02" w:rsidRPr="007465B6">
        <w:rPr>
          <w:rFonts w:ascii="Arial" w:hAnsi="Arial" w:cs="Arial"/>
          <w:spacing w:val="-3"/>
        </w:rPr>
        <w:t>Rates</w:t>
      </w:r>
      <w:r w:rsidR="006F1C83" w:rsidRPr="007465B6">
        <w:rPr>
          <w:rFonts w:ascii="Arial" w:hAnsi="Arial" w:cs="Arial"/>
          <w:spacing w:val="-3"/>
        </w:rPr>
        <w:t xml:space="preserve"> </w:t>
      </w:r>
      <w:r w:rsidRPr="007465B6">
        <w:rPr>
          <w:rFonts w:ascii="Arial" w:hAnsi="Arial" w:cs="Arial"/>
          <w:spacing w:val="-3"/>
        </w:rPr>
        <w:t xml:space="preserve">for the Contract </w:t>
      </w:r>
      <w:r w:rsidR="006F1C83" w:rsidRPr="007465B6">
        <w:rPr>
          <w:rFonts w:ascii="Arial" w:hAnsi="Arial" w:cs="Arial"/>
          <w:spacing w:val="-3"/>
        </w:rPr>
        <w:t>are</w:t>
      </w:r>
      <w:r w:rsidR="006F1C83" w:rsidRPr="007465B6">
        <w:rPr>
          <w:rFonts w:ascii="Arial" w:hAnsi="Arial" w:cs="Arial"/>
          <w:b/>
          <w:spacing w:val="-3"/>
        </w:rPr>
        <w:t xml:space="preserve"> </w:t>
      </w:r>
      <w:r w:rsidR="00030D77" w:rsidRPr="007465B6">
        <w:rPr>
          <w:rFonts w:ascii="Arial" w:hAnsi="Arial" w:cs="Arial"/>
          <w:b/>
          <w:spacing w:val="-3"/>
        </w:rPr>
        <w:t>£31</w:t>
      </w:r>
      <w:r w:rsidR="007465B6" w:rsidRPr="007465B6">
        <w:rPr>
          <w:rFonts w:ascii="Arial" w:hAnsi="Arial" w:cs="Arial"/>
          <w:b/>
          <w:spacing w:val="-3"/>
        </w:rPr>
        <w:t>,752</w:t>
      </w:r>
      <w:r w:rsidRPr="007465B6">
        <w:rPr>
          <w:rFonts w:ascii="Arial" w:hAnsi="Arial" w:cs="Arial"/>
          <w:spacing w:val="-3"/>
        </w:rPr>
        <w:t xml:space="preserve">, </w:t>
      </w:r>
      <w:r w:rsidR="006C3BFA" w:rsidRPr="007465B6">
        <w:rPr>
          <w:rFonts w:ascii="Arial" w:hAnsi="Arial" w:cs="Arial"/>
          <w:spacing w:val="-3"/>
        </w:rPr>
        <w:t>excluding</w:t>
      </w:r>
      <w:r w:rsidRPr="00C96B54">
        <w:rPr>
          <w:rFonts w:ascii="Arial" w:hAnsi="Arial" w:cs="Arial"/>
          <w:spacing w:val="-3"/>
        </w:rPr>
        <w:t xml:space="preserve"> Value Added Tax.</w:t>
      </w:r>
      <w:r w:rsidR="0021513B">
        <w:rPr>
          <w:rFonts w:ascii="Arial" w:hAnsi="Arial" w:cs="Arial"/>
          <w:spacing w:val="-3"/>
        </w:rPr>
        <w:t xml:space="preserve"> </w:t>
      </w:r>
      <w:r w:rsidR="00AA3C15" w:rsidRPr="00C96B54">
        <w:rPr>
          <w:rFonts w:ascii="Arial" w:hAnsi="Arial" w:cs="Arial"/>
          <w:spacing w:val="-3"/>
          <w:szCs w:val="24"/>
        </w:rPr>
        <w:t>You must be in possession of a written purchase order (PO), before commencing any work, or supplying any goods, under this contract.</w:t>
      </w:r>
      <w:r w:rsidR="00AA3C15" w:rsidRPr="00C96B54">
        <w:rPr>
          <w:rFonts w:ascii="Arial" w:hAnsi="Arial" w:cs="Arial"/>
          <w:szCs w:val="24"/>
        </w:rPr>
        <w:t xml:space="preserve">  The Purchase Order Number for this contract </w:t>
      </w:r>
      <w:r w:rsidR="0035272D">
        <w:rPr>
          <w:rFonts w:ascii="Arial" w:hAnsi="Arial" w:cs="Arial"/>
          <w:szCs w:val="24"/>
        </w:rPr>
        <w:t>will follow shortly</w:t>
      </w:r>
      <w:r w:rsidR="00AA3C15" w:rsidRPr="00C96B54">
        <w:rPr>
          <w:rFonts w:ascii="Arial" w:hAnsi="Arial" w:cs="Arial"/>
          <w:szCs w:val="24"/>
        </w:rPr>
        <w:t xml:space="preserve">.  Invoices submitted to the Department </w:t>
      </w:r>
      <w:r w:rsidR="00AA3C15" w:rsidRPr="00C96B54">
        <w:rPr>
          <w:rFonts w:ascii="Arial" w:hAnsi="Arial" w:cs="Arial"/>
          <w:b/>
          <w:szCs w:val="24"/>
        </w:rPr>
        <w:t xml:space="preserve">must also quote the PO number </w:t>
      </w:r>
      <w:r w:rsidR="00AA3C15" w:rsidRPr="00C96B54">
        <w:rPr>
          <w:rFonts w:ascii="Arial" w:hAnsi="Arial" w:cs="Arial"/>
          <w:szCs w:val="24"/>
        </w:rPr>
        <w:t xml:space="preserve">and must be submitted in accordance with DVLA’s Invoicing Procedures below. </w:t>
      </w:r>
    </w:p>
    <w:p w14:paraId="3577654B" w14:textId="77777777" w:rsidR="00FE6B83" w:rsidRPr="00C96B54" w:rsidRDefault="00FE6B83" w:rsidP="00AA3C15">
      <w:pPr>
        <w:rPr>
          <w:rFonts w:ascii="Arial" w:hAnsi="Arial" w:cs="Arial"/>
          <w:szCs w:val="24"/>
        </w:rPr>
      </w:pPr>
    </w:p>
    <w:bookmarkStart w:id="2" w:name="_MON_1685875095"/>
    <w:bookmarkEnd w:id="2"/>
    <w:p w14:paraId="4075CC5B" w14:textId="687B6042" w:rsidR="00AA3C15" w:rsidRPr="00C96B54" w:rsidRDefault="00C50610" w:rsidP="00AA3C15">
      <w:pPr>
        <w:pStyle w:val="BodyText2"/>
        <w:rPr>
          <w:rFonts w:ascii="Arial" w:hAnsi="Arial" w:cs="Arial"/>
          <w:szCs w:val="24"/>
        </w:rPr>
      </w:pPr>
      <w:r>
        <w:rPr>
          <w:rFonts w:ascii="Arial" w:hAnsi="Arial" w:cs="Arial"/>
          <w:szCs w:val="24"/>
        </w:rPr>
        <w:object w:dxaOrig="1539" w:dyaOrig="997" w14:anchorId="6028B0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50pt" o:ole="">
            <v:imagedata r:id="rId10" o:title=""/>
          </v:shape>
          <o:OLEObject Type="Embed" ProgID="Word.Document.12" ShapeID="_x0000_i1025" DrawAspect="Icon" ObjectID="_1704283102" r:id="rId11">
            <o:FieldCodes>\s</o:FieldCodes>
          </o:OLEObject>
        </w:object>
      </w:r>
    </w:p>
    <w:p w14:paraId="022D9E4C" w14:textId="77777777" w:rsidR="00AA3C15" w:rsidRPr="00C96B54" w:rsidRDefault="00AA3C15" w:rsidP="00AA3C15">
      <w:pPr>
        <w:rPr>
          <w:rFonts w:ascii="Arial" w:hAnsi="Arial" w:cs="Arial"/>
          <w:b/>
          <w:szCs w:val="24"/>
        </w:rPr>
      </w:pPr>
    </w:p>
    <w:p w14:paraId="2B1E77EB" w14:textId="77777777" w:rsidR="00AA3C15" w:rsidRPr="00C96B54" w:rsidRDefault="002162C2" w:rsidP="00AA3C15">
      <w:pPr>
        <w:rPr>
          <w:rFonts w:ascii="Arial" w:hAnsi="Arial" w:cs="Arial"/>
          <w:b/>
          <w:szCs w:val="24"/>
        </w:rPr>
      </w:pPr>
      <w:r>
        <w:rPr>
          <w:rFonts w:ascii="Arial" w:hAnsi="Arial" w:cs="Arial"/>
          <w:b/>
          <w:szCs w:val="24"/>
        </w:rPr>
        <w:t xml:space="preserve">Please ensure invoices are sent to SSa and not DVLA.  </w:t>
      </w:r>
      <w:r w:rsidR="00AA3C15" w:rsidRPr="00C96B54">
        <w:rPr>
          <w:rFonts w:ascii="Arial" w:hAnsi="Arial" w:cs="Arial"/>
          <w:b/>
          <w:szCs w:val="24"/>
        </w:rPr>
        <w:t>Invoices received without the correct Purchase Order Number will be returned to you and will delay receipt of payment.</w:t>
      </w:r>
    </w:p>
    <w:p w14:paraId="4AEB2F97" w14:textId="77777777" w:rsidR="00790FD3" w:rsidRPr="00C96B54" w:rsidRDefault="00790FD3" w:rsidP="00790FD3">
      <w:pPr>
        <w:rPr>
          <w:rFonts w:ascii="Arial" w:hAnsi="Arial" w:cs="Arial"/>
        </w:rPr>
      </w:pPr>
    </w:p>
    <w:p w14:paraId="6F1575AD" w14:textId="77777777" w:rsidR="00C45D7D" w:rsidRDefault="00CD1093" w:rsidP="00CD1093">
      <w:pPr>
        <w:tabs>
          <w:tab w:val="left" w:pos="709"/>
        </w:tabs>
        <w:ind w:left="705" w:hanging="705"/>
        <w:rPr>
          <w:rFonts w:ascii="Arial" w:hAnsi="Arial" w:cs="Arial"/>
        </w:rPr>
      </w:pPr>
      <w:r w:rsidRPr="00C96B54">
        <w:rPr>
          <w:rFonts w:ascii="Arial" w:hAnsi="Arial" w:cs="Arial"/>
        </w:rPr>
        <w:tab/>
      </w:r>
    </w:p>
    <w:p w14:paraId="16DA7A3B" w14:textId="77777777" w:rsidR="00C45D7D" w:rsidRDefault="00C45D7D" w:rsidP="00CD1093">
      <w:pPr>
        <w:tabs>
          <w:tab w:val="left" w:pos="709"/>
        </w:tabs>
        <w:ind w:left="705" w:hanging="705"/>
        <w:rPr>
          <w:rFonts w:ascii="Arial" w:hAnsi="Arial" w:cs="Arial"/>
        </w:rPr>
      </w:pPr>
    </w:p>
    <w:p w14:paraId="6BF49BF5" w14:textId="77777777" w:rsidR="00C45D7D" w:rsidRDefault="00C45D7D" w:rsidP="00CD1093">
      <w:pPr>
        <w:tabs>
          <w:tab w:val="left" w:pos="709"/>
        </w:tabs>
        <w:ind w:left="705" w:hanging="705"/>
        <w:rPr>
          <w:rFonts w:ascii="Arial" w:hAnsi="Arial" w:cs="Arial"/>
        </w:rPr>
      </w:pPr>
    </w:p>
    <w:p w14:paraId="56DD09B3" w14:textId="77777777" w:rsidR="00C45D7D" w:rsidRDefault="00C45D7D" w:rsidP="00CD1093">
      <w:pPr>
        <w:tabs>
          <w:tab w:val="left" w:pos="709"/>
        </w:tabs>
        <w:ind w:left="705" w:hanging="705"/>
        <w:rPr>
          <w:rFonts w:ascii="Arial" w:hAnsi="Arial" w:cs="Arial"/>
        </w:rPr>
      </w:pPr>
    </w:p>
    <w:p w14:paraId="7728399E" w14:textId="77777777" w:rsidR="00C45D7D" w:rsidRDefault="00C45D7D" w:rsidP="00CD1093">
      <w:pPr>
        <w:tabs>
          <w:tab w:val="left" w:pos="709"/>
        </w:tabs>
        <w:ind w:left="705" w:hanging="705"/>
        <w:rPr>
          <w:rFonts w:ascii="Arial" w:hAnsi="Arial" w:cs="Arial"/>
        </w:rPr>
      </w:pPr>
    </w:p>
    <w:p w14:paraId="4B6337A2" w14:textId="5D37600D" w:rsidR="00CD1093" w:rsidRDefault="00C45D7D" w:rsidP="00CD1093">
      <w:pPr>
        <w:tabs>
          <w:tab w:val="left" w:pos="709"/>
        </w:tabs>
        <w:ind w:left="705" w:hanging="705"/>
        <w:rPr>
          <w:rFonts w:ascii="Arial" w:hAnsi="Arial" w:cs="Arial"/>
        </w:rPr>
      </w:pPr>
      <w:r>
        <w:rPr>
          <w:rFonts w:ascii="Arial" w:hAnsi="Arial" w:cs="Arial"/>
        </w:rPr>
        <w:tab/>
      </w:r>
      <w:r w:rsidR="00CD1093" w:rsidRPr="00C96B54">
        <w:rPr>
          <w:rFonts w:ascii="Arial" w:hAnsi="Arial" w:cs="Arial"/>
        </w:rPr>
        <w:t xml:space="preserve">Employment of staff under this contract will be subject to the completion and acceptance by the Department of the evidence produced through the Baseline Personnel Security Standard (BPSS), or other higher </w:t>
      </w:r>
      <w:smartTag w:uri="urn:schemas-microsoft-com:office:smarttags" w:element="stockticker">
        <w:r w:rsidR="00CD1093" w:rsidRPr="00C96B54">
          <w:rPr>
            <w:rFonts w:ascii="Arial" w:hAnsi="Arial" w:cs="Arial"/>
          </w:rPr>
          <w:t>HMG</w:t>
        </w:r>
      </w:smartTag>
      <w:r w:rsidR="00CD1093" w:rsidRPr="00C96B54">
        <w:rPr>
          <w:rFonts w:ascii="Arial" w:hAnsi="Arial" w:cs="Arial"/>
        </w:rPr>
        <w:t xml:space="preserve"> security level check. It is consistent with </w:t>
      </w:r>
      <w:r w:rsidR="002230AD">
        <w:rPr>
          <w:rFonts w:ascii="Arial" w:hAnsi="Arial" w:cs="Arial"/>
        </w:rPr>
        <w:t>data protection legislation</w:t>
      </w:r>
      <w:r w:rsidR="00CD1093" w:rsidRPr="00C96B54">
        <w:rPr>
          <w:rFonts w:ascii="Arial" w:hAnsi="Arial" w:cs="Arial"/>
        </w:rPr>
        <w:t xml:space="preserve"> that an individual’s refusal to undergo an essential check where there are no alternatives could le</w:t>
      </w:r>
      <w:r w:rsidR="00EE6CD9">
        <w:rPr>
          <w:rFonts w:ascii="Arial" w:hAnsi="Arial" w:cs="Arial"/>
        </w:rPr>
        <w:t xml:space="preserve">ad to a refusal of employment. </w:t>
      </w:r>
    </w:p>
    <w:p w14:paraId="385A1014" w14:textId="77777777" w:rsidR="00CD1093" w:rsidRPr="00C96B54" w:rsidRDefault="00CD1093" w:rsidP="00CD1093">
      <w:pPr>
        <w:rPr>
          <w:rFonts w:ascii="Arial" w:hAnsi="Arial" w:cs="Arial"/>
        </w:rPr>
      </w:pPr>
    </w:p>
    <w:p w14:paraId="72279B04" w14:textId="35C9ECFA" w:rsidR="00CD1093" w:rsidRDefault="00CD1093" w:rsidP="00CD1093">
      <w:pPr>
        <w:ind w:left="705" w:hanging="705"/>
        <w:rPr>
          <w:rFonts w:ascii="Arial" w:hAnsi="Arial" w:cs="Arial"/>
          <w:szCs w:val="24"/>
        </w:rPr>
      </w:pPr>
      <w:r>
        <w:rPr>
          <w:rFonts w:ascii="Arial" w:hAnsi="Arial" w:cs="Arial"/>
        </w:rPr>
        <w:t xml:space="preserve">  </w:t>
      </w:r>
      <w:r>
        <w:rPr>
          <w:rFonts w:ascii="Arial" w:hAnsi="Arial" w:cs="Arial"/>
        </w:rPr>
        <w:tab/>
      </w:r>
    </w:p>
    <w:p w14:paraId="7472DACA" w14:textId="77777777" w:rsidR="00CD1093" w:rsidRPr="00C96B54" w:rsidRDefault="00CD1093" w:rsidP="00790FD3">
      <w:pPr>
        <w:rPr>
          <w:rFonts w:ascii="Arial" w:hAnsi="Arial" w:cs="Arial"/>
          <w:b/>
        </w:rPr>
      </w:pPr>
    </w:p>
    <w:p w14:paraId="30D13E44" w14:textId="13F6E039" w:rsidR="00445AD7" w:rsidRPr="000F2E21" w:rsidRDefault="00EC3AAC" w:rsidP="00445AD7">
      <w:pPr>
        <w:tabs>
          <w:tab w:val="left" w:pos="-180"/>
        </w:tabs>
        <w:spacing w:before="120" w:after="120"/>
        <w:rPr>
          <w:rFonts w:ascii="Arial" w:hAnsi="Arial" w:cs="Arial"/>
        </w:rPr>
      </w:pPr>
      <w:r>
        <w:rPr>
          <w:rFonts w:ascii="Arial" w:hAnsi="Arial" w:cs="Arial"/>
          <w:spacing w:val="-3"/>
          <w:szCs w:val="24"/>
        </w:rPr>
        <w:t>Please contact the Contract Owner</w:t>
      </w:r>
      <w:r w:rsidR="007465B6">
        <w:rPr>
          <w:rFonts w:ascii="Arial" w:hAnsi="Arial" w:cs="Arial"/>
          <w:spacing w:val="-3"/>
          <w:szCs w:val="24"/>
        </w:rPr>
        <w:t xml:space="preserve"> </w:t>
      </w:r>
      <w:r w:rsidR="00445AD7">
        <w:rPr>
          <w:rFonts w:ascii="Arial" w:hAnsi="Arial" w:cs="Arial"/>
          <w:spacing w:val="-3"/>
          <w:szCs w:val="24"/>
        </w:rPr>
        <w:t>xxx</w:t>
      </w:r>
      <w:r w:rsidR="00445AD7">
        <w:rPr>
          <w:rFonts w:ascii="Arial" w:hAnsi="Arial" w:cs="Arial"/>
        </w:rPr>
        <w:t xml:space="preserve"> </w:t>
      </w:r>
      <w:r w:rsidR="00445AD7" w:rsidRPr="00A34103">
        <w:rPr>
          <w:rFonts w:ascii="Arial" w:hAnsi="Arial" w:cs="Arial"/>
          <w:sz w:val="16"/>
          <w:szCs w:val="16"/>
          <w:highlight w:val="yellow"/>
        </w:rPr>
        <w:t>Redacted under FOIA section 40, personal information</w:t>
      </w:r>
    </w:p>
    <w:p w14:paraId="75407EC6" w14:textId="1C1BEAAD" w:rsidR="00EC3AAC" w:rsidRDefault="00445AD7" w:rsidP="00EC3AAC">
      <w:pPr>
        <w:rPr>
          <w:rFonts w:ascii="Arial" w:hAnsi="Arial" w:cs="Arial"/>
          <w:spacing w:val="-3"/>
          <w:szCs w:val="24"/>
        </w:rPr>
      </w:pPr>
      <w:r>
        <w:rPr>
          <w:rFonts w:ascii="Arial" w:hAnsi="Arial" w:cs="Arial"/>
          <w:spacing w:val="-3"/>
          <w:szCs w:val="24"/>
        </w:rPr>
        <w:t xml:space="preserve"> to d</w:t>
      </w:r>
      <w:r w:rsidR="00EC3AAC">
        <w:rPr>
          <w:rFonts w:ascii="Arial" w:hAnsi="Arial" w:cs="Arial"/>
          <w:spacing w:val="-3"/>
          <w:szCs w:val="24"/>
        </w:rPr>
        <w:t xml:space="preserve">iscuss arrangements for commencement of the </w:t>
      </w:r>
      <w:r w:rsidR="007465B6">
        <w:rPr>
          <w:rFonts w:ascii="Arial" w:hAnsi="Arial" w:cs="Arial"/>
          <w:spacing w:val="-3"/>
          <w:szCs w:val="24"/>
        </w:rPr>
        <w:t xml:space="preserve">contract. </w:t>
      </w:r>
    </w:p>
    <w:p w14:paraId="464C7AD3" w14:textId="77777777" w:rsidR="00790FD3" w:rsidRDefault="00790FD3" w:rsidP="00790FD3">
      <w:pPr>
        <w:rPr>
          <w:rFonts w:ascii="Arial" w:hAnsi="Arial" w:cs="Arial"/>
          <w:color w:val="FF0000"/>
        </w:rPr>
      </w:pPr>
    </w:p>
    <w:p w14:paraId="501CD134" w14:textId="77777777" w:rsidR="00790FD3" w:rsidRPr="00C96B54" w:rsidRDefault="00790FD3" w:rsidP="00790FD3">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Arial" w:hAnsi="Arial" w:cs="Arial"/>
          <w:spacing w:val="-3"/>
        </w:rPr>
      </w:pPr>
    </w:p>
    <w:p w14:paraId="7C9292C6" w14:textId="71504175" w:rsidR="00790FD3" w:rsidRPr="00D84F59" w:rsidRDefault="00790FD3" w:rsidP="00790FD3">
      <w:pPr>
        <w:rPr>
          <w:rFonts w:ascii="Arial" w:hAnsi="Arial" w:cs="Arial"/>
          <w:b/>
          <w:bCs/>
          <w:szCs w:val="24"/>
        </w:rPr>
      </w:pPr>
      <w:r w:rsidRPr="00D84F59">
        <w:rPr>
          <w:rFonts w:ascii="Arial" w:hAnsi="Arial" w:cs="Arial"/>
          <w:b/>
          <w:bCs/>
          <w:szCs w:val="24"/>
        </w:rPr>
        <w:t xml:space="preserve">Please </w:t>
      </w:r>
      <w:r w:rsidR="00974421" w:rsidRPr="00D84F59">
        <w:rPr>
          <w:rFonts w:ascii="Arial" w:hAnsi="Arial" w:cs="Arial"/>
          <w:b/>
          <w:bCs/>
          <w:szCs w:val="24"/>
        </w:rPr>
        <w:t>sign the Order Form and return to be at the email address below</w:t>
      </w:r>
      <w:r w:rsidRPr="00D84F59">
        <w:rPr>
          <w:rFonts w:ascii="Arial" w:hAnsi="Arial" w:cs="Arial"/>
          <w:b/>
          <w:bCs/>
          <w:szCs w:val="24"/>
        </w:rPr>
        <w:t>.</w:t>
      </w:r>
    </w:p>
    <w:p w14:paraId="1E15C2CC" w14:textId="200E55B1" w:rsidR="00790FD3" w:rsidRPr="00C96B54" w:rsidRDefault="00790FD3" w:rsidP="00790FD3">
      <w:pPr>
        <w:jc w:val="left"/>
        <w:rPr>
          <w:rStyle w:val="12POINTCORPORATEBOLDVALEDICTION"/>
          <w:rFonts w:cs="Arial"/>
          <w:szCs w:val="24"/>
        </w:rPr>
      </w:pPr>
    </w:p>
    <w:p w14:paraId="43DED22B" w14:textId="77777777" w:rsidR="00790FD3" w:rsidRPr="00C96B54" w:rsidRDefault="00D668BC" w:rsidP="0015001A">
      <w:pPr>
        <w:jc w:val="left"/>
        <w:rPr>
          <w:rFonts w:ascii="Arial" w:hAnsi="Arial" w:cs="Arial"/>
          <w:szCs w:val="24"/>
        </w:rPr>
      </w:pPr>
      <w:r>
        <w:rPr>
          <w:rStyle w:val="12POINTCORPORATEBOLDVALEDICTION"/>
          <w:rFonts w:cs="Arial"/>
          <w:szCs w:val="24"/>
        </w:rPr>
        <w:t>Yours sincerely</w:t>
      </w:r>
      <w:r w:rsidR="00790FD3" w:rsidRPr="00C96B54">
        <w:rPr>
          <w:rStyle w:val="12POINTCORPORATEBOLDVALEDICTION"/>
          <w:rFonts w:cs="Arial"/>
          <w:szCs w:val="24"/>
        </w:rPr>
        <w:t>,</w:t>
      </w:r>
    </w:p>
    <w:p w14:paraId="56318F17" w14:textId="3529301D" w:rsidR="00790FD3" w:rsidRPr="00C96B54" w:rsidRDefault="00790FD3" w:rsidP="00790FD3">
      <w:pPr>
        <w:rPr>
          <w:rFonts w:ascii="Arial" w:hAnsi="Arial" w:cs="Arial"/>
          <w:szCs w:val="24"/>
        </w:rPr>
      </w:pPr>
    </w:p>
    <w:tbl>
      <w:tblPr>
        <w:tblpPr w:leftFromText="180" w:rightFromText="180" w:vertAnchor="text" w:horzAnchor="margin" w:tblpY="62"/>
        <w:tblW w:w="5778" w:type="dxa"/>
        <w:tblLayout w:type="fixed"/>
        <w:tblLook w:val="04A0" w:firstRow="1" w:lastRow="0" w:firstColumn="1" w:lastColumn="0" w:noHBand="0" w:noVBand="1"/>
      </w:tblPr>
      <w:tblGrid>
        <w:gridCol w:w="5778"/>
      </w:tblGrid>
      <w:tr w:rsidR="00790FD3" w:rsidRPr="00C96B54" w14:paraId="51C3DBD1" w14:textId="77777777" w:rsidTr="00790FD3">
        <w:trPr>
          <w:trHeight w:val="364"/>
        </w:trPr>
        <w:tc>
          <w:tcPr>
            <w:tcW w:w="5778" w:type="dxa"/>
            <w:shd w:val="clear" w:color="auto" w:fill="auto"/>
            <w:tcMar>
              <w:top w:w="0" w:type="dxa"/>
              <w:bottom w:w="6" w:type="dxa"/>
            </w:tcMar>
          </w:tcPr>
          <w:p w14:paraId="464B4C88" w14:textId="765CF80A" w:rsidR="00790FD3" w:rsidRPr="00F360C7" w:rsidRDefault="00790FD3" w:rsidP="00F360C7">
            <w:pPr>
              <w:ind w:right="-307"/>
              <w:jc w:val="left"/>
              <w:rPr>
                <w:rStyle w:val="12POINTCORPORATE"/>
                <w:rFonts w:cs="Arial"/>
                <w:b/>
                <w:szCs w:val="24"/>
              </w:rPr>
            </w:pPr>
          </w:p>
        </w:tc>
      </w:tr>
      <w:tr w:rsidR="00445AD7" w:rsidRPr="00C96B54" w14:paraId="384A4BAB" w14:textId="77777777" w:rsidTr="00E22E4C">
        <w:trPr>
          <w:trHeight w:val="364"/>
        </w:trPr>
        <w:tc>
          <w:tcPr>
            <w:tcW w:w="5778" w:type="dxa"/>
            <w:shd w:val="clear" w:color="auto" w:fill="auto"/>
            <w:tcMar>
              <w:top w:w="0" w:type="dxa"/>
              <w:bottom w:w="6" w:type="dxa"/>
            </w:tcMar>
            <w:vAlign w:val="center"/>
          </w:tcPr>
          <w:p w14:paraId="61D4B5AB" w14:textId="0104A468" w:rsidR="00445AD7" w:rsidRPr="00C96B54" w:rsidRDefault="00445AD7" w:rsidP="00445AD7">
            <w:pPr>
              <w:jc w:val="left"/>
              <w:rPr>
                <w:rStyle w:val="12POINTCORPORATE"/>
                <w:rFonts w:cs="Arial"/>
                <w:szCs w:val="24"/>
              </w:rPr>
            </w:pPr>
            <w:proofErr w:type="spellStart"/>
            <w:r>
              <w:rPr>
                <w:rFonts w:ascii="Arial" w:hAnsi="Arial" w:cs="Arial"/>
              </w:rPr>
              <w:t>Xxx</w:t>
            </w:r>
            <w:proofErr w:type="spellEnd"/>
            <w:r>
              <w:rPr>
                <w:rFonts w:ascii="Arial" w:hAnsi="Arial" w:cs="Arial"/>
              </w:rPr>
              <w:t xml:space="preserve"> </w:t>
            </w:r>
            <w:r w:rsidRPr="00A34103">
              <w:rPr>
                <w:rFonts w:ascii="Arial" w:hAnsi="Arial" w:cs="Arial"/>
                <w:sz w:val="16"/>
                <w:szCs w:val="16"/>
                <w:highlight w:val="yellow"/>
              </w:rPr>
              <w:t>Redacted under FOIA section 40, personal information</w:t>
            </w:r>
          </w:p>
        </w:tc>
      </w:tr>
      <w:tr w:rsidR="00445AD7" w:rsidRPr="00C96B54" w14:paraId="3084B3A4" w14:textId="77777777" w:rsidTr="00790FD3">
        <w:trPr>
          <w:trHeight w:val="389"/>
        </w:trPr>
        <w:tc>
          <w:tcPr>
            <w:tcW w:w="5778" w:type="dxa"/>
            <w:shd w:val="clear" w:color="auto" w:fill="auto"/>
            <w:tcMar>
              <w:top w:w="0" w:type="dxa"/>
              <w:bottom w:w="6" w:type="dxa"/>
            </w:tcMar>
          </w:tcPr>
          <w:p w14:paraId="1545C434" w14:textId="362773C7" w:rsidR="00445AD7" w:rsidRPr="00C96B54" w:rsidRDefault="00445AD7" w:rsidP="00445AD7">
            <w:pPr>
              <w:pStyle w:val="NoSpacing"/>
              <w:rPr>
                <w:rFonts w:ascii="Arial" w:hAnsi="Arial" w:cs="Arial"/>
                <w:b/>
                <w:color w:val="333333"/>
                <w:sz w:val="24"/>
                <w:szCs w:val="24"/>
              </w:rPr>
            </w:pPr>
            <w:r w:rsidRPr="00C96B54">
              <w:rPr>
                <w:rStyle w:val="12POINTCORPORATE"/>
                <w:rFonts w:cs="Arial"/>
                <w:color w:val="auto"/>
                <w:szCs w:val="24"/>
                <w:lang w:val="en-GB"/>
              </w:rPr>
              <w:t>Commercial Directorate</w:t>
            </w:r>
          </w:p>
        </w:tc>
      </w:tr>
      <w:tr w:rsidR="00445AD7" w:rsidRPr="00C96B54" w14:paraId="7BA41587" w14:textId="77777777" w:rsidTr="00C44366">
        <w:trPr>
          <w:trHeight w:val="68"/>
        </w:trPr>
        <w:tc>
          <w:tcPr>
            <w:tcW w:w="5778" w:type="dxa"/>
            <w:shd w:val="clear" w:color="auto" w:fill="auto"/>
            <w:noWrap/>
            <w:tcMar>
              <w:top w:w="0" w:type="dxa"/>
              <w:bottom w:w="6" w:type="dxa"/>
            </w:tcMar>
            <w:vAlign w:val="center"/>
          </w:tcPr>
          <w:p w14:paraId="0E29FB8D" w14:textId="2A23D803" w:rsidR="00445AD7" w:rsidRPr="00C96B54" w:rsidRDefault="00445AD7" w:rsidP="00445AD7">
            <w:pPr>
              <w:ind w:right="-733"/>
              <w:jc w:val="left"/>
              <w:rPr>
                <w:rStyle w:val="12POINTCORPORATE"/>
                <w:rFonts w:cs="Arial"/>
                <w:szCs w:val="24"/>
              </w:rPr>
            </w:pPr>
            <w:proofErr w:type="spellStart"/>
            <w:r>
              <w:rPr>
                <w:rFonts w:ascii="Arial" w:hAnsi="Arial" w:cs="Arial"/>
              </w:rPr>
              <w:t>Xxx</w:t>
            </w:r>
            <w:proofErr w:type="spellEnd"/>
            <w:r>
              <w:rPr>
                <w:rFonts w:ascii="Arial" w:hAnsi="Arial" w:cs="Arial"/>
              </w:rPr>
              <w:t xml:space="preserve"> </w:t>
            </w:r>
            <w:r w:rsidRPr="00A34103">
              <w:rPr>
                <w:rFonts w:ascii="Arial" w:hAnsi="Arial" w:cs="Arial"/>
                <w:sz w:val="16"/>
                <w:szCs w:val="16"/>
                <w:highlight w:val="yellow"/>
              </w:rPr>
              <w:t>Redacted under FOIA section 40, personal information</w:t>
            </w:r>
          </w:p>
        </w:tc>
      </w:tr>
    </w:tbl>
    <w:p w14:paraId="60DADCEB" w14:textId="7FF045E4" w:rsidR="007471D3" w:rsidRDefault="007471D3" w:rsidP="00B96E44">
      <w:pPr>
        <w:keepLines/>
        <w:suppressLineNumbers/>
        <w:suppressAutoHyphens/>
        <w:ind w:right="-392"/>
        <w:jc w:val="left"/>
        <w:rPr>
          <w:rFonts w:ascii="Arial" w:hAnsi="Arial" w:cs="Arial"/>
          <w:b/>
          <w:lang w:val="fr-FR"/>
        </w:rPr>
      </w:pPr>
    </w:p>
    <w:p w14:paraId="701E03DC" w14:textId="77777777" w:rsidR="00974421" w:rsidRDefault="00974421">
      <w:pPr>
        <w:jc w:val="left"/>
        <w:rPr>
          <w:rFonts w:ascii="Arial" w:hAnsi="Arial" w:cs="Arial"/>
          <w:b/>
          <w:lang w:val="fr-FR"/>
        </w:rPr>
      </w:pPr>
      <w:r>
        <w:rPr>
          <w:rFonts w:ascii="Arial" w:hAnsi="Arial" w:cs="Arial"/>
          <w:b/>
          <w:lang w:val="fr-FR"/>
        </w:rPr>
        <w:br w:type="page"/>
      </w:r>
    </w:p>
    <w:sectPr w:rsidR="00974421" w:rsidSect="00417446">
      <w:headerReference w:type="default" r:id="rId12"/>
      <w:footerReference w:type="default" r:id="rId13"/>
      <w:headerReference w:type="first" r:id="rId14"/>
      <w:footerReference w:type="first" r:id="rId15"/>
      <w:pgSz w:w="11907" w:h="16840" w:code="9"/>
      <w:pgMar w:top="1418" w:right="1440" w:bottom="1440" w:left="1361" w:header="227" w:footer="16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263D12" w14:textId="77777777" w:rsidR="007465B6" w:rsidRDefault="007465B6" w:rsidP="0025624D">
      <w:r>
        <w:separator/>
      </w:r>
    </w:p>
  </w:endnote>
  <w:endnote w:type="continuationSeparator" w:id="0">
    <w:p w14:paraId="7C1E5C5A" w14:textId="77777777" w:rsidR="007465B6" w:rsidRDefault="007465B6" w:rsidP="00256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C85CED" w14:textId="11F3E6C5" w:rsidR="007465B6" w:rsidRDefault="007465B6">
    <w:pPr>
      <w:pStyle w:val="Footer"/>
    </w:pPr>
    <w:r>
      <w:rPr>
        <w:noProof/>
        <w:lang w:val="en-GB" w:eastAsia="en-GB"/>
      </w:rPr>
      <mc:AlternateContent>
        <mc:Choice Requires="wps">
          <w:drawing>
            <wp:anchor distT="0" distB="0" distL="114300" distR="114300" simplePos="0" relativeHeight="251658752" behindDoc="0" locked="0" layoutInCell="1" allowOverlap="1" wp14:anchorId="76A437E3" wp14:editId="150109DC">
              <wp:simplePos x="0" y="0"/>
              <wp:positionH relativeFrom="column">
                <wp:posOffset>5327015</wp:posOffset>
              </wp:positionH>
              <wp:positionV relativeFrom="paragraph">
                <wp:posOffset>294005</wp:posOffset>
              </wp:positionV>
              <wp:extent cx="1065530" cy="238760"/>
              <wp:effectExtent l="9525" t="9525" r="10795" b="889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5530" cy="238760"/>
                      </a:xfrm>
                      <a:prstGeom prst="rect">
                        <a:avLst/>
                      </a:prstGeom>
                      <a:solidFill>
                        <a:srgbClr val="FFFFFF"/>
                      </a:solidFill>
                      <a:ln w="9525">
                        <a:solidFill>
                          <a:srgbClr val="FFFFFF"/>
                        </a:solidFill>
                        <a:miter lim="800000"/>
                        <a:headEnd/>
                        <a:tailEnd/>
                      </a:ln>
                    </wps:spPr>
                    <wps:txbx>
                      <w:txbxContent>
                        <w:p w14:paraId="1D049D12" w14:textId="5DC34A20" w:rsidR="007465B6" w:rsidRDefault="007465B6" w:rsidP="00C45D7D">
                          <w:pPr>
                            <w:pStyle w:val="Foo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A437E3" id="_x0000_t202" coordsize="21600,21600" o:spt="202" path="m,l,21600r21600,l21600,xe">
              <v:stroke joinstyle="miter"/>
              <v:path gradientshapeok="t" o:connecttype="rect"/>
            </v:shapetype>
            <v:shape id="Text Box 11" o:spid="_x0000_s1026" type="#_x0000_t202" style="position:absolute;margin-left:419.45pt;margin-top:23.15pt;width:83.9pt;height:18.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" strokecolor="white">
              <v:textbox>
                <w:txbxContent>
                  <w:p w14:paraId="1D049D12" w14:textId="5DC34A20" w:rsidR="007465B6" w:rsidRDefault="007465B6" w:rsidP="00C45D7D">
                    <w:pPr>
                      <w:pStyle w:val="Footer"/>
                    </w:pPr>
                  </w:p>
                </w:txbxContent>
              </v:textbox>
            </v:shape>
          </w:pict>
        </mc:Fallback>
      </mc:AlternateContent>
    </w:r>
    <w:r>
      <w:rPr>
        <w:noProof/>
        <w:lang w:val="en-GB" w:eastAsia="en-GB"/>
      </w:rPr>
      <mc:AlternateContent>
        <mc:Choice Requires="wps">
          <w:drawing>
            <wp:anchor distT="0" distB="0" distL="114300" distR="114300" simplePos="0" relativeHeight="251662848" behindDoc="0" locked="0" layoutInCell="1" allowOverlap="1" wp14:anchorId="63E40347" wp14:editId="3D5EAA23">
              <wp:simplePos x="0" y="0"/>
              <wp:positionH relativeFrom="column">
                <wp:posOffset>-878205</wp:posOffset>
              </wp:positionH>
              <wp:positionV relativeFrom="paragraph">
                <wp:posOffset>733425</wp:posOffset>
              </wp:positionV>
              <wp:extent cx="7614285" cy="314960"/>
              <wp:effectExtent l="0" t="1270" r="635" b="0"/>
              <wp:wrapNone/>
              <wp:docPr id="10"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614285" cy="31496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0D85504A" w14:textId="27FF86F1" w:rsidR="007465B6" w:rsidRPr="002547F8" w:rsidRDefault="007465B6" w:rsidP="00F360C7">
                          <w:pPr>
                            <w:jc w:val="center"/>
                            <w:rPr>
                              <w:sz w:val="20"/>
                            </w:rPr>
                          </w:pPr>
                          <w:r>
                            <w:rPr>
                              <w:rStyle w:val="MARKING2"/>
                              <w:sz w:val="20"/>
                            </w:rPr>
                            <w:t xml:space="preserve">   </w:t>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E40347" id="Text Box 2" o:spid="_x0000_s1027" type="#_x0000_t202" style="position:absolute;margin-left:-69.15pt;margin-top:57.75pt;width:599.55pt;height:24.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" stroked="f" strokecolor="white">
              <o:lock v:ext="edit" aspectratio="t"/>
              <v:textbox>
                <w:txbxContent>
                  <w:p w14:paraId="0D85504A" w14:textId="27FF86F1" w:rsidR="007465B6" w:rsidRPr="002547F8" w:rsidRDefault="007465B6" w:rsidP="00F360C7">
                    <w:pPr>
                      <w:jc w:val="center"/>
                      <w:rPr>
                        <w:sz w:val="20"/>
                      </w:rPr>
                    </w:pPr>
                    <w:r>
                      <w:rPr>
                        <w:rStyle w:val="MARKING2"/>
                        <w:sz w:val="20"/>
                      </w:rPr>
                      <w:t xml:space="preserve">   </w:t>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t xml:space="preserve">          </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83DD32" w14:textId="77777777" w:rsidR="007465B6" w:rsidRDefault="007465B6" w:rsidP="009C02B3">
    <w:pPr>
      <w:pStyle w:val="Footer"/>
      <w:tabs>
        <w:tab w:val="clear" w:pos="4513"/>
        <w:tab w:val="clear" w:pos="9026"/>
        <w:tab w:val="left" w:pos="3116"/>
      </w:tabs>
    </w:pPr>
    <w:r>
      <w:rPr>
        <w:noProof/>
        <w:lang w:val="en-GB" w:eastAsia="en-GB"/>
      </w:rPr>
      <mc:AlternateContent>
        <mc:Choice Requires="wps">
          <w:drawing>
            <wp:anchor distT="0" distB="0" distL="114300" distR="114300" simplePos="0" relativeHeight="251655680" behindDoc="0" locked="0" layoutInCell="1" allowOverlap="1" wp14:anchorId="39389CF5" wp14:editId="6FE193D1">
              <wp:simplePos x="0" y="0"/>
              <wp:positionH relativeFrom="column">
                <wp:posOffset>5420360</wp:posOffset>
              </wp:positionH>
              <wp:positionV relativeFrom="paragraph">
                <wp:posOffset>519430</wp:posOffset>
              </wp:positionV>
              <wp:extent cx="1065530" cy="273050"/>
              <wp:effectExtent l="7620" t="7620" r="1270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5530" cy="273050"/>
                      </a:xfrm>
                      <a:prstGeom prst="rect">
                        <a:avLst/>
                      </a:prstGeom>
                      <a:solidFill>
                        <a:srgbClr val="FFFFFF"/>
                      </a:solidFill>
                      <a:ln w="9525">
                        <a:solidFill>
                          <a:srgbClr val="FFFFFF"/>
                        </a:solidFill>
                        <a:miter lim="800000"/>
                        <a:headEnd/>
                        <a:tailEnd/>
                      </a:ln>
                    </wps:spPr>
                    <wps:txbx>
                      <w:txbxContent>
                        <w:p w14:paraId="483D9172" w14:textId="3720F823" w:rsidR="007465B6" w:rsidRDefault="007465B6" w:rsidP="00C45D7D">
                          <w:pPr>
                            <w:pStyle w:val="Foo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389CF5" id="_x0000_t202" coordsize="21600,21600" o:spt="202" path="m,l,21600r21600,l21600,xe">
              <v:stroke joinstyle="miter"/>
              <v:path gradientshapeok="t" o:connecttype="rect"/>
            </v:shapetype>
            <v:shape id="Text Box 1" o:spid="_x0000_s1028" type="#_x0000_t202" style="position:absolute;margin-left:426.8pt;margin-top:40.9pt;width:83.9pt;height:2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" strokecolor="white">
              <v:textbox>
                <w:txbxContent>
                  <w:p w14:paraId="483D9172" w14:textId="3720F823" w:rsidR="007465B6" w:rsidRDefault="007465B6" w:rsidP="00C45D7D">
                    <w:pPr>
                      <w:pStyle w:val="Footer"/>
                    </w:pPr>
                  </w:p>
                </w:txbxContent>
              </v:textbox>
            </v:shape>
          </w:pict>
        </mc:Fallback>
      </mc:AlternateContent>
    </w:r>
    <w:r>
      <w:rPr>
        <w:noProof/>
        <w:lang w:val="en-GB" w:eastAsia="en-GB"/>
      </w:rPr>
      <w:drawing>
        <wp:anchor distT="0" distB="0" distL="114300" distR="114300" simplePos="0" relativeHeight="251660800" behindDoc="1" locked="0" layoutInCell="1" allowOverlap="1" wp14:anchorId="75D38920" wp14:editId="4F409865">
          <wp:simplePos x="0" y="0"/>
          <wp:positionH relativeFrom="page">
            <wp:posOffset>5715</wp:posOffset>
          </wp:positionH>
          <wp:positionV relativeFrom="page">
            <wp:posOffset>9430385</wp:posOffset>
          </wp:positionV>
          <wp:extent cx="3270250" cy="846455"/>
          <wp:effectExtent l="19050" t="0" r="6350" b="0"/>
          <wp:wrapNone/>
          <wp:docPr id="15" name="Picture 1" descr="Billingual standard letter who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lingual standard letter whole.jpg"/>
                  <pic:cNvPicPr>
                    <a:picLocks noChangeAspect="1" noChangeArrowheads="1"/>
                  </pic:cNvPicPr>
                </pic:nvPicPr>
                <pic:blipFill>
                  <a:blip r:embed="rId1"/>
                  <a:srcRect t="86897" r="56631" b="5264"/>
                  <a:stretch>
                    <a:fillRect/>
                  </a:stretch>
                </pic:blipFill>
                <pic:spPr bwMode="auto">
                  <a:xfrm>
                    <a:off x="0" y="0"/>
                    <a:ext cx="3270250" cy="846455"/>
                  </a:xfrm>
                  <a:prstGeom prst="rect">
                    <a:avLst/>
                  </a:prstGeom>
                  <a:noFill/>
                  <a:ln w="9525">
                    <a:noFill/>
                    <a:miter lim="800000"/>
                    <a:headEnd/>
                    <a:tailEnd/>
                  </a:ln>
                </pic:spPr>
              </pic:pic>
            </a:graphicData>
          </a:graphic>
        </wp:anchor>
      </w:drawing>
    </w:r>
    <w:r>
      <w:rPr>
        <w:noProof/>
        <w:lang w:val="en-GB" w:eastAsia="en-GB"/>
      </w:rPr>
      <mc:AlternateContent>
        <mc:Choice Requires="wps">
          <w:drawing>
            <wp:anchor distT="0" distB="0" distL="114300" distR="114300" simplePos="0" relativeHeight="251654656" behindDoc="0" locked="0" layoutInCell="1" allowOverlap="1" wp14:anchorId="7C23399F" wp14:editId="6E668E48">
              <wp:simplePos x="0" y="0"/>
              <wp:positionH relativeFrom="column">
                <wp:posOffset>-878205</wp:posOffset>
              </wp:positionH>
              <wp:positionV relativeFrom="paragraph">
                <wp:posOffset>733425</wp:posOffset>
              </wp:positionV>
              <wp:extent cx="7614285" cy="314960"/>
              <wp:effectExtent l="0" t="1270" r="635" b="0"/>
              <wp:wrapNone/>
              <wp:docPr id="1"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614285" cy="31496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42CB702A" w14:textId="3BF0AF63" w:rsidR="007465B6" w:rsidRPr="002547F8" w:rsidRDefault="007465B6" w:rsidP="00F944D2">
                          <w:pPr>
                            <w:ind w:left="8640" w:firstLine="720"/>
                            <w:jc w:val="center"/>
                            <w:rPr>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23399F" id="_x0000_s1029" type="#_x0000_t202" style="position:absolute;margin-left:-69.15pt;margin-top:57.75pt;width:599.55pt;height:24.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" stroked="f" strokecolor="white">
              <o:lock v:ext="edit" aspectratio="t"/>
              <v:textbox>
                <w:txbxContent>
                  <w:p w14:paraId="42CB702A" w14:textId="3BF0AF63" w:rsidR="007465B6" w:rsidRPr="002547F8" w:rsidRDefault="007465B6" w:rsidP="00F944D2">
                    <w:pPr>
                      <w:ind w:left="8640" w:firstLine="720"/>
                      <w:jc w:val="center"/>
                      <w:rPr>
                        <w:sz w:val="20"/>
                      </w:rPr>
                    </w:pP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8E920B" w14:textId="77777777" w:rsidR="007465B6" w:rsidRDefault="007465B6" w:rsidP="0025624D">
      <w:r>
        <w:separator/>
      </w:r>
    </w:p>
  </w:footnote>
  <w:footnote w:type="continuationSeparator" w:id="0">
    <w:p w14:paraId="51B8E575" w14:textId="77777777" w:rsidR="007465B6" w:rsidRDefault="007465B6" w:rsidP="002562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CD1C4B" w14:textId="77777777" w:rsidR="007465B6" w:rsidRDefault="007465B6">
    <w:pPr>
      <w:pStyle w:val="Header"/>
    </w:pPr>
    <w:r>
      <w:rPr>
        <w:noProof/>
        <w:lang w:val="en-GB" w:eastAsia="en-GB"/>
      </w:rPr>
      <w:drawing>
        <wp:anchor distT="0" distB="0" distL="114300" distR="114300" simplePos="0" relativeHeight="251666944" behindDoc="0" locked="0" layoutInCell="1" allowOverlap="1" wp14:anchorId="2761524B" wp14:editId="5B9ED026">
          <wp:simplePos x="0" y="0"/>
          <wp:positionH relativeFrom="column">
            <wp:posOffset>-569302</wp:posOffset>
          </wp:positionH>
          <wp:positionV relativeFrom="paragraph">
            <wp:posOffset>-41910</wp:posOffset>
          </wp:positionV>
          <wp:extent cx="981075" cy="688975"/>
          <wp:effectExtent l="0" t="0" r="9525" b="0"/>
          <wp:wrapThrough wrapText="bothSides">
            <wp:wrapPolygon edited="0">
              <wp:start x="0" y="0"/>
              <wp:lineTo x="0" y="20903"/>
              <wp:lineTo x="2517" y="20903"/>
              <wp:lineTo x="11324" y="20903"/>
              <wp:lineTo x="11744" y="19112"/>
              <wp:lineTo x="21390" y="11347"/>
              <wp:lineTo x="21390" y="7764"/>
              <wp:lineTo x="5872" y="0"/>
              <wp:lineTo x="0" y="0"/>
            </wp:wrapPolygon>
          </wp:wrapThrough>
          <wp:docPr id="7" name="Picture 7" descr="DVLA_3298_SML_AW.png"/>
          <wp:cNvGraphicFramePr/>
          <a:graphic xmlns:a="http://schemas.openxmlformats.org/drawingml/2006/main">
            <a:graphicData uri="http://schemas.openxmlformats.org/drawingml/2006/picture">
              <pic:pic xmlns:pic="http://schemas.openxmlformats.org/drawingml/2006/picture">
                <pic:nvPicPr>
                  <pic:cNvPr id="3" name="Picture 3" descr="DVLA_3298_SML_AW.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81075" cy="688975"/>
                  </a:xfrm>
                  <a:prstGeom prst="rect">
                    <a:avLst/>
                  </a:prstGeom>
                  <a:noFill/>
                </pic:spPr>
              </pic:pic>
            </a:graphicData>
          </a:graphic>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03C26B" w14:textId="77777777" w:rsidR="007465B6" w:rsidRDefault="007465B6" w:rsidP="00E7354E">
    <w:pPr>
      <w:pStyle w:val="Header"/>
      <w:tabs>
        <w:tab w:val="clear" w:pos="4513"/>
        <w:tab w:val="clear" w:pos="9026"/>
        <w:tab w:val="left" w:pos="-426"/>
        <w:tab w:val="left" w:pos="5090"/>
      </w:tabs>
      <w:ind w:left="-142" w:hanging="284"/>
    </w:pPr>
    <w:r>
      <w:rPr>
        <w:noProof/>
        <w:lang w:val="en-GB" w:eastAsia="en-GB"/>
      </w:rPr>
      <w:drawing>
        <wp:anchor distT="0" distB="0" distL="114300" distR="114300" simplePos="0" relativeHeight="251664896" behindDoc="0" locked="0" layoutInCell="1" allowOverlap="1" wp14:anchorId="73B1D767" wp14:editId="08A190B1">
          <wp:simplePos x="0" y="0"/>
          <wp:positionH relativeFrom="column">
            <wp:posOffset>-569693</wp:posOffset>
          </wp:positionH>
          <wp:positionV relativeFrom="paragraph">
            <wp:posOffset>14312</wp:posOffset>
          </wp:positionV>
          <wp:extent cx="981075" cy="688975"/>
          <wp:effectExtent l="0" t="0" r="9525" b="0"/>
          <wp:wrapThrough wrapText="bothSides">
            <wp:wrapPolygon edited="0">
              <wp:start x="0" y="0"/>
              <wp:lineTo x="0" y="20903"/>
              <wp:lineTo x="2517" y="20903"/>
              <wp:lineTo x="11324" y="20903"/>
              <wp:lineTo x="11744" y="19112"/>
              <wp:lineTo x="21390" y="11347"/>
              <wp:lineTo x="21390" y="7764"/>
              <wp:lineTo x="5872" y="0"/>
              <wp:lineTo x="0" y="0"/>
            </wp:wrapPolygon>
          </wp:wrapThrough>
          <wp:docPr id="5" name="Picture 5" descr="DVLA_3298_SML_AW.png"/>
          <wp:cNvGraphicFramePr/>
          <a:graphic xmlns:a="http://schemas.openxmlformats.org/drawingml/2006/main">
            <a:graphicData uri="http://schemas.openxmlformats.org/drawingml/2006/picture">
              <pic:pic xmlns:pic="http://schemas.openxmlformats.org/drawingml/2006/picture">
                <pic:nvPicPr>
                  <pic:cNvPr id="3" name="Picture 3" descr="DVLA_3298_SML_AW.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81075" cy="688975"/>
                  </a:xfrm>
                  <a:prstGeom prst="rect">
                    <a:avLst/>
                  </a:prstGeom>
                  <a:noFill/>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8E0FC6"/>
    <w:multiLevelType w:val="hybridMultilevel"/>
    <w:tmpl w:val="81D077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424D7F"/>
    <w:multiLevelType w:val="hybridMultilevel"/>
    <w:tmpl w:val="BE5084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6C2173B"/>
    <w:multiLevelType w:val="hybridMultilevel"/>
    <w:tmpl w:val="00FAF686"/>
    <w:lvl w:ilvl="0" w:tplc="08090013">
      <w:start w:val="1"/>
      <w:numFmt w:val="upperRoman"/>
      <w:lvlText w:val="%1."/>
      <w:lvlJc w:val="right"/>
      <w:pPr>
        <w:tabs>
          <w:tab w:val="num" w:pos="720"/>
        </w:tabs>
        <w:ind w:left="720" w:hanging="180"/>
      </w:p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3" w15:restartNumberingAfterBreak="0">
    <w:nsid w:val="302C3981"/>
    <w:multiLevelType w:val="hybridMultilevel"/>
    <w:tmpl w:val="8C6A4F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574C5A"/>
    <w:multiLevelType w:val="hybridMultilevel"/>
    <w:tmpl w:val="A80C78EC"/>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794630"/>
    <w:multiLevelType w:val="hybridMultilevel"/>
    <w:tmpl w:val="C896C9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B30703"/>
    <w:multiLevelType w:val="hybridMultilevel"/>
    <w:tmpl w:val="69C4F9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192945"/>
    <w:multiLevelType w:val="hybridMultilevel"/>
    <w:tmpl w:val="CF7EA2BE"/>
    <w:lvl w:ilvl="0" w:tplc="E2EAC956">
      <w:start w:val="9"/>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60B21DD"/>
    <w:multiLevelType w:val="hybridMultilevel"/>
    <w:tmpl w:val="BE5084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08236BF"/>
    <w:multiLevelType w:val="hybridMultilevel"/>
    <w:tmpl w:val="D21C3B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E032F82"/>
    <w:multiLevelType w:val="multilevel"/>
    <w:tmpl w:val="E22EBB4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Time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Time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1F53F0"/>
    <w:multiLevelType w:val="hybridMultilevel"/>
    <w:tmpl w:val="C0F05EFE"/>
    <w:lvl w:ilvl="0" w:tplc="964C7A34">
      <w:start w:val="1"/>
      <w:numFmt w:val="decimal"/>
      <w:lvlText w:val="%1."/>
      <w:lvlJc w:val="left"/>
      <w:pPr>
        <w:tabs>
          <w:tab w:val="num" w:pos="720"/>
        </w:tabs>
        <w:ind w:left="72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765F700C"/>
    <w:multiLevelType w:val="hybridMultilevel"/>
    <w:tmpl w:val="BC4431DA"/>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7A9C7ECC"/>
    <w:multiLevelType w:val="hybridMultilevel"/>
    <w:tmpl w:val="3382555E"/>
    <w:lvl w:ilvl="0" w:tplc="0809000F">
      <w:start w:val="1"/>
      <w:numFmt w:val="decimal"/>
      <w:lvlText w:val="%1."/>
      <w:lvlJc w:val="left"/>
      <w:pPr>
        <w:ind w:left="900" w:hanging="360"/>
      </w:p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num w:numId="1">
    <w:abstractNumId w:val="10"/>
  </w:num>
  <w:num w:numId="2">
    <w:abstractNumId w:val="12"/>
  </w:num>
  <w:num w:numId="3">
    <w:abstractNumId w:val="2"/>
  </w:num>
  <w:num w:numId="4">
    <w:abstractNumId w:val="11"/>
  </w:num>
  <w:num w:numId="5">
    <w:abstractNumId w:val="13"/>
  </w:num>
  <w:num w:numId="6">
    <w:abstractNumId w:val="8"/>
  </w:num>
  <w:num w:numId="7">
    <w:abstractNumId w:val="6"/>
  </w:num>
  <w:num w:numId="8">
    <w:abstractNumId w:val="9"/>
  </w:num>
  <w:num w:numId="9">
    <w:abstractNumId w:val="0"/>
  </w:num>
  <w:num w:numId="10">
    <w:abstractNumId w:val="3"/>
  </w:num>
  <w:num w:numId="11">
    <w:abstractNumId w:val="5"/>
  </w:num>
  <w:num w:numId="12">
    <w:abstractNumId w:val="4"/>
  </w:num>
  <w:num w:numId="13">
    <w:abstractNumId w:val="7"/>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0"/>
  <w:defaultTabStop w:val="720"/>
  <w:drawingGridHorizontalSpacing w:val="110"/>
  <w:displayHorizontalDrawingGridEvery w:val="2"/>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BE5"/>
    <w:rsid w:val="00000323"/>
    <w:rsid w:val="0000182D"/>
    <w:rsid w:val="00001AE9"/>
    <w:rsid w:val="00004EE8"/>
    <w:rsid w:val="0002025B"/>
    <w:rsid w:val="000218CA"/>
    <w:rsid w:val="00024174"/>
    <w:rsid w:val="00025232"/>
    <w:rsid w:val="00025ECA"/>
    <w:rsid w:val="00027A53"/>
    <w:rsid w:val="00030D77"/>
    <w:rsid w:val="00032625"/>
    <w:rsid w:val="00033C2D"/>
    <w:rsid w:val="00036975"/>
    <w:rsid w:val="00043218"/>
    <w:rsid w:val="00043ECB"/>
    <w:rsid w:val="000452B7"/>
    <w:rsid w:val="000545D2"/>
    <w:rsid w:val="00070A61"/>
    <w:rsid w:val="000741FC"/>
    <w:rsid w:val="0007744A"/>
    <w:rsid w:val="00080545"/>
    <w:rsid w:val="0008141E"/>
    <w:rsid w:val="000A0425"/>
    <w:rsid w:val="000B1B6B"/>
    <w:rsid w:val="000B4129"/>
    <w:rsid w:val="000C42F8"/>
    <w:rsid w:val="000D1234"/>
    <w:rsid w:val="000D7472"/>
    <w:rsid w:val="000E64D0"/>
    <w:rsid w:val="000F52A3"/>
    <w:rsid w:val="0010178B"/>
    <w:rsid w:val="00101B0A"/>
    <w:rsid w:val="0010358B"/>
    <w:rsid w:val="0010471F"/>
    <w:rsid w:val="001056D4"/>
    <w:rsid w:val="00111991"/>
    <w:rsid w:val="00114967"/>
    <w:rsid w:val="00120784"/>
    <w:rsid w:val="00123438"/>
    <w:rsid w:val="00124E9D"/>
    <w:rsid w:val="00132904"/>
    <w:rsid w:val="00132FB8"/>
    <w:rsid w:val="00134457"/>
    <w:rsid w:val="00135AC6"/>
    <w:rsid w:val="00137733"/>
    <w:rsid w:val="00137EC6"/>
    <w:rsid w:val="00143449"/>
    <w:rsid w:val="0015001A"/>
    <w:rsid w:val="00160652"/>
    <w:rsid w:val="00162551"/>
    <w:rsid w:val="00162A6E"/>
    <w:rsid w:val="00193E2C"/>
    <w:rsid w:val="00195D5D"/>
    <w:rsid w:val="001A126E"/>
    <w:rsid w:val="001A5537"/>
    <w:rsid w:val="001A6F50"/>
    <w:rsid w:val="001B6A9F"/>
    <w:rsid w:val="001C33A4"/>
    <w:rsid w:val="001E1544"/>
    <w:rsid w:val="001F2EB9"/>
    <w:rsid w:val="001F5C6B"/>
    <w:rsid w:val="001F7273"/>
    <w:rsid w:val="001F7538"/>
    <w:rsid w:val="002014FD"/>
    <w:rsid w:val="00206087"/>
    <w:rsid w:val="002129DF"/>
    <w:rsid w:val="0021513B"/>
    <w:rsid w:val="002162C2"/>
    <w:rsid w:val="00220930"/>
    <w:rsid w:val="002230AD"/>
    <w:rsid w:val="0022515C"/>
    <w:rsid w:val="00225823"/>
    <w:rsid w:val="00233D75"/>
    <w:rsid w:val="002406A5"/>
    <w:rsid w:val="00246331"/>
    <w:rsid w:val="00247EB9"/>
    <w:rsid w:val="0025624D"/>
    <w:rsid w:val="002671C9"/>
    <w:rsid w:val="00294D65"/>
    <w:rsid w:val="002A2A52"/>
    <w:rsid w:val="002A5F72"/>
    <w:rsid w:val="002A7F3E"/>
    <w:rsid w:val="002B2464"/>
    <w:rsid w:val="002B3EB9"/>
    <w:rsid w:val="002C06B8"/>
    <w:rsid w:val="002C1452"/>
    <w:rsid w:val="002C2B7F"/>
    <w:rsid w:val="002C51C2"/>
    <w:rsid w:val="002C5AF0"/>
    <w:rsid w:val="002D6396"/>
    <w:rsid w:val="002D7B11"/>
    <w:rsid w:val="002E1AC4"/>
    <w:rsid w:val="002F1C10"/>
    <w:rsid w:val="002F3D7F"/>
    <w:rsid w:val="003010ED"/>
    <w:rsid w:val="00304406"/>
    <w:rsid w:val="003078ED"/>
    <w:rsid w:val="00310E73"/>
    <w:rsid w:val="00312834"/>
    <w:rsid w:val="00312B78"/>
    <w:rsid w:val="0031314E"/>
    <w:rsid w:val="00321782"/>
    <w:rsid w:val="00323E3E"/>
    <w:rsid w:val="00327A46"/>
    <w:rsid w:val="003328C0"/>
    <w:rsid w:val="0035272D"/>
    <w:rsid w:val="0035380F"/>
    <w:rsid w:val="00354F52"/>
    <w:rsid w:val="003660C9"/>
    <w:rsid w:val="00366446"/>
    <w:rsid w:val="00372EB0"/>
    <w:rsid w:val="00380039"/>
    <w:rsid w:val="003812E7"/>
    <w:rsid w:val="003815FD"/>
    <w:rsid w:val="00383B3D"/>
    <w:rsid w:val="0038726F"/>
    <w:rsid w:val="00391B08"/>
    <w:rsid w:val="00395401"/>
    <w:rsid w:val="003A2A4F"/>
    <w:rsid w:val="003A521A"/>
    <w:rsid w:val="003B000F"/>
    <w:rsid w:val="003B7401"/>
    <w:rsid w:val="003E1439"/>
    <w:rsid w:val="003E7DC8"/>
    <w:rsid w:val="003F5561"/>
    <w:rsid w:val="00402F1B"/>
    <w:rsid w:val="0040515D"/>
    <w:rsid w:val="004052FE"/>
    <w:rsid w:val="0041701A"/>
    <w:rsid w:val="00417446"/>
    <w:rsid w:val="0041747A"/>
    <w:rsid w:val="004310B2"/>
    <w:rsid w:val="004319FB"/>
    <w:rsid w:val="004340FD"/>
    <w:rsid w:val="00441B1E"/>
    <w:rsid w:val="004423F2"/>
    <w:rsid w:val="00445AD7"/>
    <w:rsid w:val="0045215F"/>
    <w:rsid w:val="00462C47"/>
    <w:rsid w:val="0046525D"/>
    <w:rsid w:val="0047497F"/>
    <w:rsid w:val="00475C3A"/>
    <w:rsid w:val="00477E2E"/>
    <w:rsid w:val="00486DD9"/>
    <w:rsid w:val="004A7798"/>
    <w:rsid w:val="004B2704"/>
    <w:rsid w:val="004C12FF"/>
    <w:rsid w:val="004C2DAD"/>
    <w:rsid w:val="004D31DD"/>
    <w:rsid w:val="004E3E6F"/>
    <w:rsid w:val="004E5737"/>
    <w:rsid w:val="004F28C0"/>
    <w:rsid w:val="004F4C5F"/>
    <w:rsid w:val="004F503F"/>
    <w:rsid w:val="00512B80"/>
    <w:rsid w:val="005156E5"/>
    <w:rsid w:val="005202A3"/>
    <w:rsid w:val="0052317C"/>
    <w:rsid w:val="00523469"/>
    <w:rsid w:val="005302F7"/>
    <w:rsid w:val="0053141F"/>
    <w:rsid w:val="00532E89"/>
    <w:rsid w:val="00532F92"/>
    <w:rsid w:val="0054192F"/>
    <w:rsid w:val="0054430F"/>
    <w:rsid w:val="00546AC2"/>
    <w:rsid w:val="0054730F"/>
    <w:rsid w:val="00552F34"/>
    <w:rsid w:val="00553691"/>
    <w:rsid w:val="005538BB"/>
    <w:rsid w:val="00555A94"/>
    <w:rsid w:val="00557AA5"/>
    <w:rsid w:val="00562848"/>
    <w:rsid w:val="00570C01"/>
    <w:rsid w:val="005729DC"/>
    <w:rsid w:val="00573326"/>
    <w:rsid w:val="005908AF"/>
    <w:rsid w:val="00592B9C"/>
    <w:rsid w:val="0059315A"/>
    <w:rsid w:val="005969E2"/>
    <w:rsid w:val="00597474"/>
    <w:rsid w:val="005978B1"/>
    <w:rsid w:val="005A18F9"/>
    <w:rsid w:val="005C4982"/>
    <w:rsid w:val="005C5364"/>
    <w:rsid w:val="005E7B75"/>
    <w:rsid w:val="005F2D15"/>
    <w:rsid w:val="00603BFB"/>
    <w:rsid w:val="0060515B"/>
    <w:rsid w:val="00605E61"/>
    <w:rsid w:val="00615E88"/>
    <w:rsid w:val="00624C14"/>
    <w:rsid w:val="0062531A"/>
    <w:rsid w:val="00630811"/>
    <w:rsid w:val="00641C01"/>
    <w:rsid w:val="0064513D"/>
    <w:rsid w:val="0065016C"/>
    <w:rsid w:val="00664FED"/>
    <w:rsid w:val="00666D0A"/>
    <w:rsid w:val="006702B6"/>
    <w:rsid w:val="00693A30"/>
    <w:rsid w:val="006950BF"/>
    <w:rsid w:val="006A10AF"/>
    <w:rsid w:val="006A4F82"/>
    <w:rsid w:val="006A6DC3"/>
    <w:rsid w:val="006B298A"/>
    <w:rsid w:val="006C1545"/>
    <w:rsid w:val="006C3BFA"/>
    <w:rsid w:val="006C5AEA"/>
    <w:rsid w:val="006D6450"/>
    <w:rsid w:val="006E6B13"/>
    <w:rsid w:val="006F1C83"/>
    <w:rsid w:val="006F21F3"/>
    <w:rsid w:val="006F529A"/>
    <w:rsid w:val="006F66E3"/>
    <w:rsid w:val="006F6842"/>
    <w:rsid w:val="006F6EB3"/>
    <w:rsid w:val="006F7092"/>
    <w:rsid w:val="007040C2"/>
    <w:rsid w:val="00705D61"/>
    <w:rsid w:val="00707272"/>
    <w:rsid w:val="007132B0"/>
    <w:rsid w:val="007136B0"/>
    <w:rsid w:val="00723478"/>
    <w:rsid w:val="00730BDD"/>
    <w:rsid w:val="0073200A"/>
    <w:rsid w:val="00732DCB"/>
    <w:rsid w:val="00743183"/>
    <w:rsid w:val="00743679"/>
    <w:rsid w:val="007465B6"/>
    <w:rsid w:val="007466B0"/>
    <w:rsid w:val="007471D3"/>
    <w:rsid w:val="00751D89"/>
    <w:rsid w:val="007544DC"/>
    <w:rsid w:val="00762FF5"/>
    <w:rsid w:val="007649A7"/>
    <w:rsid w:val="00765D54"/>
    <w:rsid w:val="00781C74"/>
    <w:rsid w:val="00787A30"/>
    <w:rsid w:val="00790FD3"/>
    <w:rsid w:val="007A1D38"/>
    <w:rsid w:val="007B2EBC"/>
    <w:rsid w:val="007B43E2"/>
    <w:rsid w:val="007B76D8"/>
    <w:rsid w:val="007C44B0"/>
    <w:rsid w:val="007C641A"/>
    <w:rsid w:val="007C7411"/>
    <w:rsid w:val="007D7588"/>
    <w:rsid w:val="007F1329"/>
    <w:rsid w:val="007F18A9"/>
    <w:rsid w:val="007F6D6E"/>
    <w:rsid w:val="0080293C"/>
    <w:rsid w:val="00802978"/>
    <w:rsid w:val="008038AF"/>
    <w:rsid w:val="008068B6"/>
    <w:rsid w:val="00806C52"/>
    <w:rsid w:val="008137FC"/>
    <w:rsid w:val="008227B0"/>
    <w:rsid w:val="00824641"/>
    <w:rsid w:val="00827A90"/>
    <w:rsid w:val="0083626A"/>
    <w:rsid w:val="00836E2C"/>
    <w:rsid w:val="008470A8"/>
    <w:rsid w:val="00852464"/>
    <w:rsid w:val="00856072"/>
    <w:rsid w:val="00857CC4"/>
    <w:rsid w:val="00857E1F"/>
    <w:rsid w:val="00864AD3"/>
    <w:rsid w:val="00866357"/>
    <w:rsid w:val="008711D1"/>
    <w:rsid w:val="008975D1"/>
    <w:rsid w:val="008A0A85"/>
    <w:rsid w:val="008B056F"/>
    <w:rsid w:val="008B29E2"/>
    <w:rsid w:val="008B5DAA"/>
    <w:rsid w:val="008C2ABE"/>
    <w:rsid w:val="008D1C07"/>
    <w:rsid w:val="008D440B"/>
    <w:rsid w:val="008D7BA9"/>
    <w:rsid w:val="008E0FDE"/>
    <w:rsid w:val="008E1B5C"/>
    <w:rsid w:val="008E5AAB"/>
    <w:rsid w:val="008E75EE"/>
    <w:rsid w:val="008E7F6F"/>
    <w:rsid w:val="008F4EBD"/>
    <w:rsid w:val="008F6AF6"/>
    <w:rsid w:val="009050BA"/>
    <w:rsid w:val="00907287"/>
    <w:rsid w:val="00910E0D"/>
    <w:rsid w:val="00935084"/>
    <w:rsid w:val="009427EF"/>
    <w:rsid w:val="00943D9F"/>
    <w:rsid w:val="009443FE"/>
    <w:rsid w:val="009512F2"/>
    <w:rsid w:val="00951B59"/>
    <w:rsid w:val="00953283"/>
    <w:rsid w:val="00972525"/>
    <w:rsid w:val="0097336E"/>
    <w:rsid w:val="00974421"/>
    <w:rsid w:val="00977338"/>
    <w:rsid w:val="00992699"/>
    <w:rsid w:val="00994C77"/>
    <w:rsid w:val="00994C97"/>
    <w:rsid w:val="00996782"/>
    <w:rsid w:val="009A0193"/>
    <w:rsid w:val="009A4512"/>
    <w:rsid w:val="009B3CCE"/>
    <w:rsid w:val="009B7052"/>
    <w:rsid w:val="009C02B3"/>
    <w:rsid w:val="009C133D"/>
    <w:rsid w:val="009C476C"/>
    <w:rsid w:val="009D5530"/>
    <w:rsid w:val="009E4209"/>
    <w:rsid w:val="009E7C23"/>
    <w:rsid w:val="009F1228"/>
    <w:rsid w:val="009F5139"/>
    <w:rsid w:val="009F5D29"/>
    <w:rsid w:val="00A10C35"/>
    <w:rsid w:val="00A155A7"/>
    <w:rsid w:val="00A32675"/>
    <w:rsid w:val="00A33018"/>
    <w:rsid w:val="00A340DC"/>
    <w:rsid w:val="00A405D4"/>
    <w:rsid w:val="00A439BB"/>
    <w:rsid w:val="00A5435A"/>
    <w:rsid w:val="00A75979"/>
    <w:rsid w:val="00A812DB"/>
    <w:rsid w:val="00A82AD1"/>
    <w:rsid w:val="00A924BD"/>
    <w:rsid w:val="00AA2507"/>
    <w:rsid w:val="00AA3C15"/>
    <w:rsid w:val="00AA46FD"/>
    <w:rsid w:val="00AB01E9"/>
    <w:rsid w:val="00AB4783"/>
    <w:rsid w:val="00AB480D"/>
    <w:rsid w:val="00AB5EA5"/>
    <w:rsid w:val="00AC7557"/>
    <w:rsid w:val="00AC7D4F"/>
    <w:rsid w:val="00AD1DD9"/>
    <w:rsid w:val="00AD346F"/>
    <w:rsid w:val="00AD7C29"/>
    <w:rsid w:val="00AF06BA"/>
    <w:rsid w:val="00AF1E0D"/>
    <w:rsid w:val="00AF60B6"/>
    <w:rsid w:val="00B01B4D"/>
    <w:rsid w:val="00B0328D"/>
    <w:rsid w:val="00B044FD"/>
    <w:rsid w:val="00B126DA"/>
    <w:rsid w:val="00B1398E"/>
    <w:rsid w:val="00B26C7E"/>
    <w:rsid w:val="00B270BD"/>
    <w:rsid w:val="00B30F84"/>
    <w:rsid w:val="00B36AA2"/>
    <w:rsid w:val="00B40792"/>
    <w:rsid w:val="00B42496"/>
    <w:rsid w:val="00B433B6"/>
    <w:rsid w:val="00B444D7"/>
    <w:rsid w:val="00B4594A"/>
    <w:rsid w:val="00B51C74"/>
    <w:rsid w:val="00B520AC"/>
    <w:rsid w:val="00B54088"/>
    <w:rsid w:val="00B5566F"/>
    <w:rsid w:val="00B55FFB"/>
    <w:rsid w:val="00B6503C"/>
    <w:rsid w:val="00B71B97"/>
    <w:rsid w:val="00B72678"/>
    <w:rsid w:val="00B807F3"/>
    <w:rsid w:val="00B86386"/>
    <w:rsid w:val="00B86B9B"/>
    <w:rsid w:val="00B9126D"/>
    <w:rsid w:val="00B91603"/>
    <w:rsid w:val="00B92628"/>
    <w:rsid w:val="00B96723"/>
    <w:rsid w:val="00B96E44"/>
    <w:rsid w:val="00B96F10"/>
    <w:rsid w:val="00BA34BF"/>
    <w:rsid w:val="00BA3B91"/>
    <w:rsid w:val="00BB0F02"/>
    <w:rsid w:val="00BB2F33"/>
    <w:rsid w:val="00BB31FC"/>
    <w:rsid w:val="00BB543A"/>
    <w:rsid w:val="00BC6725"/>
    <w:rsid w:val="00BC6E13"/>
    <w:rsid w:val="00BD1729"/>
    <w:rsid w:val="00BD2B77"/>
    <w:rsid w:val="00BE0729"/>
    <w:rsid w:val="00BE54C2"/>
    <w:rsid w:val="00BF04A4"/>
    <w:rsid w:val="00C04064"/>
    <w:rsid w:val="00C12F39"/>
    <w:rsid w:val="00C244FB"/>
    <w:rsid w:val="00C31218"/>
    <w:rsid w:val="00C31621"/>
    <w:rsid w:val="00C31976"/>
    <w:rsid w:val="00C43AE7"/>
    <w:rsid w:val="00C44313"/>
    <w:rsid w:val="00C443D2"/>
    <w:rsid w:val="00C459E5"/>
    <w:rsid w:val="00C45D7D"/>
    <w:rsid w:val="00C50610"/>
    <w:rsid w:val="00C518ED"/>
    <w:rsid w:val="00C525E4"/>
    <w:rsid w:val="00C53644"/>
    <w:rsid w:val="00C62C99"/>
    <w:rsid w:val="00C64483"/>
    <w:rsid w:val="00C67BE5"/>
    <w:rsid w:val="00C71126"/>
    <w:rsid w:val="00C76489"/>
    <w:rsid w:val="00C96B54"/>
    <w:rsid w:val="00C97F0D"/>
    <w:rsid w:val="00CA0402"/>
    <w:rsid w:val="00CA6A9A"/>
    <w:rsid w:val="00CA6BC8"/>
    <w:rsid w:val="00CB3141"/>
    <w:rsid w:val="00CB5B32"/>
    <w:rsid w:val="00CC0DA1"/>
    <w:rsid w:val="00CC2665"/>
    <w:rsid w:val="00CD0CD2"/>
    <w:rsid w:val="00CD1093"/>
    <w:rsid w:val="00CD14F3"/>
    <w:rsid w:val="00CF2557"/>
    <w:rsid w:val="00CF5839"/>
    <w:rsid w:val="00D10259"/>
    <w:rsid w:val="00D10C20"/>
    <w:rsid w:val="00D15FC4"/>
    <w:rsid w:val="00D16CDB"/>
    <w:rsid w:val="00D21F9F"/>
    <w:rsid w:val="00D35A88"/>
    <w:rsid w:val="00D36338"/>
    <w:rsid w:val="00D363CD"/>
    <w:rsid w:val="00D45AD9"/>
    <w:rsid w:val="00D51286"/>
    <w:rsid w:val="00D54239"/>
    <w:rsid w:val="00D5715B"/>
    <w:rsid w:val="00D668BC"/>
    <w:rsid w:val="00D8417B"/>
    <w:rsid w:val="00D84DE8"/>
    <w:rsid w:val="00D84F59"/>
    <w:rsid w:val="00D873B4"/>
    <w:rsid w:val="00D926A2"/>
    <w:rsid w:val="00D94929"/>
    <w:rsid w:val="00DA3D92"/>
    <w:rsid w:val="00DA4CDE"/>
    <w:rsid w:val="00DA6B3F"/>
    <w:rsid w:val="00DA75B3"/>
    <w:rsid w:val="00DB3723"/>
    <w:rsid w:val="00DB7360"/>
    <w:rsid w:val="00DC22F6"/>
    <w:rsid w:val="00DD05D6"/>
    <w:rsid w:val="00DD152F"/>
    <w:rsid w:val="00DD1A7C"/>
    <w:rsid w:val="00DD2E0C"/>
    <w:rsid w:val="00DD5B07"/>
    <w:rsid w:val="00DD5E9D"/>
    <w:rsid w:val="00DE1670"/>
    <w:rsid w:val="00DE47F7"/>
    <w:rsid w:val="00E01E9B"/>
    <w:rsid w:val="00E06915"/>
    <w:rsid w:val="00E126F0"/>
    <w:rsid w:val="00E13D00"/>
    <w:rsid w:val="00E13F3A"/>
    <w:rsid w:val="00E15FA3"/>
    <w:rsid w:val="00E16BC5"/>
    <w:rsid w:val="00E258C6"/>
    <w:rsid w:val="00E36089"/>
    <w:rsid w:val="00E36A41"/>
    <w:rsid w:val="00E410C7"/>
    <w:rsid w:val="00E54A32"/>
    <w:rsid w:val="00E6264A"/>
    <w:rsid w:val="00E645D5"/>
    <w:rsid w:val="00E707A3"/>
    <w:rsid w:val="00E7354E"/>
    <w:rsid w:val="00E75231"/>
    <w:rsid w:val="00E8109F"/>
    <w:rsid w:val="00E969E5"/>
    <w:rsid w:val="00EA1DA4"/>
    <w:rsid w:val="00EB74B3"/>
    <w:rsid w:val="00EC3AAC"/>
    <w:rsid w:val="00EC6D5B"/>
    <w:rsid w:val="00ED45E1"/>
    <w:rsid w:val="00ED5BB7"/>
    <w:rsid w:val="00EE1076"/>
    <w:rsid w:val="00EE6CD9"/>
    <w:rsid w:val="00EF60A8"/>
    <w:rsid w:val="00EF6226"/>
    <w:rsid w:val="00EF7895"/>
    <w:rsid w:val="00F03A10"/>
    <w:rsid w:val="00F04036"/>
    <w:rsid w:val="00F0501B"/>
    <w:rsid w:val="00F1019B"/>
    <w:rsid w:val="00F13B89"/>
    <w:rsid w:val="00F165A8"/>
    <w:rsid w:val="00F168EF"/>
    <w:rsid w:val="00F23D6F"/>
    <w:rsid w:val="00F26329"/>
    <w:rsid w:val="00F3193E"/>
    <w:rsid w:val="00F32230"/>
    <w:rsid w:val="00F338BF"/>
    <w:rsid w:val="00F3522D"/>
    <w:rsid w:val="00F3540E"/>
    <w:rsid w:val="00F360C7"/>
    <w:rsid w:val="00F37B1E"/>
    <w:rsid w:val="00F4517C"/>
    <w:rsid w:val="00F50475"/>
    <w:rsid w:val="00F53366"/>
    <w:rsid w:val="00F6091C"/>
    <w:rsid w:val="00F61915"/>
    <w:rsid w:val="00F6290A"/>
    <w:rsid w:val="00F71366"/>
    <w:rsid w:val="00F76288"/>
    <w:rsid w:val="00F81E83"/>
    <w:rsid w:val="00F83CA3"/>
    <w:rsid w:val="00F849DC"/>
    <w:rsid w:val="00F85588"/>
    <w:rsid w:val="00F85993"/>
    <w:rsid w:val="00F94077"/>
    <w:rsid w:val="00F944D2"/>
    <w:rsid w:val="00FA0516"/>
    <w:rsid w:val="00FA20EB"/>
    <w:rsid w:val="00FA697E"/>
    <w:rsid w:val="00FA7061"/>
    <w:rsid w:val="00FB003D"/>
    <w:rsid w:val="00FC1862"/>
    <w:rsid w:val="00FD04C7"/>
    <w:rsid w:val="00FD7358"/>
    <w:rsid w:val="00FE47E7"/>
    <w:rsid w:val="00FE5295"/>
    <w:rsid w:val="00FE6B83"/>
    <w:rsid w:val="00FF0F10"/>
    <w:rsid w:val="00FF3E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79873"/>
    <o:shapelayout v:ext="edit">
      <o:idmap v:ext="edit" data="1"/>
    </o:shapelayout>
  </w:shapeDefaults>
  <w:decimalSymbol w:val="."/>
  <w:listSeparator w:val=","/>
  <w14:docId w14:val="1FB0D7AC"/>
  <w15:docId w15:val="{831F9351-37BF-4721-8FE0-04F9BC661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A32"/>
    <w:pPr>
      <w:jc w:val="both"/>
    </w:pPr>
    <w:rPr>
      <w:rFonts w:ascii="CG Times" w:eastAsia="Times New Roman" w:hAnsi="CG Times"/>
      <w:sz w:val="24"/>
    </w:rPr>
  </w:style>
  <w:style w:type="paragraph" w:styleId="Heading1">
    <w:name w:val="heading 1"/>
    <w:basedOn w:val="Normal"/>
    <w:next w:val="Normal"/>
    <w:link w:val="Heading1Char"/>
    <w:qFormat/>
    <w:rsid w:val="000D7472"/>
    <w:pPr>
      <w:keepNext/>
      <w:spacing w:before="120" w:after="120"/>
      <w:outlineLvl w:val="0"/>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5624D"/>
    <w:pPr>
      <w:tabs>
        <w:tab w:val="center" w:pos="4513"/>
        <w:tab w:val="right" w:pos="9026"/>
      </w:tabs>
      <w:jc w:val="left"/>
    </w:pPr>
    <w:rPr>
      <w:rFonts w:ascii="Calibri" w:eastAsia="Calibri" w:hAnsi="Calibri"/>
      <w:sz w:val="22"/>
      <w:szCs w:val="22"/>
      <w:lang w:val="en-US" w:eastAsia="en-US"/>
    </w:rPr>
  </w:style>
  <w:style w:type="character" w:customStyle="1" w:styleId="HeaderChar">
    <w:name w:val="Header Char"/>
    <w:basedOn w:val="DefaultParagraphFont"/>
    <w:link w:val="Header"/>
    <w:rsid w:val="0025624D"/>
  </w:style>
  <w:style w:type="paragraph" w:styleId="Footer">
    <w:name w:val="footer"/>
    <w:basedOn w:val="Normal"/>
    <w:link w:val="FooterChar"/>
    <w:uiPriority w:val="99"/>
    <w:unhideWhenUsed/>
    <w:rsid w:val="0025624D"/>
    <w:pPr>
      <w:tabs>
        <w:tab w:val="center" w:pos="4513"/>
        <w:tab w:val="right" w:pos="9026"/>
      </w:tabs>
      <w:jc w:val="left"/>
    </w:pPr>
    <w:rPr>
      <w:rFonts w:ascii="Calibri" w:eastAsia="Calibri" w:hAnsi="Calibri"/>
      <w:sz w:val="22"/>
      <w:szCs w:val="22"/>
      <w:lang w:val="en-US" w:eastAsia="en-US"/>
    </w:rPr>
  </w:style>
  <w:style w:type="character" w:customStyle="1" w:styleId="FooterChar">
    <w:name w:val="Footer Char"/>
    <w:basedOn w:val="DefaultParagraphFont"/>
    <w:link w:val="Footer"/>
    <w:uiPriority w:val="99"/>
    <w:rsid w:val="0025624D"/>
  </w:style>
  <w:style w:type="table" w:styleId="TableGrid">
    <w:name w:val="Table Grid"/>
    <w:basedOn w:val="TableNormal"/>
    <w:rsid w:val="00541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4192F"/>
    <w:rPr>
      <w:sz w:val="22"/>
      <w:szCs w:val="22"/>
      <w:lang w:val="en-US" w:eastAsia="en-US"/>
    </w:rPr>
  </w:style>
  <w:style w:type="character" w:customStyle="1" w:styleId="Style1">
    <w:name w:val="Style1"/>
    <w:basedOn w:val="DefaultParagraphFont"/>
    <w:uiPriority w:val="1"/>
    <w:rsid w:val="0054192F"/>
    <w:rPr>
      <w:rFonts w:ascii="Arial" w:hAnsi="Arial"/>
      <w:sz w:val="16"/>
    </w:rPr>
  </w:style>
  <w:style w:type="paragraph" w:styleId="BalloonText">
    <w:name w:val="Balloon Text"/>
    <w:basedOn w:val="Normal"/>
    <w:link w:val="BalloonTextChar"/>
    <w:uiPriority w:val="99"/>
    <w:semiHidden/>
    <w:unhideWhenUsed/>
    <w:rsid w:val="0054192F"/>
    <w:pPr>
      <w:jc w:val="left"/>
    </w:pPr>
    <w:rPr>
      <w:rFonts w:ascii="Tahoma" w:eastAsia="Calibri" w:hAnsi="Tahoma" w:cs="Tahoma"/>
      <w:sz w:val="16"/>
      <w:szCs w:val="16"/>
      <w:lang w:val="en-US" w:eastAsia="en-US"/>
    </w:rPr>
  </w:style>
  <w:style w:type="character" w:customStyle="1" w:styleId="BalloonTextChar">
    <w:name w:val="Balloon Text Char"/>
    <w:basedOn w:val="DefaultParagraphFont"/>
    <w:link w:val="BalloonText"/>
    <w:uiPriority w:val="99"/>
    <w:semiHidden/>
    <w:rsid w:val="0054192F"/>
    <w:rPr>
      <w:rFonts w:ascii="Tahoma" w:hAnsi="Tahoma" w:cs="Tahoma"/>
      <w:sz w:val="16"/>
      <w:szCs w:val="16"/>
    </w:rPr>
  </w:style>
  <w:style w:type="character" w:styleId="PlaceholderText">
    <w:name w:val="Placeholder Text"/>
    <w:basedOn w:val="DefaultParagraphFont"/>
    <w:uiPriority w:val="99"/>
    <w:semiHidden/>
    <w:rsid w:val="00E7354E"/>
    <w:rPr>
      <w:color w:val="808080"/>
    </w:rPr>
  </w:style>
  <w:style w:type="character" w:customStyle="1" w:styleId="MARKING2">
    <w:name w:val="MARKING2"/>
    <w:basedOn w:val="DefaultParagraphFont"/>
    <w:uiPriority w:val="1"/>
    <w:rsid w:val="00CB5B32"/>
    <w:rPr>
      <w:rFonts w:ascii="Arial" w:hAnsi="Arial"/>
      <w:vanish w:val="0"/>
      <w:color w:val="000000"/>
      <w:sz w:val="24"/>
    </w:rPr>
  </w:style>
  <w:style w:type="paragraph" w:customStyle="1" w:styleId="DVLA">
    <w:name w:val="DVLA"/>
    <w:basedOn w:val="Normal"/>
    <w:rsid w:val="00E54A32"/>
    <w:rPr>
      <w:b/>
    </w:rPr>
  </w:style>
  <w:style w:type="character" w:styleId="Hyperlink">
    <w:name w:val="Hyperlink"/>
    <w:basedOn w:val="DefaultParagraphFont"/>
    <w:uiPriority w:val="99"/>
    <w:unhideWhenUsed/>
    <w:rsid w:val="00ED5BB7"/>
    <w:rPr>
      <w:color w:val="000000"/>
      <w:u w:val="none"/>
    </w:rPr>
  </w:style>
  <w:style w:type="character" w:customStyle="1" w:styleId="emailaddress">
    <w:name w:val="email address"/>
    <w:basedOn w:val="MARKING2"/>
    <w:uiPriority w:val="1"/>
    <w:rsid w:val="00996782"/>
    <w:rPr>
      <w:rFonts w:ascii="Arial" w:hAnsi="Arial"/>
      <w:vanish w:val="0"/>
      <w:color w:val="000000"/>
      <w:sz w:val="24"/>
    </w:rPr>
  </w:style>
  <w:style w:type="character" w:customStyle="1" w:styleId="AREA">
    <w:name w:val="AREA"/>
    <w:basedOn w:val="MARKING2"/>
    <w:uiPriority w:val="1"/>
    <w:rsid w:val="00857E1F"/>
    <w:rPr>
      <w:rFonts w:ascii="Arial" w:hAnsi="Arial"/>
      <w:b/>
      <w:vanish w:val="0"/>
      <w:color w:val="000000"/>
      <w:sz w:val="22"/>
    </w:rPr>
  </w:style>
  <w:style w:type="character" w:customStyle="1" w:styleId="CORPORATE12POINT">
    <w:name w:val="CORPORATE12POINT"/>
    <w:basedOn w:val="DefaultParagraphFont"/>
    <w:uiPriority w:val="1"/>
    <w:rsid w:val="005969E2"/>
    <w:rPr>
      <w:rFonts w:ascii="Arial" w:hAnsi="Arial"/>
      <w:color w:val="000000"/>
      <w:sz w:val="24"/>
    </w:rPr>
  </w:style>
  <w:style w:type="character" w:customStyle="1" w:styleId="CORPORATE11POINT">
    <w:name w:val="CORPORATE11POINT"/>
    <w:basedOn w:val="MARKING2"/>
    <w:uiPriority w:val="1"/>
    <w:rsid w:val="00143449"/>
    <w:rPr>
      <w:rFonts w:ascii="Arial" w:hAnsi="Arial"/>
      <w:b/>
      <w:vanish w:val="0"/>
      <w:color w:val="000000"/>
      <w:sz w:val="22"/>
    </w:rPr>
  </w:style>
  <w:style w:type="character" w:customStyle="1" w:styleId="11POINTCORPORATE">
    <w:name w:val="11POINTCORPORATE"/>
    <w:basedOn w:val="DefaultParagraphFont"/>
    <w:uiPriority w:val="1"/>
    <w:rsid w:val="005156E5"/>
    <w:rPr>
      <w:rFonts w:ascii="Arial" w:hAnsi="Arial"/>
      <w:b/>
      <w:color w:val="3B3B3B"/>
      <w:sz w:val="22"/>
    </w:rPr>
  </w:style>
  <w:style w:type="character" w:customStyle="1" w:styleId="12POINTCORPORATE">
    <w:name w:val="12POINTCORPORATE"/>
    <w:basedOn w:val="DefaultParagraphFont"/>
    <w:uiPriority w:val="1"/>
    <w:rsid w:val="00EC6D5B"/>
    <w:rPr>
      <w:rFonts w:ascii="Arial" w:hAnsi="Arial"/>
      <w:color w:val="000000"/>
      <w:sz w:val="24"/>
    </w:rPr>
  </w:style>
  <w:style w:type="character" w:customStyle="1" w:styleId="10POINTCORPORATE">
    <w:name w:val="10POINTCORPORATE"/>
    <w:basedOn w:val="DefaultParagraphFont"/>
    <w:uiPriority w:val="1"/>
    <w:rsid w:val="005969E2"/>
    <w:rPr>
      <w:rFonts w:ascii="Arial" w:hAnsi="Arial"/>
      <w:color w:val="3B3B3B"/>
      <w:sz w:val="20"/>
    </w:rPr>
  </w:style>
  <w:style w:type="character" w:customStyle="1" w:styleId="12POINTCORPORATEBOLD">
    <w:name w:val="12POINTCORPORATEBOLD"/>
    <w:basedOn w:val="DefaultParagraphFont"/>
    <w:uiPriority w:val="1"/>
    <w:rsid w:val="005E7B75"/>
    <w:rPr>
      <w:rFonts w:ascii="Arial" w:hAnsi="Arial"/>
      <w:b/>
      <w:color w:val="000000"/>
      <w:sz w:val="24"/>
    </w:rPr>
  </w:style>
  <w:style w:type="character" w:customStyle="1" w:styleId="12POINTCORPORATEBOLDVALEDICTION">
    <w:name w:val="12POINTCORPORATEBOLDVALEDICTION"/>
    <w:basedOn w:val="DefaultParagraphFont"/>
    <w:uiPriority w:val="1"/>
    <w:rsid w:val="002F3D7F"/>
    <w:rPr>
      <w:rFonts w:ascii="Arial" w:hAnsi="Arial"/>
      <w:vanish w:val="0"/>
      <w:color w:val="000000"/>
      <w:sz w:val="24"/>
    </w:rPr>
  </w:style>
  <w:style w:type="character" w:customStyle="1" w:styleId="Heading1Char">
    <w:name w:val="Heading 1 Char"/>
    <w:basedOn w:val="DefaultParagraphFont"/>
    <w:link w:val="Heading1"/>
    <w:rsid w:val="000D7472"/>
    <w:rPr>
      <w:rFonts w:ascii="CG Times" w:eastAsia="Times New Roman" w:hAnsi="CG Times" w:cs="Times New Roman"/>
      <w:b/>
      <w:caps/>
      <w:sz w:val="24"/>
      <w:szCs w:val="20"/>
      <w:lang w:val="en-GB" w:eastAsia="en-GB"/>
    </w:rPr>
  </w:style>
  <w:style w:type="paragraph" w:styleId="BodyText2">
    <w:name w:val="Body Text 2"/>
    <w:basedOn w:val="Normal"/>
    <w:link w:val="BodyText2Char"/>
    <w:semiHidden/>
    <w:rsid w:val="000D7472"/>
    <w:pPr>
      <w:jc w:val="left"/>
    </w:pPr>
  </w:style>
  <w:style w:type="character" w:customStyle="1" w:styleId="BodyText2Char">
    <w:name w:val="Body Text 2 Char"/>
    <w:basedOn w:val="DefaultParagraphFont"/>
    <w:link w:val="BodyText2"/>
    <w:semiHidden/>
    <w:rsid w:val="000D7472"/>
    <w:rPr>
      <w:rFonts w:ascii="CG Times" w:eastAsia="Times New Roman" w:hAnsi="CG Times" w:cs="Times New Roman"/>
      <w:sz w:val="24"/>
      <w:szCs w:val="20"/>
      <w:lang w:val="en-GB" w:eastAsia="en-GB"/>
    </w:rPr>
  </w:style>
  <w:style w:type="paragraph" w:styleId="BodyTextIndent">
    <w:name w:val="Body Text Indent"/>
    <w:basedOn w:val="Normal"/>
    <w:link w:val="BodyTextIndentChar"/>
    <w:uiPriority w:val="99"/>
    <w:semiHidden/>
    <w:unhideWhenUsed/>
    <w:rsid w:val="00790FD3"/>
    <w:pPr>
      <w:spacing w:after="120"/>
      <w:ind w:left="283"/>
    </w:pPr>
  </w:style>
  <w:style w:type="character" w:customStyle="1" w:styleId="BodyTextIndentChar">
    <w:name w:val="Body Text Indent Char"/>
    <w:basedOn w:val="DefaultParagraphFont"/>
    <w:link w:val="BodyTextIndent"/>
    <w:uiPriority w:val="99"/>
    <w:semiHidden/>
    <w:rsid w:val="00790FD3"/>
    <w:rPr>
      <w:rFonts w:ascii="CG Times" w:eastAsia="Times New Roman" w:hAnsi="CG Times"/>
      <w:sz w:val="24"/>
    </w:rPr>
  </w:style>
  <w:style w:type="paragraph" w:styleId="ListParagraph">
    <w:name w:val="List Paragraph"/>
    <w:basedOn w:val="Normal"/>
    <w:uiPriority w:val="34"/>
    <w:qFormat/>
    <w:rsid w:val="00790FD3"/>
    <w:pPr>
      <w:ind w:left="720"/>
    </w:pPr>
  </w:style>
  <w:style w:type="character" w:styleId="CommentReference">
    <w:name w:val="annotation reference"/>
    <w:basedOn w:val="DefaultParagraphFont"/>
    <w:uiPriority w:val="99"/>
    <w:semiHidden/>
    <w:unhideWhenUsed/>
    <w:rsid w:val="00C96B54"/>
    <w:rPr>
      <w:sz w:val="16"/>
      <w:szCs w:val="16"/>
    </w:rPr>
  </w:style>
  <w:style w:type="paragraph" w:styleId="CommentText">
    <w:name w:val="annotation text"/>
    <w:basedOn w:val="Normal"/>
    <w:link w:val="CommentTextChar"/>
    <w:uiPriority w:val="99"/>
    <w:unhideWhenUsed/>
    <w:rsid w:val="00C96B54"/>
    <w:rPr>
      <w:sz w:val="20"/>
    </w:rPr>
  </w:style>
  <w:style w:type="character" w:customStyle="1" w:styleId="CommentTextChar">
    <w:name w:val="Comment Text Char"/>
    <w:basedOn w:val="DefaultParagraphFont"/>
    <w:link w:val="CommentText"/>
    <w:uiPriority w:val="99"/>
    <w:rsid w:val="00C96B54"/>
    <w:rPr>
      <w:rFonts w:ascii="CG Times" w:eastAsia="Times New Roman" w:hAnsi="CG Times"/>
    </w:rPr>
  </w:style>
  <w:style w:type="paragraph" w:styleId="CommentSubject">
    <w:name w:val="annotation subject"/>
    <w:basedOn w:val="CommentText"/>
    <w:next w:val="CommentText"/>
    <w:link w:val="CommentSubjectChar"/>
    <w:uiPriority w:val="99"/>
    <w:semiHidden/>
    <w:unhideWhenUsed/>
    <w:rsid w:val="00C96B54"/>
    <w:rPr>
      <w:b/>
      <w:bCs/>
    </w:rPr>
  </w:style>
  <w:style w:type="character" w:customStyle="1" w:styleId="CommentSubjectChar">
    <w:name w:val="Comment Subject Char"/>
    <w:basedOn w:val="CommentTextChar"/>
    <w:link w:val="CommentSubject"/>
    <w:uiPriority w:val="99"/>
    <w:semiHidden/>
    <w:rsid w:val="00C96B54"/>
    <w:rPr>
      <w:rFonts w:ascii="CG Times" w:eastAsia="Times New Roman" w:hAnsi="CG Times"/>
      <w:b/>
      <w:bCs/>
    </w:rPr>
  </w:style>
  <w:style w:type="character" w:styleId="UnresolvedMention">
    <w:name w:val="Unresolved Mention"/>
    <w:basedOn w:val="DefaultParagraphFont"/>
    <w:uiPriority w:val="99"/>
    <w:semiHidden/>
    <w:unhideWhenUsed/>
    <w:rsid w:val="007465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269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Word_Document.docx"/><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root>
  <AREA>Commercial Directorate</AREA>
</root>
</file>

<file path=customXml/item3.xml><?xml version="1.0" encoding="utf-8"?>
<root>
  <Company>est2</Company>
  <Drop>
    <M1>NOMARKING</M1>
  </Drop>
</root>
</file>

<file path=customXml/itemProps1.xml><?xml version="1.0" encoding="utf-8"?>
<ds:datastoreItem xmlns:ds="http://schemas.openxmlformats.org/officeDocument/2006/customXml" ds:itemID="{79F79031-48A9-44F9-BE97-17056FA6B5D2}">
  <ds:schemaRefs>
    <ds:schemaRef ds:uri="http://schemas.openxmlformats.org/officeDocument/2006/bibliography"/>
  </ds:schemaRefs>
</ds:datastoreItem>
</file>

<file path=customXml/itemProps2.xml><?xml version="1.0" encoding="utf-8"?>
<ds:datastoreItem xmlns:ds="http://schemas.openxmlformats.org/officeDocument/2006/customXml" ds:itemID="{4505A389-C93A-48AE-8B08-0D9C623696FF}">
  <ds:schemaRefs/>
</ds:datastoreItem>
</file>

<file path=customXml/itemProps3.xml><?xml version="1.0" encoding="utf-8"?>
<ds:datastoreItem xmlns:ds="http://schemas.openxmlformats.org/officeDocument/2006/customXml" ds:itemID="{A53D53DA-E408-4B55-890E-392FB3FD5321}">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353</Words>
  <Characters>2016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Fujitsu Services</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Commercial Compliance Team</dc:creator>
  <cp:lastModifiedBy>Kevin Waker</cp:lastModifiedBy>
  <cp:revision>4</cp:revision>
  <cp:lastPrinted>2014-08-15T15:06:00Z</cp:lastPrinted>
  <dcterms:created xsi:type="dcterms:W3CDTF">2022-01-21T15:07:00Z</dcterms:created>
  <dcterms:modified xsi:type="dcterms:W3CDTF">2022-01-21T15:10:00Z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InWelsh">
    <vt:lpwstr>25 Medi 2014</vt:lpwstr>
  </property>
  <property fmtid="{D5CDD505-2E9C-101B-9397-08002B2CF9AE}" pid="3" name="_MarkAsFinal">
    <vt:bool>true</vt:bool>
  </property>
</Properties>
</file>