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24905" w14:textId="77777777" w:rsidR="00FE4C8B" w:rsidRDefault="00FE4C8B" w:rsidP="00FE4C8B">
      <w:pPr>
        <w:pStyle w:val="Heading1"/>
        <w:tabs>
          <w:tab w:val="left" w:pos="720"/>
        </w:tabs>
        <w:spacing w:after="200"/>
        <w:jc w:val="left"/>
        <w:rPr>
          <w:rFonts w:ascii="Arial" w:hAnsi="Arial"/>
          <w:sz w:val="28"/>
        </w:rPr>
      </w:pPr>
      <w:r w:rsidRPr="00051EFE">
        <w:rPr>
          <w:noProof/>
          <w:szCs w:val="24"/>
        </w:rPr>
        <w:drawing>
          <wp:inline distT="0" distB="0" distL="0" distR="0" wp14:anchorId="241933AD" wp14:editId="75E04A63">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B3134E6" w14:textId="173836DC" w:rsidR="00D14F49" w:rsidRDefault="00D14F49" w:rsidP="00FE4C8B">
      <w:pPr>
        <w:pStyle w:val="Heading1"/>
        <w:tabs>
          <w:tab w:val="left" w:pos="720"/>
        </w:tabs>
        <w:spacing w:after="200"/>
        <w:jc w:val="center"/>
        <w:rPr>
          <w:rFonts w:ascii="Arial" w:hAnsi="Arial"/>
          <w:sz w:val="28"/>
        </w:rPr>
      </w:pPr>
      <w:r>
        <w:rPr>
          <w:rFonts w:ascii="Arial" w:hAnsi="Arial"/>
          <w:sz w:val="28"/>
        </w:rPr>
        <w:t>Form of Tender</w:t>
      </w:r>
    </w:p>
    <w:p w14:paraId="09C74CC6" w14:textId="77F955DD"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FE4C8B">
        <w:rPr>
          <w:rFonts w:ascii="Arial" w:hAnsi="Arial"/>
        </w:rPr>
        <w:t>31 August</w:t>
      </w:r>
      <w:r>
        <w:rPr>
          <w:rFonts w:ascii="Arial" w:hAnsi="Arial"/>
        </w:rPr>
        <w:t xml:space="preserve"> 2018</w:t>
      </w:r>
    </w:p>
    <w:p w14:paraId="4AD51810" w14:textId="06DD9259" w:rsidR="00D14F49" w:rsidRDefault="00D14F49" w:rsidP="00D14F49">
      <w:pPr>
        <w:suppressAutoHyphens/>
        <w:spacing w:before="100" w:after="100"/>
        <w:jc w:val="both"/>
        <w:rPr>
          <w:rFonts w:ascii="Arial" w:hAnsi="Arial"/>
          <w:b/>
          <w:spacing w:val="-3"/>
        </w:rPr>
      </w:pPr>
      <w:r>
        <w:rPr>
          <w:rFonts w:ascii="Arial" w:hAnsi="Arial"/>
          <w:b/>
          <w:spacing w:val="-3"/>
        </w:rPr>
        <w:t>TENDER FOR: Inherently Safe Hydraulic Power Packs</w:t>
      </w:r>
    </w:p>
    <w:p w14:paraId="1956C611" w14:textId="49BC0135" w:rsidR="00D14F49" w:rsidRDefault="00D14F49" w:rsidP="00FE4C8B">
      <w:pPr>
        <w:suppressAutoHyphens/>
        <w:spacing w:before="100" w:after="100"/>
        <w:jc w:val="both"/>
        <w:rPr>
          <w:rFonts w:ascii="Arial" w:hAnsi="Arial"/>
          <w:b/>
          <w:spacing w:val="-3"/>
        </w:rPr>
      </w:pPr>
      <w:r>
        <w:rPr>
          <w:rFonts w:ascii="Arial" w:hAnsi="Arial"/>
          <w:b/>
          <w:spacing w:val="-3"/>
        </w:rPr>
        <w:t>TENDER REFERENCE: TCA 3/7/1000</w:t>
      </w:r>
    </w:p>
    <w:p w14:paraId="4C871A28" w14:textId="77777777" w:rsidR="00FE4C8B" w:rsidRDefault="00FE4C8B" w:rsidP="00FE4C8B">
      <w:pPr>
        <w:suppressAutoHyphens/>
        <w:spacing w:before="100" w:after="100"/>
        <w:jc w:val="both"/>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FE4C8B">
      <w:pPr>
        <w:suppressAutoHyphens/>
        <w:spacing w:before="100" w:after="100"/>
        <w:ind w:left="426" w:hanging="426"/>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FE4C8B">
      <w:pPr>
        <w:suppressAutoHyphens/>
        <w:spacing w:before="100" w:after="100"/>
        <w:ind w:left="426" w:hanging="426"/>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FE4C8B">
      <w:pPr>
        <w:suppressAutoHyphens/>
        <w:spacing w:before="100"/>
        <w:ind w:left="852" w:hanging="426"/>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3F3716" w:rsidR="00D14F49" w:rsidRDefault="00D14F49" w:rsidP="00FE4C8B">
      <w:pPr>
        <w:suppressAutoHyphens/>
        <w:ind w:left="852" w:hanging="426"/>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7C0B5C">
        <w:rPr>
          <w:rFonts w:ascii="Arial" w:hAnsi="Arial"/>
          <w:spacing w:val="-3"/>
        </w:rPr>
        <w:t>Goods</w:t>
      </w:r>
      <w:r>
        <w:rPr>
          <w:rFonts w:ascii="Arial" w:hAnsi="Arial"/>
          <w:spacing w:val="-3"/>
        </w:rPr>
        <w:t xml:space="preserve"> </w:t>
      </w:r>
    </w:p>
    <w:p w14:paraId="2901F212" w14:textId="790F7543" w:rsidR="00D14F49" w:rsidRDefault="00D14F49" w:rsidP="00FE4C8B">
      <w:pPr>
        <w:suppressAutoHyphens/>
        <w:ind w:left="852" w:hanging="426"/>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FE4C8B">
      <w:pPr>
        <w:suppressAutoHyphens/>
        <w:spacing w:after="100"/>
        <w:ind w:left="852" w:hanging="426"/>
        <w:jc w:val="both"/>
        <w:rPr>
          <w:rFonts w:ascii="Arial" w:hAnsi="Arial"/>
          <w:spacing w:val="-3"/>
        </w:rPr>
      </w:pPr>
      <w:r>
        <w:rPr>
          <w:rFonts w:ascii="Arial" w:hAnsi="Arial"/>
          <w:spacing w:val="-3"/>
        </w:rPr>
        <w:t>(iv)</w:t>
      </w:r>
      <w:r>
        <w:rPr>
          <w:rFonts w:ascii="Arial" w:hAnsi="Arial"/>
          <w:spacing w:val="-3"/>
        </w:rPr>
        <w:tab/>
        <w:t>Specification</w:t>
      </w:r>
    </w:p>
    <w:p w14:paraId="6CF9CD15" w14:textId="276C79C8" w:rsidR="00D14F49" w:rsidRDefault="00D14F49" w:rsidP="00FE4C8B">
      <w:pPr>
        <w:suppressAutoHyphens/>
        <w:spacing w:after="100"/>
        <w:ind w:left="852" w:hanging="426"/>
        <w:jc w:val="both"/>
        <w:rPr>
          <w:rFonts w:ascii="Arial" w:hAnsi="Arial"/>
          <w:spacing w:val="-3"/>
        </w:rPr>
      </w:pPr>
      <w:r>
        <w:rPr>
          <w:rFonts w:ascii="Arial" w:hAnsi="Arial"/>
          <w:spacing w:val="-3"/>
        </w:rPr>
        <w:t>(v)</w:t>
      </w:r>
      <w:r>
        <w:rPr>
          <w:rFonts w:ascii="Arial" w:hAnsi="Arial"/>
          <w:spacing w:val="-3"/>
        </w:rPr>
        <w:tab/>
        <w:t xml:space="preserve">Pricing Schedule </w:t>
      </w:r>
    </w:p>
    <w:p w14:paraId="438D73F0" w14:textId="3605C923" w:rsidR="00D14F49" w:rsidRDefault="00FE4C8B" w:rsidP="00FE4C8B">
      <w:pPr>
        <w:pStyle w:val="BodyText"/>
        <w:tabs>
          <w:tab w:val="left" w:pos="426"/>
        </w:tabs>
        <w:ind w:left="426" w:hanging="426"/>
        <w:rPr>
          <w:rFonts w:cs="Arial"/>
        </w:rPr>
      </w:pPr>
      <w:r>
        <w:rPr>
          <w:rFonts w:cs="Arial"/>
        </w:rPr>
        <w:tab/>
      </w:r>
      <w:r w:rsidR="00D14F49">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FE4C8B">
      <w:pPr>
        <w:suppressAutoHyphens/>
        <w:spacing w:before="100" w:after="100"/>
        <w:ind w:left="426" w:hanging="426"/>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FE4C8B">
      <w:pPr>
        <w:numPr>
          <w:ilvl w:val="0"/>
          <w:numId w:val="1"/>
        </w:numPr>
        <w:suppressAutoHyphens/>
        <w:spacing w:before="100" w:after="100"/>
        <w:ind w:left="426" w:hanging="426"/>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FE4C8B">
      <w:pPr>
        <w:numPr>
          <w:ilvl w:val="0"/>
          <w:numId w:val="1"/>
        </w:numPr>
        <w:suppressAutoHyphens/>
        <w:spacing w:before="100" w:after="100"/>
        <w:ind w:left="426" w:hanging="426"/>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77777777" w:rsidR="00D14F49" w:rsidRDefault="00D14F49" w:rsidP="00FE4C8B">
      <w:pPr>
        <w:numPr>
          <w:ilvl w:val="0"/>
          <w:numId w:val="1"/>
        </w:numPr>
        <w:suppressAutoHyphens/>
        <w:spacing w:before="100" w:after="100"/>
        <w:ind w:left="426" w:hanging="426"/>
        <w:jc w:val="both"/>
        <w:rPr>
          <w:rFonts w:ascii="Arial" w:hAnsi="Arial"/>
        </w:rPr>
      </w:pPr>
      <w:r>
        <w:rPr>
          <w:rFonts w:ascii="Arial" w:hAnsi="Arial"/>
          <w:spacing w:val="-3"/>
        </w:rPr>
        <w:t>The prices quoted in this tender are valid for 60 days from the tender return date.</w:t>
      </w:r>
    </w:p>
    <w:p w14:paraId="216A5561" w14:textId="77777777" w:rsidR="00D14F49" w:rsidRDefault="00D14F49" w:rsidP="00FE4C8B">
      <w:pPr>
        <w:numPr>
          <w:ilvl w:val="0"/>
          <w:numId w:val="1"/>
        </w:numPr>
        <w:suppressAutoHyphens/>
        <w:spacing w:before="100" w:after="100"/>
        <w:ind w:left="426" w:hanging="426"/>
        <w:jc w:val="both"/>
        <w:rPr>
          <w:rFonts w:ascii="Arial" w:hAnsi="Arial"/>
        </w:rPr>
      </w:pPr>
      <w:r>
        <w:rPr>
          <w:rFonts w:ascii="Arial" w:hAnsi="Arial"/>
          <w:spacing w:val="-3"/>
        </w:rPr>
        <w:t xml:space="preserve">I/we agree that the Authority may disclose the Contractor's information/documentation (submitted to the Authority during this procurement) more widely within Government </w:t>
      </w:r>
      <w:proofErr w:type="gramStart"/>
      <w:r>
        <w:rPr>
          <w:rFonts w:ascii="Arial" w:hAnsi="Arial"/>
          <w:spacing w:val="-3"/>
        </w:rPr>
        <w:t>for the purpose of</w:t>
      </w:r>
      <w:proofErr w:type="gramEnd"/>
      <w:r>
        <w:rPr>
          <w:rFonts w:ascii="Arial" w:hAnsi="Arial"/>
          <w:spacing w:val="-3"/>
        </w:rPr>
        <w:t xml:space="preserve"> ensuring effective cross-Government procurement processes, including value for money and related purposes.</w:t>
      </w:r>
    </w:p>
    <w:p w14:paraId="075A1C38" w14:textId="77777777" w:rsidR="00D14F49" w:rsidRDefault="00D14F49" w:rsidP="00FE4C8B">
      <w:pPr>
        <w:numPr>
          <w:ilvl w:val="0"/>
          <w:numId w:val="1"/>
        </w:numPr>
        <w:suppressAutoHyphens/>
        <w:spacing w:before="100" w:after="100"/>
        <w:ind w:left="426" w:hanging="426"/>
        <w:jc w:val="both"/>
        <w:rPr>
          <w:rFonts w:ascii="Arial" w:hAnsi="Arial"/>
        </w:rPr>
      </w:pPr>
      <w:r>
        <w:rPr>
          <w:rFonts w:ascii="Arial" w:hAnsi="Arial"/>
          <w:snapToGrid w:val="0"/>
          <w:lang w:eastAsia="en-US"/>
        </w:rPr>
        <w:lastRenderedPageBreak/>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FE4C8B">
      <w:pPr>
        <w:suppressAutoHyphens/>
        <w:spacing w:before="100" w:after="100"/>
        <w:ind w:left="426" w:hanging="426"/>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FE4C8B">
      <w:pPr>
        <w:pStyle w:val="BodyTextIndent"/>
        <w:numPr>
          <w:ilvl w:val="0"/>
          <w:numId w:val="1"/>
        </w:numPr>
        <w:tabs>
          <w:tab w:val="clear" w:pos="720"/>
        </w:tabs>
        <w:ind w:left="426" w:hanging="426"/>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7777777" w:rsidR="00D14F49" w:rsidRDefault="00D14F49" w:rsidP="00D14F49">
      <w:pPr>
        <w:jc w:val="both"/>
        <w:rPr>
          <w:rFonts w:ascii="Arial" w:hAnsi="Arial"/>
        </w:rPr>
      </w:pPr>
    </w:p>
    <w:p w14:paraId="6036130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6070FB09" w14:textId="77777777" w:rsidR="00FE4C8B" w:rsidRDefault="00FE4C8B" w:rsidP="00FE4C8B">
      <w:pPr>
        <w:shd w:val="solid" w:color="FFFFFF" w:fill="FFFFFF"/>
        <w:tabs>
          <w:tab w:val="left" w:pos="-720"/>
          <w:tab w:val="right" w:pos="4253"/>
          <w:tab w:val="left" w:pos="5670"/>
          <w:tab w:val="right" w:pos="9498"/>
        </w:tabs>
        <w:jc w:val="both"/>
        <w:rPr>
          <w:rFonts w:ascii="Arial" w:hAnsi="Arial"/>
        </w:rPr>
      </w:pPr>
    </w:p>
    <w:p w14:paraId="229CDC37" w14:textId="3EF537F8" w:rsidR="00D14F49" w:rsidRDefault="00D14F49" w:rsidP="00FE4C8B">
      <w:pPr>
        <w:shd w:val="solid" w:color="FFFFFF" w:fill="FFFFFF"/>
        <w:tabs>
          <w:tab w:val="left" w:pos="-720"/>
          <w:tab w:val="right" w:pos="4253"/>
          <w:tab w:val="left" w:pos="5670"/>
          <w:tab w:val="right" w:pos="9498"/>
        </w:tabs>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FE4C8B">
      <w:pPr>
        <w:shd w:val="solid" w:color="FFFFFF" w:fill="FFFFFF"/>
        <w:tabs>
          <w:tab w:val="left" w:pos="-720"/>
          <w:tab w:val="right" w:pos="4253"/>
          <w:tab w:val="left" w:pos="5670"/>
          <w:tab w:val="right" w:pos="9498"/>
        </w:tabs>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30A3DE64" w14:textId="64C364A6" w:rsidR="00D14F49" w:rsidRDefault="00D14F49" w:rsidP="00FE4C8B">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proofErr w:type="gramStart"/>
      <w:r>
        <w:rPr>
          <w:rFonts w:ascii="Arial" w:hAnsi="Arial"/>
          <w:spacing w:val="-3"/>
        </w:rPr>
        <w:t>CAPITALS)…</w:t>
      </w:r>
      <w:proofErr w:type="gramEnd"/>
      <w:r>
        <w:rPr>
          <w:rFonts w:ascii="Arial" w:hAnsi="Arial"/>
          <w:spacing w:val="-3"/>
        </w:rPr>
        <w:t>………………. .................................…..</w:t>
      </w:r>
    </w:p>
    <w:p w14:paraId="199772CE" w14:textId="77777777" w:rsidR="00D14F49" w:rsidRDefault="00D14F49" w:rsidP="00FE4C8B">
      <w:pPr>
        <w:pStyle w:val="EndnoteText"/>
        <w:shd w:val="solid" w:color="FFFFFF" w:fill="FFFFFF"/>
        <w:tabs>
          <w:tab w:val="left" w:pos="-720"/>
          <w:tab w:val="right" w:pos="4253"/>
          <w:tab w:val="left" w:pos="5670"/>
          <w:tab w:val="right" w:pos="9356"/>
        </w:tabs>
        <w:jc w:val="both"/>
        <w:rPr>
          <w:rFonts w:ascii="Arial" w:hAnsi="Arial"/>
          <w:spacing w:val="-3"/>
        </w:rPr>
      </w:pPr>
      <w:proofErr w:type="gramStart"/>
      <w:r>
        <w:rPr>
          <w:rFonts w:ascii="Arial" w:hAnsi="Arial"/>
          <w:spacing w:val="-3"/>
        </w:rPr>
        <w:t>Postal  Address</w:t>
      </w:r>
      <w:proofErr w:type="gramEnd"/>
      <w:r>
        <w:rPr>
          <w:rFonts w:ascii="Arial" w:hAnsi="Arial"/>
          <w:spacing w:val="-3"/>
        </w:rPr>
        <w:t>:</w:t>
      </w:r>
      <w:r>
        <w:rPr>
          <w:rFonts w:ascii="Arial" w:hAnsi="Arial"/>
          <w:spacing w:val="-3"/>
        </w:rPr>
        <w:tab/>
        <w:t xml:space="preserve"> </w:t>
      </w:r>
      <w:r>
        <w:rPr>
          <w:rFonts w:ascii="Arial" w:hAnsi="Arial"/>
          <w:spacing w:val="-3"/>
        </w:rPr>
        <w:tab/>
        <w:t>Tel No: ............………………..</w:t>
      </w:r>
    </w:p>
    <w:p w14:paraId="0BEB2FC1" w14:textId="77777777" w:rsidR="00FE4C8B" w:rsidRDefault="00D14F49" w:rsidP="00FE4C8B">
      <w:pPr>
        <w:shd w:val="solid" w:color="FFFFFF" w:fill="FFFFFF"/>
        <w:tabs>
          <w:tab w:val="left" w:pos="-720"/>
          <w:tab w:val="right" w:pos="4253"/>
          <w:tab w:val="left" w:pos="5670"/>
          <w:tab w:val="right" w:pos="9356"/>
        </w:tabs>
        <w:jc w:val="both"/>
        <w:rPr>
          <w:rFonts w:cs="Courier New"/>
          <w:spacing w:val="-3"/>
          <w:szCs w:val="24"/>
        </w:rPr>
      </w:pPr>
      <w:r>
        <w:rPr>
          <w:rFonts w:cs="Courier New"/>
          <w:spacing w:val="-3"/>
          <w:szCs w:val="24"/>
        </w:rPr>
        <w:tab/>
      </w:r>
    </w:p>
    <w:p w14:paraId="36568F98" w14:textId="725BCFA6" w:rsidR="00FE4C8B" w:rsidRDefault="00D14F49" w:rsidP="00FE4C8B">
      <w:pPr>
        <w:shd w:val="solid" w:color="FFFFFF" w:fill="FFFFFF"/>
        <w:tabs>
          <w:tab w:val="left" w:pos="-720"/>
          <w:tab w:val="right" w:pos="4253"/>
          <w:tab w:val="left" w:pos="5670"/>
          <w:tab w:val="right" w:pos="9356"/>
        </w:tabs>
        <w:jc w:val="both"/>
        <w:rPr>
          <w:rFonts w:ascii="Arial" w:hAnsi="Arial"/>
          <w:spacing w:val="-3"/>
        </w:rPr>
      </w:pPr>
      <w:r>
        <w:rPr>
          <w:rFonts w:ascii="Arial" w:hAnsi="Arial"/>
          <w:spacing w:val="-3"/>
        </w:rPr>
        <w:t>..........................................................................</w:t>
      </w:r>
      <w:r>
        <w:rPr>
          <w:rFonts w:ascii="Arial" w:hAnsi="Arial"/>
          <w:spacing w:val="-3"/>
        </w:rPr>
        <w:tab/>
        <w:t>Fax: …………………………….</w:t>
      </w:r>
    </w:p>
    <w:p w14:paraId="04DA04D4" w14:textId="77777777" w:rsidR="00FE4C8B" w:rsidRDefault="00FE4C8B" w:rsidP="00FE4C8B">
      <w:pPr>
        <w:shd w:val="solid" w:color="FFFFFF" w:fill="FFFFFF"/>
        <w:tabs>
          <w:tab w:val="left" w:pos="-720"/>
          <w:tab w:val="right" w:pos="4253"/>
          <w:tab w:val="left" w:pos="5670"/>
          <w:tab w:val="right" w:pos="9356"/>
        </w:tabs>
        <w:jc w:val="both"/>
        <w:rPr>
          <w:rFonts w:ascii="Arial" w:hAnsi="Arial"/>
          <w:spacing w:val="-3"/>
        </w:rPr>
      </w:pPr>
    </w:p>
    <w:p w14:paraId="621BFF75" w14:textId="31CF9D80" w:rsidR="00D14F49" w:rsidRDefault="00D14F49" w:rsidP="00FE4C8B">
      <w:pPr>
        <w:shd w:val="solid" w:color="FFFFFF" w:fill="FFFFFF"/>
        <w:tabs>
          <w:tab w:val="left" w:pos="-720"/>
          <w:tab w:val="right" w:pos="4253"/>
          <w:tab w:val="left" w:pos="5670"/>
          <w:tab w:val="right" w:pos="9356"/>
        </w:tabs>
        <w:jc w:val="both"/>
        <w:rPr>
          <w:rFonts w:ascii="Arial" w:hAnsi="Arial"/>
          <w:spacing w:val="-3"/>
        </w:rPr>
      </w:pPr>
      <w:r>
        <w:rPr>
          <w:rFonts w:ascii="Arial" w:hAnsi="Arial"/>
          <w:spacing w:val="-3"/>
        </w:rPr>
        <w:t>.............................................….………………</w:t>
      </w:r>
      <w:r>
        <w:rPr>
          <w:rFonts w:ascii="Arial" w:hAnsi="Arial"/>
          <w:spacing w:val="-3"/>
        </w:rPr>
        <w:tab/>
        <w:t>Date: ………………………….</w:t>
      </w:r>
    </w:p>
    <w:p w14:paraId="56D35171" w14:textId="77777777" w:rsidR="00FE4C8B" w:rsidRDefault="00D14F49" w:rsidP="00FE4C8B">
      <w:pPr>
        <w:shd w:val="solid" w:color="FFFFFF" w:fill="FFFFFF"/>
        <w:tabs>
          <w:tab w:val="left" w:pos="-720"/>
          <w:tab w:val="right" w:pos="4253"/>
          <w:tab w:val="left" w:pos="5670"/>
          <w:tab w:val="right" w:pos="9356"/>
        </w:tabs>
        <w:rPr>
          <w:rFonts w:ascii="Arial" w:hAnsi="Arial"/>
          <w:spacing w:val="-3"/>
          <w:szCs w:val="24"/>
        </w:rPr>
      </w:pPr>
      <w:r>
        <w:rPr>
          <w:rFonts w:ascii="Arial" w:hAnsi="Arial"/>
          <w:spacing w:val="-3"/>
          <w:szCs w:val="24"/>
        </w:rPr>
        <w:tab/>
      </w:r>
      <w:bookmarkStart w:id="0" w:name="_GoBack"/>
      <w:bookmarkEnd w:id="0"/>
    </w:p>
    <w:p w14:paraId="7EC9F919" w14:textId="77777777" w:rsidR="00FE4C8B" w:rsidRDefault="00D14F49" w:rsidP="00FE4C8B">
      <w:pPr>
        <w:shd w:val="solid" w:color="FFFFFF" w:fill="FFFFFF"/>
        <w:tabs>
          <w:tab w:val="left" w:pos="-720"/>
          <w:tab w:val="right" w:pos="4253"/>
          <w:tab w:val="left" w:pos="5670"/>
          <w:tab w:val="right" w:pos="9356"/>
        </w:tabs>
        <w:rPr>
          <w:spacing w:val="-3"/>
        </w:rPr>
      </w:pPr>
      <w:r>
        <w:rPr>
          <w:rFonts w:ascii="Arial" w:hAnsi="Arial"/>
          <w:spacing w:val="-3"/>
        </w:rPr>
        <w:t>..........................................................................</w:t>
      </w:r>
      <w:r>
        <w:rPr>
          <w:spacing w:val="-3"/>
        </w:rPr>
        <w:tab/>
      </w:r>
    </w:p>
    <w:p w14:paraId="5EDF1005" w14:textId="77777777" w:rsidR="00FE4C8B" w:rsidRDefault="00FE4C8B" w:rsidP="00FE4C8B">
      <w:pPr>
        <w:shd w:val="solid" w:color="FFFFFF" w:fill="FFFFFF"/>
        <w:tabs>
          <w:tab w:val="left" w:pos="-720"/>
          <w:tab w:val="right" w:pos="4253"/>
          <w:tab w:val="left" w:pos="5670"/>
          <w:tab w:val="right" w:pos="9356"/>
        </w:tabs>
        <w:rPr>
          <w:rFonts w:ascii="Arial" w:hAnsi="Arial"/>
          <w:spacing w:val="-3"/>
        </w:rPr>
      </w:pPr>
    </w:p>
    <w:p w14:paraId="5E4CD1AD" w14:textId="0A8D8609" w:rsidR="00664266" w:rsidRPr="00747486" w:rsidRDefault="00D14F49" w:rsidP="00FE4C8B">
      <w:pPr>
        <w:shd w:val="solid" w:color="FFFFFF" w:fill="FFFFFF"/>
        <w:tabs>
          <w:tab w:val="left" w:pos="-720"/>
          <w:tab w:val="right" w:pos="4253"/>
          <w:tab w:val="left" w:pos="5670"/>
          <w:tab w:val="right" w:pos="9356"/>
        </w:tabs>
        <w:rPr>
          <w:rFonts w:ascii="Arial" w:hAnsi="Arial" w:cs="Arial"/>
        </w:rPr>
      </w:pPr>
      <w:r>
        <w:rPr>
          <w:rFonts w:ascii="Arial" w:hAnsi="Arial"/>
          <w:spacing w:val="-3"/>
        </w:rPr>
        <w:t>..........….......................................…...………..</w:t>
      </w: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664266"/>
    <w:rsid w:val="00747486"/>
    <w:rsid w:val="007C0B5C"/>
    <w:rsid w:val="00D14F49"/>
    <w:rsid w:val="00E366FB"/>
    <w:rsid w:val="00FE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4</cp:revision>
  <dcterms:created xsi:type="dcterms:W3CDTF">2018-07-19T11:03:00Z</dcterms:created>
  <dcterms:modified xsi:type="dcterms:W3CDTF">2018-07-27T09:50:00Z</dcterms:modified>
</cp:coreProperties>
</file>