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EC" w:rsidRPr="008772F0" w:rsidRDefault="003917EC" w:rsidP="003917EC">
      <w:pPr>
        <w:jc w:val="center"/>
        <w:rPr>
          <w:rFonts w:ascii="Arial" w:eastAsia="Times New Roman" w:hAnsi="Arial" w:cs="Arial"/>
          <w:b/>
        </w:rPr>
      </w:pPr>
      <w:r w:rsidRPr="008772F0">
        <w:rPr>
          <w:rFonts w:ascii="Arial" w:eastAsia="Times New Roman" w:hAnsi="Arial" w:cs="Arial"/>
          <w:b/>
        </w:rPr>
        <w:t xml:space="preserve">Specification of </w:t>
      </w:r>
      <w:r>
        <w:rPr>
          <w:rFonts w:ascii="Arial" w:eastAsia="Times New Roman" w:hAnsi="Arial" w:cs="Arial"/>
          <w:b/>
        </w:rPr>
        <w:t xml:space="preserve">2D </w:t>
      </w:r>
      <w:r w:rsidRPr="008772F0">
        <w:rPr>
          <w:rFonts w:ascii="Arial" w:eastAsia="Times New Roman" w:hAnsi="Arial" w:cs="Arial"/>
          <w:b/>
        </w:rPr>
        <w:t xml:space="preserve">Animation Support Infectious </w:t>
      </w:r>
      <w:r>
        <w:rPr>
          <w:rFonts w:ascii="Arial" w:eastAsia="Times New Roman" w:hAnsi="Arial" w:cs="Arial"/>
          <w:b/>
        </w:rPr>
        <w:t>Disease i</w:t>
      </w:r>
      <w:r w:rsidR="00075C35">
        <w:rPr>
          <w:rFonts w:ascii="Arial" w:eastAsia="Times New Roman" w:hAnsi="Arial" w:cs="Arial"/>
          <w:b/>
        </w:rPr>
        <w:t>n</w:t>
      </w:r>
      <w:r>
        <w:rPr>
          <w:rFonts w:ascii="Arial" w:eastAsia="Times New Roman" w:hAnsi="Arial" w:cs="Arial"/>
          <w:b/>
        </w:rPr>
        <w:t xml:space="preserve"> Pregnancy Screening P</w:t>
      </w:r>
      <w:r w:rsidRPr="008772F0">
        <w:rPr>
          <w:rFonts w:ascii="Arial" w:eastAsia="Times New Roman" w:hAnsi="Arial" w:cs="Arial"/>
          <w:b/>
        </w:rPr>
        <w:t>rogramme</w:t>
      </w:r>
      <w:bookmarkStart w:id="0" w:name="_GoBack"/>
      <w:bookmarkEnd w:id="0"/>
    </w:p>
    <w:p w:rsidR="003917EC" w:rsidRPr="008772F0" w:rsidRDefault="003917EC" w:rsidP="003917EC">
      <w:pPr>
        <w:rPr>
          <w:rFonts w:ascii="Arial" w:eastAsia="Times New Roman" w:hAnsi="Arial" w:cs="Arial"/>
        </w:rPr>
      </w:pPr>
      <w:r w:rsidRPr="008772F0">
        <w:rPr>
          <w:rFonts w:ascii="Arial" w:eastAsia="Times New Roman" w:hAnsi="Arial" w:cs="Arial"/>
        </w:rPr>
        <w:t xml:space="preserve">As part of Public Health England, the Infectious Disease </w:t>
      </w:r>
      <w:r w:rsidR="00FB48B1">
        <w:rPr>
          <w:rFonts w:ascii="Arial" w:eastAsia="Times New Roman" w:hAnsi="Arial" w:cs="Arial"/>
        </w:rPr>
        <w:t>in</w:t>
      </w:r>
      <w:r w:rsidRPr="008772F0">
        <w:rPr>
          <w:rFonts w:ascii="Arial" w:eastAsia="Times New Roman" w:hAnsi="Arial" w:cs="Arial"/>
        </w:rPr>
        <w:t xml:space="preserve"> Pregnancy Screening</w:t>
      </w:r>
      <w:r w:rsidR="002C71C4">
        <w:rPr>
          <w:rFonts w:ascii="Arial" w:eastAsia="Times New Roman" w:hAnsi="Arial" w:cs="Arial"/>
        </w:rPr>
        <w:t xml:space="preserve"> (IDPS) </w:t>
      </w:r>
      <w:r w:rsidRPr="008772F0">
        <w:rPr>
          <w:rFonts w:ascii="Arial" w:eastAsia="Times New Roman" w:hAnsi="Arial" w:cs="Arial"/>
        </w:rPr>
        <w:t xml:space="preserve">programme offers </w:t>
      </w:r>
      <w:r>
        <w:rPr>
          <w:rFonts w:ascii="Arial" w:eastAsia="Times New Roman" w:hAnsi="Arial" w:cs="Arial"/>
        </w:rPr>
        <w:t xml:space="preserve">and recommends </w:t>
      </w:r>
      <w:r w:rsidRPr="008772F0">
        <w:rPr>
          <w:rFonts w:ascii="Arial" w:eastAsia="Times New Roman" w:hAnsi="Arial" w:cs="Arial"/>
        </w:rPr>
        <w:t xml:space="preserve">screening to </w:t>
      </w:r>
      <w:r>
        <w:rPr>
          <w:rFonts w:ascii="Arial" w:eastAsia="Times New Roman" w:hAnsi="Arial" w:cs="Arial"/>
        </w:rPr>
        <w:t xml:space="preserve">all pregnant women in England.  </w:t>
      </w:r>
    </w:p>
    <w:p w:rsidR="003917EC" w:rsidRDefault="003917EC" w:rsidP="003917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NHS </w:t>
      </w:r>
      <w:r w:rsidRPr="000B5096">
        <w:rPr>
          <w:rFonts w:ascii="Arial" w:hAnsi="Arial" w:cs="Arial"/>
        </w:rPr>
        <w:t xml:space="preserve">Infectious Disease </w:t>
      </w:r>
      <w:r w:rsidR="00FB48B1">
        <w:rPr>
          <w:rFonts w:ascii="Arial" w:hAnsi="Arial" w:cs="Arial"/>
        </w:rPr>
        <w:t>in</w:t>
      </w:r>
      <w:r w:rsidRPr="000B5096">
        <w:rPr>
          <w:rFonts w:ascii="Arial" w:hAnsi="Arial" w:cs="Arial"/>
        </w:rPr>
        <w:t xml:space="preserve"> Pregnancy Screening programme seeks to improve its training of clinicians with the development of a new e-learning module.   </w:t>
      </w:r>
      <w:r>
        <w:rPr>
          <w:rFonts w:ascii="Arial" w:hAnsi="Arial" w:cs="Arial"/>
        </w:rPr>
        <w:t xml:space="preserve">This module will include slides, </w:t>
      </w:r>
      <w:r w:rsidRPr="000B5096">
        <w:rPr>
          <w:rFonts w:ascii="Arial" w:hAnsi="Arial" w:cs="Arial"/>
        </w:rPr>
        <w:t>film and</w:t>
      </w:r>
      <w:r>
        <w:rPr>
          <w:rFonts w:ascii="Arial" w:hAnsi="Arial" w:cs="Arial"/>
        </w:rPr>
        <w:t xml:space="preserve"> animation.  De</w:t>
      </w:r>
      <w:r w:rsidRPr="000B5096">
        <w:rPr>
          <w:rFonts w:ascii="Arial" w:hAnsi="Arial" w:cs="Arial"/>
        </w:rPr>
        <w:t>tail</w:t>
      </w:r>
      <w:r>
        <w:rPr>
          <w:rFonts w:ascii="Arial" w:hAnsi="Arial" w:cs="Arial"/>
        </w:rPr>
        <w:t>s</w:t>
      </w:r>
      <w:r w:rsidRPr="000B5096">
        <w:rPr>
          <w:rFonts w:ascii="Arial" w:hAnsi="Arial" w:cs="Arial"/>
        </w:rPr>
        <w:t xml:space="preserve"> of t</w:t>
      </w:r>
      <w:r>
        <w:rPr>
          <w:rFonts w:ascii="Arial" w:hAnsi="Arial" w:cs="Arial"/>
        </w:rPr>
        <w:t xml:space="preserve">he programme can be found at: </w:t>
      </w:r>
    </w:p>
    <w:p w:rsidR="003917EC" w:rsidRDefault="00075C35" w:rsidP="003917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hyperlink r:id="rId8" w:history="1">
        <w:r w:rsidR="003917EC" w:rsidRPr="003C7F8F">
          <w:rPr>
            <w:rStyle w:val="Hyperlink"/>
            <w:rFonts w:ascii="Arial" w:hAnsi="Arial" w:cs="Arial"/>
          </w:rPr>
          <w:t>https://www.gov.uk/topic/population-screening-programmes/infectious-diseases-in-pregnancy</w:t>
        </w:r>
      </w:hyperlink>
    </w:p>
    <w:p w:rsidR="003917EC" w:rsidRPr="00DD36C9" w:rsidRDefault="00075C35" w:rsidP="003917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hyperlink r:id="rId9" w:history="1">
        <w:r w:rsidR="00FB48B1" w:rsidRPr="009F15B6">
          <w:rPr>
            <w:rStyle w:val="Hyperlink"/>
            <w:rFonts w:ascii="Arial" w:hAnsi="Arial" w:cs="Arial"/>
          </w:rPr>
          <w:t>https://www.gov.uk/guidance/infectious-diseases-in-pregnancy-screening-programme-overview</w:t>
        </w:r>
      </w:hyperlink>
      <w:r w:rsidR="00FB48B1">
        <w:rPr>
          <w:rFonts w:ascii="Arial" w:hAnsi="Arial" w:cs="Arial"/>
        </w:rPr>
        <w:t xml:space="preserve"> </w:t>
      </w:r>
    </w:p>
    <w:p w:rsidR="003917EC" w:rsidRPr="005A5F63" w:rsidRDefault="00075C35" w:rsidP="003917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hyperlink r:id="rId10" w:history="1">
        <w:r w:rsidR="003917EC" w:rsidRPr="005A5F63">
          <w:rPr>
            <w:rStyle w:val="Hyperlink"/>
            <w:rFonts w:ascii="Arial" w:hAnsi="Arial" w:cs="Arial"/>
          </w:rPr>
          <w:t>https://www.gov.uk/government/uploads/system/uploads/attachment_data/file/542492/NHS_IDPS_Programme_Handbook_2016_to_2017.pdf</w:t>
        </w:r>
      </w:hyperlink>
      <w:r w:rsidR="003917EC" w:rsidRPr="005A5F63">
        <w:rPr>
          <w:rFonts w:ascii="Arial" w:hAnsi="Arial" w:cs="Arial"/>
        </w:rPr>
        <w:t xml:space="preserve"> </w:t>
      </w:r>
    </w:p>
    <w:p w:rsidR="003917EC" w:rsidRPr="008772F0" w:rsidRDefault="003917EC" w:rsidP="003917EC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The IDPS</w:t>
      </w:r>
      <w:r w:rsidRPr="008772F0">
        <w:rPr>
          <w:rFonts w:ascii="Arial" w:eastAsia="Times New Roman" w:hAnsi="Arial" w:cs="Arial"/>
          <w:color w:val="0B0C0C"/>
          <w:lang w:eastAsia="en-GB"/>
        </w:rPr>
        <w:t xml:space="preserve"> </w:t>
      </w:r>
      <w:r>
        <w:rPr>
          <w:rFonts w:ascii="Arial" w:eastAsia="Times New Roman" w:hAnsi="Arial" w:cs="Arial"/>
          <w:color w:val="0B0C0C"/>
          <w:lang w:eastAsia="en-GB"/>
        </w:rPr>
        <w:t xml:space="preserve">programme </w:t>
      </w:r>
      <w:r w:rsidRPr="008772F0">
        <w:rPr>
          <w:rFonts w:ascii="Arial" w:eastAsia="Times New Roman" w:hAnsi="Arial" w:cs="Arial"/>
          <w:color w:val="0B0C0C"/>
          <w:lang w:eastAsia="en-GB"/>
        </w:rPr>
        <w:t>currently screens for:</w:t>
      </w:r>
    </w:p>
    <w:p w:rsidR="003917EC" w:rsidRPr="008772F0" w:rsidRDefault="00075C35" w:rsidP="003917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  <w:hyperlink r:id="rId11" w:history="1">
        <w:r w:rsidR="003917EC" w:rsidRPr="008772F0">
          <w:rPr>
            <w:rFonts w:ascii="Arial" w:eastAsia="Times New Roman" w:hAnsi="Arial" w:cs="Arial"/>
            <w:color w:val="4C2C92"/>
            <w:u w:val="single"/>
            <w:bdr w:val="none" w:sz="0" w:space="0" w:color="auto" w:frame="1"/>
            <w:lang w:eastAsia="en-GB"/>
          </w:rPr>
          <w:t>HIV</w:t>
        </w:r>
      </w:hyperlink>
    </w:p>
    <w:p w:rsidR="003917EC" w:rsidRPr="008772F0" w:rsidRDefault="00075C35" w:rsidP="003917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  <w:hyperlink r:id="rId12" w:history="1">
        <w:r w:rsidR="003917EC" w:rsidRPr="008772F0">
          <w:rPr>
            <w:rFonts w:ascii="Arial" w:eastAsia="Times New Roman" w:hAnsi="Arial" w:cs="Arial"/>
            <w:color w:val="4C2C92"/>
            <w:u w:val="single"/>
            <w:bdr w:val="none" w:sz="0" w:space="0" w:color="auto" w:frame="1"/>
            <w:lang w:eastAsia="en-GB"/>
          </w:rPr>
          <w:t>Hepatitis B</w:t>
        </w:r>
      </w:hyperlink>
    </w:p>
    <w:p w:rsidR="003917EC" w:rsidRPr="008772F0" w:rsidRDefault="00075C35" w:rsidP="003917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  <w:hyperlink r:id="rId13" w:history="1">
        <w:r w:rsidR="003917EC" w:rsidRPr="008772F0">
          <w:rPr>
            <w:rFonts w:ascii="Arial" w:eastAsia="Times New Roman" w:hAnsi="Arial" w:cs="Arial"/>
            <w:color w:val="4C2C92"/>
            <w:u w:val="single"/>
            <w:bdr w:val="none" w:sz="0" w:space="0" w:color="auto" w:frame="1"/>
            <w:lang w:eastAsia="en-GB"/>
          </w:rPr>
          <w:t>Syphilis</w:t>
        </w:r>
      </w:hyperlink>
    </w:p>
    <w:p w:rsidR="003917EC" w:rsidRDefault="003917EC" w:rsidP="003917EC">
      <w:pPr>
        <w:spacing w:after="0"/>
        <w:rPr>
          <w:rFonts w:ascii="Arial" w:hAnsi="Arial" w:cs="Arial"/>
        </w:rPr>
      </w:pPr>
    </w:p>
    <w:p w:rsidR="003917EC" w:rsidRPr="008968F0" w:rsidRDefault="003917EC" w:rsidP="003917E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Target audience</w:t>
      </w:r>
    </w:p>
    <w:p w:rsidR="003917EC" w:rsidRDefault="003917EC" w:rsidP="003917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learners that will use this e-learning module will predominately be quali</w:t>
      </w:r>
      <w:r w:rsidR="00870C9B">
        <w:rPr>
          <w:rFonts w:ascii="Arial" w:hAnsi="Arial" w:cs="Arial"/>
        </w:rPr>
        <w:t xml:space="preserve">fied midwives and nurses with </w:t>
      </w:r>
      <w:proofErr w:type="gramStart"/>
      <w:r w:rsidR="00870C9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good</w:t>
      </w:r>
      <w:proofErr w:type="gramEnd"/>
      <w:r>
        <w:rPr>
          <w:rFonts w:ascii="Arial" w:hAnsi="Arial" w:cs="Arial"/>
        </w:rPr>
        <w:t xml:space="preserve"> background knowledge of both disease and pregnancy.  </w:t>
      </w:r>
    </w:p>
    <w:p w:rsidR="003917EC" w:rsidRDefault="003917EC" w:rsidP="003917EC">
      <w:pPr>
        <w:spacing w:after="0"/>
        <w:rPr>
          <w:rFonts w:ascii="Arial" w:hAnsi="Arial" w:cs="Arial"/>
        </w:rPr>
      </w:pPr>
    </w:p>
    <w:p w:rsidR="003917EC" w:rsidRDefault="003917EC" w:rsidP="003917EC">
      <w:pPr>
        <w:spacing w:after="0"/>
        <w:rPr>
          <w:rFonts w:ascii="Arial" w:hAnsi="Arial" w:cs="Arial"/>
        </w:rPr>
      </w:pPr>
      <w:r w:rsidRPr="008968F0">
        <w:rPr>
          <w:rFonts w:ascii="Arial" w:hAnsi="Arial" w:cs="Arial"/>
          <w:b/>
        </w:rPr>
        <w:t>Animations</w:t>
      </w:r>
    </w:p>
    <w:p w:rsidR="003917EC" w:rsidRDefault="003917EC" w:rsidP="003917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Four 2D animations are required to illustrate four different patient journeys:</w:t>
      </w:r>
    </w:p>
    <w:p w:rsidR="003917EC" w:rsidRDefault="003917EC" w:rsidP="003917E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3B4A4F">
        <w:rPr>
          <w:rFonts w:ascii="Arial" w:hAnsi="Arial" w:cs="Arial"/>
        </w:rPr>
        <w:t>The patient jour</w:t>
      </w:r>
      <w:r>
        <w:rPr>
          <w:rFonts w:ascii="Arial" w:hAnsi="Arial" w:cs="Arial"/>
        </w:rPr>
        <w:t>ney of</w:t>
      </w:r>
      <w:r w:rsidRPr="003B4A4F">
        <w:rPr>
          <w:rFonts w:ascii="Arial" w:hAnsi="Arial" w:cs="Arial"/>
        </w:rPr>
        <w:t xml:space="preserve"> a pregnant woman who does not know her status for any of the three infections, who</w:t>
      </w:r>
      <w:r>
        <w:rPr>
          <w:rFonts w:ascii="Arial" w:hAnsi="Arial" w:cs="Arial"/>
        </w:rPr>
        <w:t>se</w:t>
      </w:r>
      <w:r w:rsidRPr="003B4A4F">
        <w:rPr>
          <w:rFonts w:ascii="Arial" w:hAnsi="Arial" w:cs="Arial"/>
        </w:rPr>
        <w:t xml:space="preserve"> screening </w:t>
      </w:r>
      <w:r>
        <w:rPr>
          <w:rFonts w:ascii="Arial" w:hAnsi="Arial" w:cs="Arial"/>
        </w:rPr>
        <w:t xml:space="preserve">test </w:t>
      </w:r>
      <w:r w:rsidRPr="003B4A4F">
        <w:rPr>
          <w:rFonts w:ascii="Arial" w:hAnsi="Arial" w:cs="Arial"/>
        </w:rPr>
        <w:t xml:space="preserve">indicates that she is screen negative </w:t>
      </w:r>
    </w:p>
    <w:p w:rsidR="003917EC" w:rsidRDefault="003917EC" w:rsidP="003917E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patient journey of</w:t>
      </w:r>
      <w:r w:rsidRPr="003B4A4F">
        <w:rPr>
          <w:rFonts w:ascii="Arial" w:hAnsi="Arial" w:cs="Arial"/>
        </w:rPr>
        <w:t xml:space="preserve"> a pregnant woman who does not knows her status</w:t>
      </w:r>
      <w:r>
        <w:rPr>
          <w:rFonts w:ascii="Arial" w:hAnsi="Arial" w:cs="Arial"/>
        </w:rPr>
        <w:t xml:space="preserve">, </w:t>
      </w:r>
      <w:r w:rsidRPr="003B4A4F">
        <w:rPr>
          <w:rFonts w:ascii="Arial" w:hAnsi="Arial" w:cs="Arial"/>
        </w:rPr>
        <w:t>who</w:t>
      </w:r>
      <w:r>
        <w:rPr>
          <w:rFonts w:ascii="Arial" w:hAnsi="Arial" w:cs="Arial"/>
        </w:rPr>
        <w:t>se</w:t>
      </w:r>
      <w:r w:rsidRPr="003B4A4F">
        <w:rPr>
          <w:rFonts w:ascii="Arial" w:hAnsi="Arial" w:cs="Arial"/>
        </w:rPr>
        <w:t xml:space="preserve"> screening </w:t>
      </w:r>
      <w:r>
        <w:rPr>
          <w:rFonts w:ascii="Arial" w:hAnsi="Arial" w:cs="Arial"/>
        </w:rPr>
        <w:t xml:space="preserve">test </w:t>
      </w:r>
      <w:r w:rsidRPr="003B4A4F">
        <w:rPr>
          <w:rFonts w:ascii="Arial" w:hAnsi="Arial" w:cs="Arial"/>
        </w:rPr>
        <w:t>indicates that she is positive for any of the three infections</w:t>
      </w:r>
    </w:p>
    <w:p w:rsidR="003917EC" w:rsidRDefault="003917EC" w:rsidP="003917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patient journey of </w:t>
      </w:r>
      <w:r w:rsidRPr="003B4A4F">
        <w:rPr>
          <w:rFonts w:ascii="Arial" w:hAnsi="Arial" w:cs="Arial"/>
        </w:rPr>
        <w:t xml:space="preserve">a pregnant woman who </w:t>
      </w:r>
      <w:r>
        <w:rPr>
          <w:rFonts w:ascii="Arial" w:hAnsi="Arial" w:cs="Arial"/>
        </w:rPr>
        <w:t xml:space="preserve">declines screening for </w:t>
      </w:r>
      <w:r w:rsidRPr="003B4A4F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or all</w:t>
      </w:r>
      <w:r w:rsidRPr="003B4A4F">
        <w:rPr>
          <w:rFonts w:ascii="Arial" w:hAnsi="Arial" w:cs="Arial"/>
        </w:rPr>
        <w:t xml:space="preserve"> of the three infections</w:t>
      </w:r>
    </w:p>
    <w:p w:rsidR="003917EC" w:rsidRDefault="003917EC" w:rsidP="003917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patient journey of a pregnant woman who miscarries after screening either positive or negative for each of the three infections</w:t>
      </w:r>
    </w:p>
    <w:p w:rsidR="003917EC" w:rsidRDefault="003917EC" w:rsidP="003917EC">
      <w:pPr>
        <w:pStyle w:val="ListParagraph"/>
        <w:rPr>
          <w:rFonts w:ascii="Arial" w:hAnsi="Arial" w:cs="Arial"/>
        </w:rPr>
      </w:pPr>
    </w:p>
    <w:p w:rsidR="003917EC" w:rsidRDefault="003917EC" w:rsidP="003917EC">
      <w:pPr>
        <w:pStyle w:val="ListParagraph"/>
        <w:ind w:left="0"/>
        <w:rPr>
          <w:rFonts w:ascii="Arial" w:hAnsi="Arial" w:cs="Arial"/>
          <w:b/>
        </w:rPr>
      </w:pPr>
      <w:r w:rsidRPr="00265ABE">
        <w:rPr>
          <w:rFonts w:ascii="Arial" w:hAnsi="Arial" w:cs="Arial"/>
          <w:b/>
        </w:rPr>
        <w:t>Requirements</w:t>
      </w:r>
    </w:p>
    <w:p w:rsidR="003917EC" w:rsidRPr="00265ABE" w:rsidRDefault="003917EC" w:rsidP="003917EC">
      <w:pPr>
        <w:pStyle w:val="ListParagraph"/>
        <w:ind w:left="0"/>
        <w:rPr>
          <w:rFonts w:ascii="Arial" w:hAnsi="Arial" w:cs="Arial"/>
        </w:rPr>
      </w:pPr>
      <w:r w:rsidRPr="00265ABE">
        <w:rPr>
          <w:rFonts w:ascii="Arial" w:hAnsi="Arial" w:cs="Arial"/>
        </w:rPr>
        <w:t>The animations</w:t>
      </w:r>
      <w:r>
        <w:rPr>
          <w:rFonts w:ascii="Arial" w:hAnsi="Arial" w:cs="Arial"/>
        </w:rPr>
        <w:t xml:space="preserve"> must</w:t>
      </w:r>
    </w:p>
    <w:p w:rsidR="003917EC" w:rsidRPr="008968F0" w:rsidRDefault="003917EC" w:rsidP="003917E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Pr="008968F0">
        <w:rPr>
          <w:rFonts w:ascii="Arial" w:hAnsi="Arial" w:cs="Arial"/>
        </w:rPr>
        <w:t xml:space="preserve"> a maximum of </w:t>
      </w:r>
      <w:r>
        <w:rPr>
          <w:rFonts w:ascii="Arial" w:hAnsi="Arial" w:cs="Arial"/>
        </w:rPr>
        <w:t>2-</w:t>
      </w:r>
      <w:r w:rsidRPr="008968F0">
        <w:rPr>
          <w:rFonts w:ascii="Arial" w:hAnsi="Arial" w:cs="Arial"/>
        </w:rPr>
        <w:t>3 minutes in length</w:t>
      </w:r>
      <w:r>
        <w:rPr>
          <w:rFonts w:ascii="Arial" w:hAnsi="Arial" w:cs="Arial"/>
        </w:rPr>
        <w:t xml:space="preserve"> each</w:t>
      </w:r>
    </w:p>
    <w:p w:rsidR="003917EC" w:rsidRDefault="003917EC" w:rsidP="003917E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Form part of the same recognisable suite of animations</w:t>
      </w:r>
    </w:p>
    <w:p w:rsidR="003917EC" w:rsidRDefault="003917EC" w:rsidP="003917E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Be innovative and have a modern appearance</w:t>
      </w:r>
    </w:p>
    <w:p w:rsidR="003917EC" w:rsidRDefault="003917EC" w:rsidP="003917E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Be written in HTML, not Flash</w:t>
      </w:r>
    </w:p>
    <w:p w:rsidR="003917EC" w:rsidRDefault="003917EC" w:rsidP="003917EC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Emphasise clarity over style</w:t>
      </w:r>
    </w:p>
    <w:p w:rsidR="003917EC" w:rsidRPr="00C86E11" w:rsidRDefault="003917EC" w:rsidP="003917EC">
      <w:pPr>
        <w:spacing w:after="0"/>
        <w:rPr>
          <w:rFonts w:ascii="Arial" w:hAnsi="Arial" w:cs="Arial"/>
          <w:b/>
        </w:rPr>
      </w:pPr>
      <w:r w:rsidRPr="00C86E11">
        <w:rPr>
          <w:rFonts w:ascii="Arial" w:hAnsi="Arial" w:cs="Arial"/>
          <w:b/>
        </w:rPr>
        <w:t>Animation style</w:t>
      </w:r>
    </w:p>
    <w:p w:rsidR="003917EC" w:rsidRPr="008430B5" w:rsidRDefault="003917EC" w:rsidP="008430B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Bidders may want to consider the animations below to understand some of the ideas discussed internally.</w:t>
      </w:r>
    </w:p>
    <w:p w:rsidR="004F36E8" w:rsidRDefault="00075C35" w:rsidP="003917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14" w:history="1">
        <w:r w:rsidR="004F36E8" w:rsidRPr="004F36E8">
          <w:rPr>
            <w:rStyle w:val="Hyperlink"/>
            <w:rFonts w:ascii="Arial" w:eastAsia="Times New Roman" w:hAnsi="Arial" w:cs="Arial"/>
          </w:rPr>
          <w:t>Animation example 1</w:t>
        </w:r>
      </w:hyperlink>
      <w:r w:rsidR="004F36E8">
        <w:rPr>
          <w:rFonts w:ascii="Arial" w:eastAsia="Times New Roman" w:hAnsi="Arial" w:cs="Arial"/>
        </w:rPr>
        <w:t xml:space="preserve"> </w:t>
      </w:r>
    </w:p>
    <w:p w:rsidR="003917EC" w:rsidRPr="00496CB6" w:rsidRDefault="00075C35" w:rsidP="00496C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15" w:history="1">
        <w:r w:rsidR="00496CB6" w:rsidRPr="00496CB6">
          <w:rPr>
            <w:rStyle w:val="Hyperlink"/>
            <w:rFonts w:ascii="Arial" w:eastAsia="Times New Roman" w:hAnsi="Arial" w:cs="Arial"/>
          </w:rPr>
          <w:t>Animation example 2</w:t>
        </w:r>
      </w:hyperlink>
      <w:r w:rsidR="003917EC" w:rsidRPr="00496CB6">
        <w:rPr>
          <w:rFonts w:ascii="Arial" w:eastAsia="Times New Roman" w:hAnsi="Arial" w:cs="Arial"/>
        </w:rPr>
        <w:t xml:space="preserve"> </w:t>
      </w:r>
    </w:p>
    <w:p w:rsidR="00292162" w:rsidRPr="00FD625D" w:rsidRDefault="00075C35" w:rsidP="003917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16" w:history="1">
        <w:r w:rsidR="00496CB6">
          <w:rPr>
            <w:rStyle w:val="Hyperlink"/>
            <w:rFonts w:ascii="Arial" w:eastAsia="Times New Roman" w:hAnsi="Arial" w:cs="Arial"/>
          </w:rPr>
          <w:t>Animation example 3</w:t>
        </w:r>
      </w:hyperlink>
      <w:r w:rsidR="00292162">
        <w:rPr>
          <w:rFonts w:ascii="Arial" w:eastAsia="Times New Roman" w:hAnsi="Arial" w:cs="Arial"/>
        </w:rPr>
        <w:t xml:space="preserve"> </w:t>
      </w:r>
    </w:p>
    <w:p w:rsidR="003917EC" w:rsidRDefault="003917EC" w:rsidP="003917EC">
      <w:pPr>
        <w:spacing w:before="240"/>
        <w:rPr>
          <w:rFonts w:ascii="Arial" w:hAnsi="Arial" w:cs="Arial"/>
        </w:rPr>
      </w:pPr>
      <w:r w:rsidRPr="00AC0355">
        <w:rPr>
          <w:rFonts w:ascii="Arial" w:hAnsi="Arial" w:cs="Arial"/>
          <w:b/>
        </w:rPr>
        <w:t>Supplied by IDPS</w:t>
      </w:r>
    </w:p>
    <w:p w:rsidR="003917EC" w:rsidRPr="00C86E11" w:rsidRDefault="003917EC" w:rsidP="003917E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C86E11">
        <w:rPr>
          <w:rFonts w:ascii="Arial" w:hAnsi="Arial" w:cs="Arial"/>
        </w:rPr>
        <w:t xml:space="preserve">The script </w:t>
      </w:r>
    </w:p>
    <w:p w:rsidR="00FB48B1" w:rsidRPr="00870C9B" w:rsidRDefault="003917EC" w:rsidP="00FB48B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C86E11">
        <w:rPr>
          <w:rFonts w:ascii="Arial" w:hAnsi="Arial" w:cs="Arial"/>
        </w:rPr>
        <w:t>The voiceover narration recording of the script</w:t>
      </w:r>
    </w:p>
    <w:p w:rsidR="00932D3B" w:rsidRDefault="00932D3B" w:rsidP="00932D3B">
      <w:pPr>
        <w:spacing w:before="240"/>
        <w:rPr>
          <w:rFonts w:ascii="Arial" w:hAnsi="Arial" w:cs="Arial"/>
        </w:rPr>
      </w:pPr>
      <w:r w:rsidRPr="00FB48B1">
        <w:rPr>
          <w:rFonts w:ascii="Arial" w:hAnsi="Arial" w:cs="Arial"/>
          <w:b/>
        </w:rPr>
        <w:t>Terms and Conditions</w:t>
      </w:r>
    </w:p>
    <w:p w:rsidR="00932D3B" w:rsidRPr="00EE7148" w:rsidRDefault="00932D3B" w:rsidP="00932D3B">
      <w:pPr>
        <w:spacing w:after="0"/>
        <w:rPr>
          <w:rFonts w:ascii="Arial" w:hAnsi="Arial" w:cs="Arial"/>
        </w:rPr>
      </w:pPr>
      <w:r w:rsidRPr="00EE7148">
        <w:rPr>
          <w:rFonts w:ascii="Arial" w:hAnsi="Arial" w:cs="Arial"/>
        </w:rPr>
        <w:t>Tenderers</w:t>
      </w:r>
      <w:r>
        <w:rPr>
          <w:rFonts w:ascii="Arial" w:hAnsi="Arial" w:cs="Arial"/>
        </w:rPr>
        <w:t xml:space="preserve"> will be required to adhere to the following Terms and Conditions:</w:t>
      </w:r>
    </w:p>
    <w:p w:rsidR="00932D3B" w:rsidRPr="00EE7148" w:rsidRDefault="00932D3B" w:rsidP="00932D3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EE7148">
        <w:rPr>
          <w:rFonts w:ascii="Arial" w:hAnsi="Arial" w:cs="Arial"/>
        </w:rPr>
        <w:t>Standard PHE Terms and Conditions</w:t>
      </w:r>
    </w:p>
    <w:p w:rsidR="00932D3B" w:rsidRPr="00EE7148" w:rsidRDefault="00932D3B" w:rsidP="00932D3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EE7148">
        <w:rPr>
          <w:rFonts w:ascii="Arial" w:hAnsi="Arial" w:cs="Arial"/>
        </w:rPr>
        <w:t>Supplemental Terms and Conditions</w:t>
      </w:r>
    </w:p>
    <w:p w:rsidR="00932D3B" w:rsidRPr="002343A9" w:rsidRDefault="00932D3B" w:rsidP="00932D3B">
      <w:pPr>
        <w:spacing w:before="240"/>
        <w:rPr>
          <w:rFonts w:ascii="Arial" w:hAnsi="Arial" w:cs="Arial"/>
          <w:b/>
        </w:rPr>
      </w:pPr>
      <w:r w:rsidRPr="002343A9">
        <w:rPr>
          <w:rFonts w:ascii="Arial" w:hAnsi="Arial" w:cs="Arial"/>
          <w:b/>
        </w:rPr>
        <w:t>Scoring</w:t>
      </w:r>
    </w:p>
    <w:p w:rsidR="00932D3B" w:rsidRPr="00F51A45" w:rsidRDefault="00932D3B" w:rsidP="00932D3B">
      <w:pPr>
        <w:spacing w:after="0"/>
        <w:ind w:left="72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40% </w:t>
      </w:r>
      <w:r w:rsidRPr="00F51A45">
        <w:rPr>
          <w:rFonts w:ascii="Arial" w:hAnsi="Arial" w:cs="Arial"/>
          <w:i/>
          <w:u w:val="single"/>
        </w:rPr>
        <w:t>Commercial</w:t>
      </w:r>
    </w:p>
    <w:p w:rsidR="00932D3B" w:rsidRPr="00F51A45" w:rsidRDefault="00932D3B" w:rsidP="00932D3B">
      <w:pPr>
        <w:spacing w:after="0"/>
        <w:ind w:left="1440"/>
        <w:rPr>
          <w:rFonts w:ascii="Arial" w:hAnsi="Arial" w:cs="Arial"/>
          <w:i/>
        </w:rPr>
      </w:pPr>
      <w:r w:rsidRPr="00F51A45">
        <w:rPr>
          <w:rFonts w:ascii="Arial" w:hAnsi="Arial" w:cs="Arial"/>
          <w:i/>
        </w:rPr>
        <w:t>Price</w:t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5</w:t>
      </w:r>
      <w:r w:rsidRPr="00F51A45">
        <w:rPr>
          <w:rFonts w:ascii="Arial" w:hAnsi="Arial" w:cs="Arial"/>
          <w:i/>
        </w:rPr>
        <w:t>%</w:t>
      </w:r>
    </w:p>
    <w:p w:rsidR="00932D3B" w:rsidRDefault="00932D3B" w:rsidP="00932D3B">
      <w:pPr>
        <w:spacing w:after="0"/>
        <w:ind w:left="720"/>
        <w:rPr>
          <w:rFonts w:ascii="Arial" w:hAnsi="Arial" w:cs="Arial"/>
          <w:i/>
        </w:rPr>
      </w:pPr>
      <w:r w:rsidRPr="00F51A45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Other (See requirements above)</w:t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>10%</w:t>
      </w:r>
    </w:p>
    <w:p w:rsidR="00932D3B" w:rsidRDefault="00932D3B" w:rsidP="00932D3B">
      <w:pPr>
        <w:spacing w:after="0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E72ABB">
        <w:rPr>
          <w:rFonts w:ascii="Arial" w:hAnsi="Arial" w:cs="Arial"/>
          <w:i/>
        </w:rPr>
        <w:t>Post-Tender Clarifications</w:t>
      </w:r>
      <w:r>
        <w:rPr>
          <w:rFonts w:ascii="Arial" w:hAnsi="Arial" w:cs="Arial"/>
          <w:i/>
        </w:rPr>
        <w:t xml:space="preserve"> (Presentation)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15%</w:t>
      </w:r>
    </w:p>
    <w:p w:rsidR="00932D3B" w:rsidRPr="00F51A45" w:rsidRDefault="00932D3B" w:rsidP="00932D3B">
      <w:pPr>
        <w:spacing w:after="0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Time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10%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932D3B" w:rsidRPr="00F51A45" w:rsidRDefault="00932D3B" w:rsidP="00932D3B">
      <w:pPr>
        <w:spacing w:after="0"/>
        <w:ind w:left="72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60% </w:t>
      </w:r>
      <w:r w:rsidRPr="00F51A45">
        <w:rPr>
          <w:rFonts w:ascii="Arial" w:hAnsi="Arial" w:cs="Arial"/>
          <w:i/>
          <w:u w:val="single"/>
        </w:rPr>
        <w:t>Technical</w:t>
      </w:r>
    </w:p>
    <w:p w:rsidR="00932D3B" w:rsidRPr="00F51A45" w:rsidRDefault="00932D3B" w:rsidP="00932D3B">
      <w:pPr>
        <w:spacing w:after="0"/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F51A45">
        <w:rPr>
          <w:rFonts w:ascii="Arial" w:hAnsi="Arial" w:cs="Arial"/>
          <w:i/>
        </w:rPr>
        <w:t>Technical capability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10%</w:t>
      </w:r>
    </w:p>
    <w:p w:rsidR="00932D3B" w:rsidRPr="00F51A45" w:rsidRDefault="00932D3B" w:rsidP="00932D3B">
      <w:pPr>
        <w:spacing w:after="0"/>
        <w:ind w:left="14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Prior</w:t>
      </w:r>
      <w:r w:rsidRPr="00F51A4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e</w:t>
      </w:r>
      <w:r w:rsidRPr="00F51A45">
        <w:rPr>
          <w:rFonts w:ascii="Arial" w:hAnsi="Arial" w:cs="Arial"/>
          <w:i/>
        </w:rPr>
        <w:t>xperience</w:t>
      </w:r>
      <w:r>
        <w:rPr>
          <w:rFonts w:ascii="Arial" w:hAnsi="Arial" w:cs="Arial"/>
          <w:i/>
        </w:rPr>
        <w:t>/projects</w:t>
      </w:r>
      <w:r w:rsidRPr="00F51A45">
        <w:rPr>
          <w:rFonts w:ascii="Arial" w:hAnsi="Arial" w:cs="Arial"/>
          <w:i/>
        </w:rPr>
        <w:t xml:space="preserve"> with PHE/Screening or NHS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>5%</w:t>
      </w:r>
    </w:p>
    <w:p w:rsidR="00932D3B" w:rsidRDefault="00932D3B" w:rsidP="00932D3B">
      <w:pPr>
        <w:spacing w:after="0"/>
        <w:ind w:left="1440"/>
        <w:rPr>
          <w:rFonts w:ascii="Arial" w:hAnsi="Arial" w:cs="Arial"/>
          <w:i/>
        </w:rPr>
      </w:pPr>
      <w:r w:rsidRPr="00F51A45">
        <w:rPr>
          <w:rFonts w:ascii="Arial" w:hAnsi="Arial" w:cs="Arial"/>
          <w:i/>
        </w:rPr>
        <w:t>Expertise (evidence of similar work completed)</w:t>
      </w:r>
      <w:r w:rsidRPr="00F51A45"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F51A45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5</w:t>
      </w:r>
      <w:r w:rsidRPr="00F51A45">
        <w:rPr>
          <w:rFonts w:ascii="Arial" w:hAnsi="Arial" w:cs="Arial"/>
          <w:i/>
        </w:rPr>
        <w:t>%</w:t>
      </w:r>
    </w:p>
    <w:p w:rsidR="00932D3B" w:rsidRDefault="00932D3B" w:rsidP="00932D3B">
      <w:pPr>
        <w:spacing w:after="0"/>
        <w:ind w:left="1440"/>
        <w:rPr>
          <w:rFonts w:ascii="Arial" w:hAnsi="Arial" w:cs="Arial"/>
          <w:i/>
        </w:rPr>
      </w:pPr>
      <w:r w:rsidRPr="00EE7148">
        <w:rPr>
          <w:rFonts w:ascii="Arial" w:hAnsi="Arial" w:cs="Arial"/>
          <w:i/>
        </w:rPr>
        <w:t>Service Management</w:t>
      </w:r>
      <w:r>
        <w:rPr>
          <w:rFonts w:ascii="Arial" w:hAnsi="Arial" w:cs="Arial"/>
          <w:i/>
        </w:rPr>
        <w:tab/>
        <w:t>(Project management)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20%</w:t>
      </w:r>
    </w:p>
    <w:p w:rsidR="00932D3B" w:rsidRPr="00F51A45" w:rsidRDefault="00932D3B" w:rsidP="00932D3B">
      <w:pPr>
        <w:spacing w:after="0"/>
        <w:ind w:left="14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Other including technical aspects of delivery and specification</w:t>
      </w:r>
      <w:r>
        <w:rPr>
          <w:rFonts w:ascii="Arial" w:hAnsi="Arial" w:cs="Arial"/>
          <w:i/>
        </w:rPr>
        <w:tab/>
        <w:t>10%</w:t>
      </w:r>
    </w:p>
    <w:p w:rsidR="00932D3B" w:rsidRDefault="00932D3B" w:rsidP="00932D3B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Tender evaluation date:</w:t>
      </w:r>
    </w:p>
    <w:p w:rsidR="00932D3B" w:rsidRPr="007F6343" w:rsidRDefault="00932D3B" w:rsidP="00932D3B">
      <w:pPr>
        <w:spacing w:after="0"/>
        <w:ind w:firstLine="720"/>
        <w:rPr>
          <w:rFonts w:ascii="Arial" w:hAnsi="Arial" w:cs="Arial"/>
        </w:rPr>
      </w:pPr>
      <w:r w:rsidRPr="007F6343">
        <w:rPr>
          <w:rFonts w:ascii="Arial" w:hAnsi="Arial" w:cs="Arial"/>
        </w:rPr>
        <w:t>5th January 2017</w:t>
      </w:r>
    </w:p>
    <w:p w:rsidR="00932D3B" w:rsidRDefault="00932D3B" w:rsidP="00932D3B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tender clarification meeting date:</w:t>
      </w:r>
    </w:p>
    <w:p w:rsidR="00932D3B" w:rsidRPr="007F6343" w:rsidRDefault="00932D3B" w:rsidP="00932D3B">
      <w:pPr>
        <w:spacing w:after="0"/>
        <w:ind w:firstLine="720"/>
        <w:rPr>
          <w:rFonts w:ascii="Arial" w:hAnsi="Arial" w:cs="Arial"/>
        </w:rPr>
      </w:pPr>
      <w:r w:rsidRPr="007F6343">
        <w:rPr>
          <w:rFonts w:ascii="Arial" w:hAnsi="Arial" w:cs="Arial"/>
        </w:rPr>
        <w:t>10th January 2017</w:t>
      </w:r>
    </w:p>
    <w:p w:rsidR="00932D3B" w:rsidRPr="00E849A6" w:rsidRDefault="00932D3B" w:rsidP="00932D3B">
      <w:pPr>
        <w:spacing w:before="240"/>
        <w:rPr>
          <w:rFonts w:ascii="Arial" w:hAnsi="Arial" w:cs="Arial"/>
          <w:b/>
        </w:rPr>
      </w:pPr>
      <w:r w:rsidRPr="00E849A6">
        <w:rPr>
          <w:rFonts w:ascii="Arial" w:hAnsi="Arial" w:cs="Arial"/>
          <w:b/>
        </w:rPr>
        <w:t>Deadline / Due date for delivery:</w:t>
      </w:r>
    </w:p>
    <w:p w:rsidR="00932D3B" w:rsidRDefault="00932D3B" w:rsidP="00932D3B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E714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March 2017</w:t>
      </w:r>
    </w:p>
    <w:p w:rsidR="00932D3B" w:rsidRDefault="00932D3B" w:rsidP="00932D3B">
      <w:pPr>
        <w:spacing w:before="240"/>
        <w:rPr>
          <w:rFonts w:ascii="Arial" w:hAnsi="Arial" w:cs="Arial"/>
          <w:b/>
        </w:rPr>
      </w:pPr>
      <w:r w:rsidRPr="00E849A6">
        <w:rPr>
          <w:rFonts w:ascii="Arial" w:hAnsi="Arial" w:cs="Arial"/>
          <w:b/>
        </w:rPr>
        <w:t>Contacts:</w:t>
      </w:r>
    </w:p>
    <w:p w:rsidR="00932D3B" w:rsidRDefault="00932D3B" w:rsidP="00932D3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Finance and Business Managers: Ade Atanda / Guled Osman</w:t>
      </w:r>
    </w:p>
    <w:sectPr w:rsidR="00932D3B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0A" w:rsidRDefault="00E5510A" w:rsidP="009F2736">
      <w:pPr>
        <w:spacing w:after="0" w:line="240" w:lineRule="auto"/>
      </w:pPr>
      <w:r>
        <w:separator/>
      </w:r>
    </w:p>
  </w:endnote>
  <w:endnote w:type="continuationSeparator" w:id="0">
    <w:p w:rsidR="00E5510A" w:rsidRDefault="00E5510A" w:rsidP="009F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0A" w:rsidRDefault="00E5510A" w:rsidP="009F2736">
      <w:pPr>
        <w:spacing w:after="0" w:line="240" w:lineRule="auto"/>
      </w:pPr>
      <w:r>
        <w:separator/>
      </w:r>
    </w:p>
  </w:footnote>
  <w:footnote w:type="continuationSeparator" w:id="0">
    <w:p w:rsidR="00E5510A" w:rsidRDefault="00E5510A" w:rsidP="009F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0A" w:rsidRDefault="00E5510A" w:rsidP="009F2736">
    <w:pPr>
      <w:pStyle w:val="Header"/>
      <w:jc w:val="right"/>
    </w:pPr>
    <w:r>
      <w:rPr>
        <w:noProof/>
        <w:lang w:eastAsia="en-GB"/>
      </w:rPr>
      <w:drawing>
        <wp:inline distT="0" distB="0" distL="0" distR="0" wp14:anchorId="38CF228C" wp14:editId="7D6D39EF">
          <wp:extent cx="1557867" cy="510026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318" cy="511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5510A" w:rsidRDefault="00E5510A" w:rsidP="002E3E7E">
    <w:pPr>
      <w:jc w:val="center"/>
    </w:pPr>
    <w:r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6254874C" wp14:editId="5FD76A04">
          <wp:simplePos x="0" y="0"/>
          <wp:positionH relativeFrom="column">
            <wp:posOffset>-428978</wp:posOffset>
          </wp:positionH>
          <wp:positionV relativeFrom="paragraph">
            <wp:posOffset>-444641</wp:posOffset>
          </wp:positionV>
          <wp:extent cx="1758825" cy="756355"/>
          <wp:effectExtent l="0" t="0" r="0" b="5715"/>
          <wp:wrapNone/>
          <wp:docPr id="4" name="Picture 4" descr="PHE small logo fo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 small logo for A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764" cy="756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510A" w:rsidRDefault="00E5510A" w:rsidP="009F27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24"/>
    <w:multiLevelType w:val="hybridMultilevel"/>
    <w:tmpl w:val="D9A8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71AF3"/>
    <w:multiLevelType w:val="multilevel"/>
    <w:tmpl w:val="0CA4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E3DE6"/>
    <w:multiLevelType w:val="hybridMultilevel"/>
    <w:tmpl w:val="E17C0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D4CC8"/>
    <w:multiLevelType w:val="hybridMultilevel"/>
    <w:tmpl w:val="D8606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9568FE"/>
    <w:multiLevelType w:val="hybridMultilevel"/>
    <w:tmpl w:val="4F72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64028"/>
    <w:multiLevelType w:val="hybridMultilevel"/>
    <w:tmpl w:val="5DDA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36"/>
    <w:rsid w:val="00024F82"/>
    <w:rsid w:val="00075C35"/>
    <w:rsid w:val="001A5EE6"/>
    <w:rsid w:val="002343A9"/>
    <w:rsid w:val="00292162"/>
    <w:rsid w:val="002C71C4"/>
    <w:rsid w:val="002D4626"/>
    <w:rsid w:val="002E3E7E"/>
    <w:rsid w:val="003917EC"/>
    <w:rsid w:val="00496CB6"/>
    <w:rsid w:val="004F36E8"/>
    <w:rsid w:val="005C5D60"/>
    <w:rsid w:val="006205FD"/>
    <w:rsid w:val="008430B5"/>
    <w:rsid w:val="00870C9B"/>
    <w:rsid w:val="00932D3B"/>
    <w:rsid w:val="009F2736"/>
    <w:rsid w:val="00A505B4"/>
    <w:rsid w:val="00CD0A1C"/>
    <w:rsid w:val="00CD35D1"/>
    <w:rsid w:val="00D72F5F"/>
    <w:rsid w:val="00E5510A"/>
    <w:rsid w:val="00E72ABB"/>
    <w:rsid w:val="00E849A6"/>
    <w:rsid w:val="00EE7148"/>
    <w:rsid w:val="00F51A45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736"/>
  </w:style>
  <w:style w:type="paragraph" w:styleId="Footer">
    <w:name w:val="footer"/>
    <w:basedOn w:val="Normal"/>
    <w:link w:val="FooterChar"/>
    <w:uiPriority w:val="99"/>
    <w:unhideWhenUsed/>
    <w:rsid w:val="009F2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736"/>
  </w:style>
  <w:style w:type="paragraph" w:styleId="BalloonText">
    <w:name w:val="Balloon Text"/>
    <w:basedOn w:val="Normal"/>
    <w:link w:val="BalloonTextChar"/>
    <w:uiPriority w:val="99"/>
    <w:semiHidden/>
    <w:unhideWhenUsed/>
    <w:rsid w:val="009F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7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1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7EC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36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736"/>
  </w:style>
  <w:style w:type="paragraph" w:styleId="Footer">
    <w:name w:val="footer"/>
    <w:basedOn w:val="Normal"/>
    <w:link w:val="FooterChar"/>
    <w:uiPriority w:val="99"/>
    <w:unhideWhenUsed/>
    <w:rsid w:val="009F2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736"/>
  </w:style>
  <w:style w:type="paragraph" w:styleId="BalloonText">
    <w:name w:val="Balloon Text"/>
    <w:basedOn w:val="Normal"/>
    <w:link w:val="BalloonTextChar"/>
    <w:uiPriority w:val="99"/>
    <w:semiHidden/>
    <w:unhideWhenUsed/>
    <w:rsid w:val="009F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7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1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7EC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36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topic/population-screening-programmes/infectious-diseases-in-pregnancy" TargetMode="External"/><Relationship Id="rId13" Type="http://schemas.openxmlformats.org/officeDocument/2006/relationships/hyperlink" Target="https://www.gov.uk/government/collections/syphilis-surveillance-data-and-managemen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collections/hepatitis-b-guidance-data-and-analysi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jHcHyhR1B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collections/hiv-surveillance-data-and-manag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nbXKtFoTBqo" TargetMode="External"/><Relationship Id="rId10" Type="http://schemas.openxmlformats.org/officeDocument/2006/relationships/hyperlink" Target="https://www.gov.uk/government/uploads/system/uploads/attachment_data/file/542492/NHS_IDPS_Programme_Handbook_2016_to_2017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infectious-diseases-in-pregnancy-screening-programme-overview" TargetMode="External"/><Relationship Id="rId14" Type="http://schemas.openxmlformats.org/officeDocument/2006/relationships/hyperlink" Target="https://www.youtube.com/watch?v=UrwA_p8H6WY&amp;feature=youtu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Timothy Purchase</cp:lastModifiedBy>
  <cp:revision>2</cp:revision>
  <cp:lastPrinted>2016-12-07T13:50:00Z</cp:lastPrinted>
  <dcterms:created xsi:type="dcterms:W3CDTF">2016-12-07T14:39:00Z</dcterms:created>
  <dcterms:modified xsi:type="dcterms:W3CDTF">2016-12-07T14:39:00Z</dcterms:modified>
</cp:coreProperties>
</file>