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A2" w:rsidRDefault="006A0021" w:rsidP="008F6ECA">
      <w:pPr>
        <w:rPr>
          <w:b/>
          <w:szCs w:val="24"/>
          <w:u w:val="single"/>
        </w:rPr>
      </w:pPr>
      <w:r>
        <w:rPr>
          <w:b/>
          <w:szCs w:val="24"/>
          <w:u w:val="single"/>
        </w:rPr>
        <w:t>Repair of Walled Garden, Little Plumstead</w:t>
      </w:r>
    </w:p>
    <w:p w:rsidR="00F64778" w:rsidRPr="007045A2" w:rsidRDefault="00F64778" w:rsidP="008F6ECA">
      <w:pPr>
        <w:rPr>
          <w:b/>
          <w:szCs w:val="24"/>
          <w:u w:val="single"/>
        </w:rPr>
      </w:pPr>
    </w:p>
    <w:p w:rsidR="005E0BBF" w:rsidRPr="00FF7658" w:rsidRDefault="00F96336" w:rsidP="008F6ECA">
      <w:pPr>
        <w:rPr>
          <w:szCs w:val="24"/>
        </w:rPr>
      </w:pPr>
      <w:r w:rsidRPr="00FF7658">
        <w:rPr>
          <w:szCs w:val="24"/>
        </w:rPr>
        <w:t xml:space="preserve">Request for Quotation for appointment of </w:t>
      </w:r>
      <w:r w:rsidR="0010084D">
        <w:rPr>
          <w:szCs w:val="24"/>
        </w:rPr>
        <w:t>a professional building</w:t>
      </w:r>
      <w:r w:rsidR="006A0021">
        <w:rPr>
          <w:szCs w:val="24"/>
        </w:rPr>
        <w:t xml:space="preserve"> team to repair and restore the Walled Garden, Little Plumstead</w:t>
      </w:r>
      <w:r w:rsidRPr="00FF7658">
        <w:rPr>
          <w:szCs w:val="24"/>
        </w:rPr>
        <w:t>.</w:t>
      </w:r>
    </w:p>
    <w:p w:rsidR="005E0BBF" w:rsidRPr="00080300" w:rsidRDefault="005E0BBF" w:rsidP="008F6ECA">
      <w:pPr>
        <w:rPr>
          <w:szCs w:val="24"/>
        </w:rPr>
      </w:pPr>
    </w:p>
    <w:p w:rsidR="005E0BBF" w:rsidRDefault="005E0BBF" w:rsidP="008F6ECA">
      <w:pPr>
        <w:rPr>
          <w:szCs w:val="24"/>
        </w:rPr>
      </w:pPr>
      <w:r w:rsidRPr="00CB782A">
        <w:rPr>
          <w:b/>
          <w:szCs w:val="24"/>
        </w:rPr>
        <w:t>I</w:t>
      </w:r>
      <w:r w:rsidRPr="00AB157A">
        <w:rPr>
          <w:b/>
          <w:szCs w:val="24"/>
        </w:rPr>
        <w:t>ssue Date:</w:t>
      </w:r>
      <w:r w:rsidR="0091704D">
        <w:rPr>
          <w:szCs w:val="24"/>
        </w:rPr>
        <w:tab/>
      </w:r>
      <w:r w:rsidR="00F64778">
        <w:rPr>
          <w:szCs w:val="24"/>
        </w:rPr>
        <w:t>February 2019</w:t>
      </w:r>
    </w:p>
    <w:p w:rsidR="00D728C6" w:rsidRDefault="00D728C6" w:rsidP="008F6ECA">
      <w:pPr>
        <w:rPr>
          <w:szCs w:val="24"/>
        </w:rPr>
      </w:pPr>
    </w:p>
    <w:p w:rsidR="00D728C6" w:rsidRPr="00D728C6" w:rsidRDefault="00D728C6" w:rsidP="008F6ECA">
      <w:pPr>
        <w:rPr>
          <w:szCs w:val="24"/>
        </w:rPr>
      </w:pPr>
      <w:r>
        <w:rPr>
          <w:b/>
          <w:szCs w:val="24"/>
        </w:rPr>
        <w:t>Site Visit</w:t>
      </w:r>
      <w:r>
        <w:rPr>
          <w:szCs w:val="24"/>
        </w:rPr>
        <w:t>: 1</w:t>
      </w:r>
      <w:r w:rsidRPr="00D728C6">
        <w:rPr>
          <w:szCs w:val="24"/>
          <w:vertAlign w:val="superscript"/>
        </w:rPr>
        <w:t>st</w:t>
      </w:r>
      <w:r>
        <w:rPr>
          <w:szCs w:val="24"/>
        </w:rPr>
        <w:t xml:space="preserve"> March 2019 </w:t>
      </w:r>
    </w:p>
    <w:p w:rsidR="005E0BBF" w:rsidRPr="00AB157A" w:rsidRDefault="005E0BBF" w:rsidP="008F6ECA">
      <w:pPr>
        <w:rPr>
          <w:szCs w:val="24"/>
        </w:rPr>
      </w:pPr>
    </w:p>
    <w:p w:rsidR="005E0BBF" w:rsidRPr="00AB157A" w:rsidRDefault="005E0BBF" w:rsidP="00C34016">
      <w:r w:rsidRPr="00AB157A">
        <w:rPr>
          <w:b/>
          <w:szCs w:val="24"/>
        </w:rPr>
        <w:t>Return Date</w:t>
      </w:r>
      <w:r w:rsidR="00AB6C72">
        <w:rPr>
          <w:szCs w:val="24"/>
        </w:rPr>
        <w:t>:</w:t>
      </w:r>
      <w:r w:rsidR="00AB6C72">
        <w:rPr>
          <w:szCs w:val="24"/>
        </w:rPr>
        <w:tab/>
      </w:r>
      <w:r w:rsidR="00F64778">
        <w:rPr>
          <w:szCs w:val="24"/>
        </w:rPr>
        <w:t xml:space="preserve"> </w:t>
      </w:r>
      <w:r w:rsidR="004073DB">
        <w:rPr>
          <w:szCs w:val="24"/>
        </w:rPr>
        <w:t>8</w:t>
      </w:r>
      <w:r w:rsidR="004073DB" w:rsidRPr="004073DB">
        <w:rPr>
          <w:szCs w:val="24"/>
          <w:vertAlign w:val="superscript"/>
        </w:rPr>
        <w:t>th</w:t>
      </w:r>
      <w:r w:rsidR="004073DB">
        <w:rPr>
          <w:szCs w:val="24"/>
        </w:rPr>
        <w:t xml:space="preserve"> March 2019</w:t>
      </w:r>
      <w:r w:rsidR="00D728C6">
        <w:rPr>
          <w:szCs w:val="24"/>
        </w:rPr>
        <w:t xml:space="preserve"> (5pm)</w:t>
      </w:r>
    </w:p>
    <w:p w:rsidR="005E0BBF" w:rsidRPr="00AB157A" w:rsidRDefault="005E0BBF" w:rsidP="00C34016"/>
    <w:p w:rsidR="005E0BBF" w:rsidRPr="00AB157A" w:rsidRDefault="005E0BBF" w:rsidP="00C34016">
      <w:r w:rsidRPr="00AB157A">
        <w:t>Prepared o</w:t>
      </w:r>
      <w:r w:rsidR="00AB6C72">
        <w:t xml:space="preserve">n behalf of </w:t>
      </w:r>
      <w:r w:rsidR="006A0021">
        <w:t xml:space="preserve">Great &amp; Little Plumstead Parish Council </w:t>
      </w:r>
      <w:r w:rsidRPr="00AB157A">
        <w:t>by:</w:t>
      </w:r>
    </w:p>
    <w:p w:rsidR="005E0BBF" w:rsidRDefault="005E0BBF" w:rsidP="008F6ECA"/>
    <w:p w:rsidR="006A0021" w:rsidRDefault="006A0021" w:rsidP="008F6ECA">
      <w:r>
        <w:t>Tess Scott</w:t>
      </w:r>
    </w:p>
    <w:p w:rsidR="006A0021" w:rsidRDefault="006A0021" w:rsidP="008F6ECA">
      <w:r>
        <w:t xml:space="preserve">Clerk to Great &amp; Little Plumstead Parish Council </w:t>
      </w:r>
    </w:p>
    <w:p w:rsidR="006A0021" w:rsidRDefault="006A0021" w:rsidP="008F6ECA">
      <w:r>
        <w:t>07837 869794</w:t>
      </w:r>
    </w:p>
    <w:p w:rsidR="006A0021" w:rsidRDefault="006A0021" w:rsidP="008F6ECA">
      <w:r>
        <w:t>clerk@plumsteads.co.uk</w:t>
      </w:r>
    </w:p>
    <w:p w:rsidR="005E0BBF" w:rsidRPr="007E121D" w:rsidRDefault="005E0BBF" w:rsidP="00F81D09">
      <w:pPr>
        <w:jc w:val="left"/>
        <w:rPr>
          <w:b/>
          <w:szCs w:val="24"/>
        </w:rPr>
      </w:pPr>
      <w:r w:rsidRPr="007E121D">
        <w:rPr>
          <w:b/>
          <w:szCs w:val="24"/>
        </w:rPr>
        <w:br w:type="page"/>
      </w:r>
    </w:p>
    <w:p w:rsidR="006A0021" w:rsidRDefault="005E0BBF" w:rsidP="006A0021">
      <w:pPr>
        <w:pStyle w:val="ListParagraph"/>
        <w:numPr>
          <w:ilvl w:val="0"/>
          <w:numId w:val="1"/>
        </w:numPr>
        <w:ind w:left="720" w:hanging="720"/>
        <w:rPr>
          <w:b/>
          <w:szCs w:val="24"/>
        </w:rPr>
      </w:pPr>
      <w:r w:rsidRPr="00AB157A">
        <w:rPr>
          <w:b/>
          <w:szCs w:val="24"/>
        </w:rPr>
        <w:lastRenderedPageBreak/>
        <w:t>GENERAL REQUIREMENT</w:t>
      </w:r>
      <w:r w:rsidR="006A0021">
        <w:rPr>
          <w:b/>
          <w:szCs w:val="24"/>
        </w:rPr>
        <w:t>S</w:t>
      </w:r>
    </w:p>
    <w:p w:rsidR="006A0021" w:rsidRDefault="006A0021" w:rsidP="006A0021">
      <w:pPr>
        <w:pStyle w:val="ListParagraph"/>
        <w:rPr>
          <w:b/>
          <w:szCs w:val="24"/>
        </w:rPr>
      </w:pPr>
    </w:p>
    <w:p w:rsidR="005E0BBF" w:rsidRPr="006A0021" w:rsidRDefault="00D50297" w:rsidP="006A0021">
      <w:pPr>
        <w:pStyle w:val="ListParagraph"/>
        <w:numPr>
          <w:ilvl w:val="1"/>
          <w:numId w:val="1"/>
        </w:numPr>
        <w:rPr>
          <w:b/>
          <w:szCs w:val="24"/>
        </w:rPr>
      </w:pPr>
      <w:r>
        <w:t>T</w:t>
      </w:r>
      <w:r w:rsidR="005E0BBF" w:rsidRPr="00AB157A">
        <w:t>he prov</w:t>
      </w:r>
      <w:r w:rsidR="00FC2EAF">
        <w:t xml:space="preserve">ision of professional services for the </w:t>
      </w:r>
      <w:r w:rsidR="006A0021">
        <w:t>repair and restoration of the walls of the Walled Garden, Little Plumstead</w:t>
      </w:r>
    </w:p>
    <w:p w:rsidR="005E0BBF" w:rsidRPr="00495E3D" w:rsidRDefault="005E0BBF" w:rsidP="00495E3D">
      <w:pPr>
        <w:ind w:left="720" w:hanging="720"/>
        <w:jc w:val="left"/>
        <w:rPr>
          <w:color w:val="FF0000"/>
        </w:rPr>
      </w:pPr>
      <w:r w:rsidRPr="00AB157A" w:rsidDel="00C34016">
        <w:rPr>
          <w:color w:val="FF0000"/>
        </w:rPr>
        <w:t xml:space="preserve"> </w:t>
      </w:r>
    </w:p>
    <w:p w:rsidR="006A0021" w:rsidRDefault="005E0BBF" w:rsidP="006A0021">
      <w:pPr>
        <w:pStyle w:val="BodyText3"/>
        <w:numPr>
          <w:ilvl w:val="1"/>
          <w:numId w:val="1"/>
        </w:numPr>
        <w:rPr>
          <w:sz w:val="24"/>
          <w:szCs w:val="24"/>
        </w:rPr>
      </w:pPr>
      <w:r w:rsidRPr="00AB157A">
        <w:rPr>
          <w:sz w:val="24"/>
          <w:szCs w:val="24"/>
        </w:rPr>
        <w:t xml:space="preserve">The Council will evaluate </w:t>
      </w:r>
      <w:r w:rsidR="00495E3D">
        <w:rPr>
          <w:sz w:val="24"/>
          <w:szCs w:val="24"/>
        </w:rPr>
        <w:t xml:space="preserve">any </w:t>
      </w:r>
      <w:r>
        <w:rPr>
          <w:sz w:val="24"/>
          <w:szCs w:val="24"/>
        </w:rPr>
        <w:t>quotations received</w:t>
      </w:r>
      <w:r w:rsidR="001554F4">
        <w:rPr>
          <w:sz w:val="24"/>
          <w:szCs w:val="24"/>
        </w:rPr>
        <w:t xml:space="preserve">. </w:t>
      </w:r>
      <w:r w:rsidRPr="00AB157A">
        <w:rPr>
          <w:szCs w:val="22"/>
        </w:rPr>
        <w:t xml:space="preserve"> </w:t>
      </w:r>
    </w:p>
    <w:p w:rsidR="006A0021" w:rsidRDefault="006A0021" w:rsidP="006A0021">
      <w:pPr>
        <w:pStyle w:val="ListParagraph"/>
        <w:rPr>
          <w:szCs w:val="24"/>
        </w:rPr>
      </w:pPr>
    </w:p>
    <w:p w:rsidR="005E0BBF" w:rsidRDefault="005E0BBF" w:rsidP="008F6ECA">
      <w:pPr>
        <w:pStyle w:val="BodyText3"/>
        <w:numPr>
          <w:ilvl w:val="1"/>
          <w:numId w:val="1"/>
        </w:numPr>
        <w:rPr>
          <w:sz w:val="24"/>
          <w:szCs w:val="24"/>
        </w:rPr>
      </w:pPr>
      <w:r w:rsidRPr="00AB157A">
        <w:rPr>
          <w:sz w:val="24"/>
          <w:szCs w:val="24"/>
        </w:rPr>
        <w:t>In the event of any questions or queries in relation to</w:t>
      </w:r>
      <w:r w:rsidR="00E127D3">
        <w:rPr>
          <w:sz w:val="24"/>
          <w:szCs w:val="24"/>
        </w:rPr>
        <w:t xml:space="preserve"> this Request for Quotation, please contact</w:t>
      </w:r>
      <w:r w:rsidR="00D50297">
        <w:rPr>
          <w:sz w:val="24"/>
          <w:szCs w:val="24"/>
        </w:rPr>
        <w:t xml:space="preserve">: </w:t>
      </w:r>
    </w:p>
    <w:p w:rsidR="006A0021" w:rsidRDefault="006A0021" w:rsidP="006A0021">
      <w:pPr>
        <w:pStyle w:val="ListParagraph"/>
        <w:rPr>
          <w:szCs w:val="24"/>
        </w:rPr>
      </w:pPr>
    </w:p>
    <w:p w:rsidR="006A0021" w:rsidRDefault="006A0021" w:rsidP="006A0021">
      <w:pPr>
        <w:pStyle w:val="BodyText3"/>
        <w:ind w:left="720"/>
        <w:rPr>
          <w:sz w:val="24"/>
          <w:szCs w:val="24"/>
        </w:rPr>
      </w:pPr>
      <w:r>
        <w:rPr>
          <w:sz w:val="24"/>
          <w:szCs w:val="24"/>
        </w:rPr>
        <w:t>Tess Scott</w:t>
      </w:r>
    </w:p>
    <w:p w:rsidR="006A0021" w:rsidRDefault="006A0021" w:rsidP="006A0021">
      <w:pPr>
        <w:pStyle w:val="BodyText3"/>
        <w:ind w:left="720"/>
        <w:rPr>
          <w:sz w:val="24"/>
          <w:szCs w:val="24"/>
        </w:rPr>
      </w:pPr>
      <w:r>
        <w:rPr>
          <w:sz w:val="24"/>
          <w:szCs w:val="24"/>
        </w:rPr>
        <w:t>Clerk to Great and Little Plumstead Parish Council</w:t>
      </w:r>
    </w:p>
    <w:p w:rsidR="006A0021" w:rsidRDefault="006A0021" w:rsidP="006A0021">
      <w:pPr>
        <w:ind w:firstLine="720"/>
      </w:pPr>
      <w:r>
        <w:t>07837 869794</w:t>
      </w:r>
    </w:p>
    <w:p w:rsidR="006A0021" w:rsidRDefault="006A0021" w:rsidP="006A0021">
      <w:pPr>
        <w:ind w:firstLine="720"/>
      </w:pPr>
      <w:r>
        <w:t>clerk@plumsteads.co.uk</w:t>
      </w:r>
    </w:p>
    <w:p w:rsidR="006A0021" w:rsidRDefault="006A0021" w:rsidP="006A0021">
      <w:pPr>
        <w:pStyle w:val="ListParagraph"/>
        <w:rPr>
          <w:szCs w:val="24"/>
        </w:rPr>
      </w:pPr>
    </w:p>
    <w:p w:rsidR="005E0BBF" w:rsidRPr="00AB157A" w:rsidRDefault="005E0BBF" w:rsidP="00997AE6">
      <w:pPr>
        <w:pStyle w:val="ListParagraph"/>
        <w:numPr>
          <w:ilvl w:val="0"/>
          <w:numId w:val="1"/>
        </w:numPr>
        <w:ind w:left="720" w:hanging="720"/>
        <w:rPr>
          <w:b/>
          <w:szCs w:val="24"/>
        </w:rPr>
      </w:pPr>
      <w:r w:rsidRPr="00AB157A">
        <w:rPr>
          <w:b/>
          <w:szCs w:val="24"/>
        </w:rPr>
        <w:t>BACKGROUND</w:t>
      </w:r>
    </w:p>
    <w:p w:rsidR="005A46CD" w:rsidRDefault="005A46CD" w:rsidP="006A0021">
      <w:pPr>
        <w:tabs>
          <w:tab w:val="left" w:pos="709"/>
        </w:tabs>
        <w:spacing w:after="120"/>
        <w:rPr>
          <w:b/>
          <w:szCs w:val="24"/>
        </w:rPr>
      </w:pPr>
    </w:p>
    <w:p w:rsidR="006A0021" w:rsidRDefault="006A0021" w:rsidP="006A0021">
      <w:pPr>
        <w:tabs>
          <w:tab w:val="left" w:pos="709"/>
        </w:tabs>
        <w:spacing w:after="120"/>
        <w:ind w:left="709"/>
        <w:rPr>
          <w:color w:val="000000"/>
          <w:spacing w:val="3"/>
        </w:rPr>
      </w:pPr>
      <w:r>
        <w:rPr>
          <w:color w:val="000000"/>
          <w:spacing w:val="3"/>
        </w:rPr>
        <w:t>The Walled Garden forms part of the original Little Plumstead Hospital Site.  It has historically been in active use by the patients of the hospital and used for special eve</w:t>
      </w:r>
      <w:r w:rsidR="0010084D">
        <w:rPr>
          <w:color w:val="000000"/>
          <w:spacing w:val="3"/>
        </w:rPr>
        <w:t>nts like</w:t>
      </w:r>
      <w:r>
        <w:rPr>
          <w:color w:val="000000"/>
          <w:spacing w:val="3"/>
        </w:rPr>
        <w:t xml:space="preserve"> parties and fetes, unfortunately when the original hospital closed the garden fell into disrepair.  Cripps Developments purchased the walled garden along with the rest of the Hospital Site and are now in the process of transferring the land to the Parish Council.  Under the Neighbourhood Plan the Parish Council are keen to ensure that the parishioners have access to amenity land and believe that the Walled Garden could potentially become this.  A Steering Group has subsequently been formed and have approached the Parish Council to possibly become the tenants of the Walled Garden with a view to developing the land into a producing garden, cafe and shop. </w:t>
      </w:r>
    </w:p>
    <w:p w:rsidR="0010084D" w:rsidRDefault="0010084D" w:rsidP="006A0021">
      <w:pPr>
        <w:tabs>
          <w:tab w:val="left" w:pos="709"/>
        </w:tabs>
        <w:spacing w:after="120"/>
        <w:ind w:left="709"/>
        <w:rPr>
          <w:color w:val="000000"/>
          <w:spacing w:val="3"/>
        </w:rPr>
      </w:pPr>
    </w:p>
    <w:p w:rsidR="005E0BBF" w:rsidRDefault="00E71C3C" w:rsidP="006841CA">
      <w:pPr>
        <w:pStyle w:val="ListParagraph"/>
        <w:numPr>
          <w:ilvl w:val="0"/>
          <w:numId w:val="1"/>
        </w:numPr>
        <w:ind w:left="720" w:hanging="720"/>
        <w:rPr>
          <w:b/>
        </w:rPr>
      </w:pPr>
      <w:r>
        <w:rPr>
          <w:b/>
        </w:rPr>
        <w:t xml:space="preserve">SCHEDULE OF WORKS </w:t>
      </w:r>
    </w:p>
    <w:p w:rsidR="006841CA" w:rsidRPr="006841CA" w:rsidRDefault="006841CA" w:rsidP="006841CA">
      <w:pPr>
        <w:rPr>
          <w:b/>
        </w:rPr>
      </w:pPr>
    </w:p>
    <w:p w:rsidR="006841CA" w:rsidRDefault="006841CA" w:rsidP="006841CA">
      <w:pPr>
        <w:tabs>
          <w:tab w:val="left" w:pos="709"/>
        </w:tabs>
        <w:spacing w:after="120"/>
        <w:ind w:left="709"/>
      </w:pPr>
      <w:r>
        <w:t xml:space="preserve">The works which have been identified by a qualified surveyor are attached together with drawings </w:t>
      </w:r>
      <w:r w:rsidRPr="006841CA">
        <w:rPr>
          <w:color w:val="000000"/>
          <w:spacing w:val="3"/>
        </w:rPr>
        <w:t>18585</w:t>
      </w:r>
      <w:r>
        <w:t xml:space="preserve">/01 and 18585/02.  The contractor must provide </w:t>
      </w:r>
      <w:proofErr w:type="spellStart"/>
      <w:r>
        <w:t>costings</w:t>
      </w:r>
      <w:proofErr w:type="spellEnd"/>
      <w:r>
        <w:t xml:space="preserve"> for each individual work</w:t>
      </w:r>
      <w:r w:rsidR="004073DB">
        <w:t>s</w:t>
      </w:r>
      <w:r>
        <w:t xml:space="preserve"> as listed.</w:t>
      </w:r>
    </w:p>
    <w:p w:rsidR="004073DB" w:rsidRPr="006841CA" w:rsidRDefault="004073DB" w:rsidP="006841CA">
      <w:pPr>
        <w:tabs>
          <w:tab w:val="left" w:pos="709"/>
        </w:tabs>
        <w:spacing w:after="120"/>
        <w:ind w:left="709"/>
      </w:pPr>
    </w:p>
    <w:p w:rsidR="006841CA" w:rsidRDefault="002B01B4" w:rsidP="006841CA">
      <w:pPr>
        <w:pStyle w:val="ListParagraph"/>
        <w:numPr>
          <w:ilvl w:val="0"/>
          <w:numId w:val="1"/>
        </w:numPr>
        <w:ind w:left="720" w:hanging="720"/>
        <w:rPr>
          <w:b/>
        </w:rPr>
      </w:pPr>
      <w:r w:rsidRPr="002B01B4">
        <w:rPr>
          <w:b/>
          <w:bCs w:val="0"/>
          <w:szCs w:val="22"/>
        </w:rPr>
        <w:t>SPECIFIC REQUIREMENTS</w:t>
      </w:r>
      <w:r w:rsidR="005E0BBF" w:rsidRPr="002B01B4">
        <w:rPr>
          <w:b/>
        </w:rPr>
        <w:t xml:space="preserve"> </w:t>
      </w:r>
    </w:p>
    <w:p w:rsidR="00E71C3C" w:rsidRPr="00E71C3C" w:rsidRDefault="00E71C3C" w:rsidP="00E71C3C">
      <w:pPr>
        <w:rPr>
          <w:b/>
        </w:rPr>
      </w:pPr>
    </w:p>
    <w:p w:rsidR="005E0BBF" w:rsidRPr="00E71C3C" w:rsidRDefault="006A0021" w:rsidP="006841CA">
      <w:pPr>
        <w:pStyle w:val="ListParagraph"/>
        <w:numPr>
          <w:ilvl w:val="1"/>
          <w:numId w:val="1"/>
        </w:numPr>
        <w:rPr>
          <w:b/>
        </w:rPr>
      </w:pPr>
      <w:r>
        <w:t>The contractor appointed will be required to provide weekly reports to the Parish Council updating them on the process of the Walled Garden.</w:t>
      </w:r>
    </w:p>
    <w:p w:rsidR="00E71C3C" w:rsidRPr="00E71C3C" w:rsidRDefault="00E71C3C" w:rsidP="00E71C3C">
      <w:pPr>
        <w:rPr>
          <w:b/>
        </w:rPr>
      </w:pPr>
    </w:p>
    <w:p w:rsidR="00F90DA1" w:rsidRDefault="006841CA" w:rsidP="000C50B8">
      <w:pPr>
        <w:pStyle w:val="ListParagraph"/>
        <w:numPr>
          <w:ilvl w:val="1"/>
          <w:numId w:val="1"/>
        </w:numPr>
        <w:ind w:left="709"/>
      </w:pPr>
      <w:r>
        <w:t>The contractor needs to build in a contingency into their pricing schedule.  This contingency must be itemised if used and has to be agreed by the Parish Council before any extra works can be undertaken.</w:t>
      </w:r>
    </w:p>
    <w:p w:rsidR="00F022C3" w:rsidRDefault="00F022C3" w:rsidP="00F022C3">
      <w:pPr>
        <w:pStyle w:val="ListParagraph"/>
      </w:pPr>
    </w:p>
    <w:p w:rsidR="00F022C3" w:rsidRDefault="00F022C3" w:rsidP="00F022C3"/>
    <w:p w:rsidR="00F022C3" w:rsidRPr="00AB157A" w:rsidRDefault="00F022C3" w:rsidP="00F022C3"/>
    <w:p w:rsidR="00F4417B" w:rsidRDefault="00EB68F1" w:rsidP="00F4417B">
      <w:pPr>
        <w:rPr>
          <w:b/>
          <w:bCs w:val="0"/>
        </w:rPr>
      </w:pPr>
      <w:r w:rsidRPr="00EB68F1">
        <w:rPr>
          <w:noProof/>
          <w:lang w:eastAsia="en-GB"/>
        </w:rPr>
        <w:lastRenderedPageBreak/>
        <w:pict>
          <v:line id="Line 7" o:spid="_x0000_s1029" style="position:absolute;left:0;text-align:left;flip:x;z-index:251665920;visibility:visible" from="-102.95pt,9.3pt" to="-102.9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">
            <v:stroke endarrow="block"/>
          </v:line>
        </w:pict>
      </w:r>
      <w:r w:rsidRPr="00EB68F1">
        <w:rPr>
          <w:noProof/>
          <w:lang w:eastAsia="en-GB"/>
        </w:rPr>
        <w:pict>
          <v:line id="Line 8" o:spid="_x0000_s1028" style="position:absolute;left:0;text-align:left;flip:x;z-index:251666944;visibility:visible" from="-105.75pt,7pt" to="-1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">
            <v:stroke endarrow="block"/>
          </v:line>
        </w:pict>
      </w:r>
      <w:r w:rsidRPr="00EB68F1">
        <w:rPr>
          <w:noProof/>
          <w:lang w:eastAsia="en-GB"/>
        </w:rPr>
        <w:pict>
          <v:line id="Line 9" o:spid="_x0000_s1027" style="position:absolute;left:0;text-align:left;flip:x;z-index:251667968;visibility:visible" from="-114.35pt,6.9pt" to="-114.3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">
            <v:stroke endarrow="block"/>
          </v:line>
        </w:pict>
      </w:r>
    </w:p>
    <w:p w:rsidR="00E71C3C" w:rsidRDefault="00F4417B" w:rsidP="00E71C3C">
      <w:pPr>
        <w:pStyle w:val="ListParagraph"/>
        <w:numPr>
          <w:ilvl w:val="0"/>
          <w:numId w:val="1"/>
        </w:numPr>
        <w:ind w:left="720" w:hanging="720"/>
        <w:rPr>
          <w:b/>
          <w:bCs w:val="0"/>
        </w:rPr>
      </w:pPr>
      <w:r w:rsidRPr="00F4417B">
        <w:rPr>
          <w:b/>
          <w:bCs w:val="0"/>
        </w:rPr>
        <w:t>GENERAL REQUIREMENTS</w:t>
      </w:r>
    </w:p>
    <w:p w:rsidR="00E71C3C" w:rsidRPr="00E71C3C" w:rsidRDefault="00E71C3C" w:rsidP="00E71C3C">
      <w:pPr>
        <w:rPr>
          <w:b/>
          <w:bCs w:val="0"/>
        </w:rPr>
      </w:pPr>
    </w:p>
    <w:p w:rsidR="00E71C3C" w:rsidRPr="00E71C3C" w:rsidRDefault="006841CA" w:rsidP="00E71C3C">
      <w:pPr>
        <w:pStyle w:val="ListParagraph"/>
        <w:numPr>
          <w:ilvl w:val="1"/>
          <w:numId w:val="1"/>
        </w:numPr>
        <w:rPr>
          <w:b/>
          <w:bCs w:val="0"/>
        </w:rPr>
      </w:pPr>
      <w:r>
        <w:t xml:space="preserve">The contractor must undertake all necessary health and safety checks. </w:t>
      </w:r>
    </w:p>
    <w:p w:rsidR="00E71C3C" w:rsidRPr="00E71C3C" w:rsidRDefault="00E71C3C" w:rsidP="00E71C3C">
      <w:pPr>
        <w:rPr>
          <w:b/>
          <w:bCs w:val="0"/>
        </w:rPr>
      </w:pPr>
    </w:p>
    <w:p w:rsidR="006841CA" w:rsidRPr="00E71C3C" w:rsidRDefault="006841CA" w:rsidP="00E71C3C">
      <w:pPr>
        <w:pStyle w:val="ListParagraph"/>
        <w:numPr>
          <w:ilvl w:val="1"/>
          <w:numId w:val="1"/>
        </w:numPr>
        <w:rPr>
          <w:b/>
          <w:bCs w:val="0"/>
        </w:rPr>
      </w:pPr>
      <w:r>
        <w:t xml:space="preserve">The contractor must produce all necessary insurance documents for the Council’s inspection. </w:t>
      </w:r>
    </w:p>
    <w:p w:rsidR="005E0BBF" w:rsidRPr="00AB157A" w:rsidRDefault="005E0BBF" w:rsidP="000C50B8">
      <w:pPr>
        <w:pStyle w:val="Bullet"/>
        <w:numPr>
          <w:ilvl w:val="0"/>
          <w:numId w:val="0"/>
        </w:numPr>
        <w:ind w:left="11"/>
        <w:jc w:val="both"/>
        <w:rPr>
          <w:rFonts w:ascii="Arial" w:hAnsi="Arial" w:cs="Arial"/>
        </w:rPr>
      </w:pPr>
    </w:p>
    <w:p w:rsidR="005E0BBF" w:rsidRPr="00E71C3C" w:rsidRDefault="00E71C3C" w:rsidP="006841CA">
      <w:pPr>
        <w:pStyle w:val="ListParagraph"/>
        <w:numPr>
          <w:ilvl w:val="0"/>
          <w:numId w:val="1"/>
        </w:numPr>
        <w:ind w:left="720" w:hanging="720"/>
        <w:rPr>
          <w:szCs w:val="22"/>
        </w:rPr>
      </w:pPr>
      <w:r>
        <w:rPr>
          <w:b/>
          <w:bCs w:val="0"/>
          <w:szCs w:val="22"/>
        </w:rPr>
        <w:t>TIMELINE</w:t>
      </w:r>
    </w:p>
    <w:p w:rsidR="00E71C3C" w:rsidRPr="00E71C3C" w:rsidRDefault="00E71C3C" w:rsidP="00E71C3C">
      <w:pPr>
        <w:rPr>
          <w:szCs w:val="22"/>
        </w:rPr>
      </w:pPr>
    </w:p>
    <w:p w:rsidR="00E71C3C" w:rsidRDefault="006841CA" w:rsidP="00E71C3C">
      <w:pPr>
        <w:pStyle w:val="ListParagraph"/>
        <w:numPr>
          <w:ilvl w:val="1"/>
          <w:numId w:val="1"/>
        </w:numPr>
        <w:rPr>
          <w:szCs w:val="22"/>
        </w:rPr>
      </w:pPr>
      <w:r>
        <w:rPr>
          <w:szCs w:val="22"/>
        </w:rPr>
        <w:t>The contractor needs to produce a timeline for the schedule of works</w:t>
      </w:r>
    </w:p>
    <w:p w:rsidR="00E71C3C" w:rsidRPr="00E71C3C" w:rsidRDefault="00E71C3C" w:rsidP="00E71C3C">
      <w:pPr>
        <w:rPr>
          <w:szCs w:val="22"/>
        </w:rPr>
      </w:pPr>
    </w:p>
    <w:p w:rsidR="006841CA" w:rsidRDefault="006841CA" w:rsidP="00E71C3C">
      <w:pPr>
        <w:pStyle w:val="ListParagraph"/>
        <w:numPr>
          <w:ilvl w:val="1"/>
          <w:numId w:val="1"/>
        </w:numPr>
        <w:rPr>
          <w:szCs w:val="22"/>
        </w:rPr>
      </w:pPr>
      <w:r w:rsidRPr="00E71C3C">
        <w:rPr>
          <w:szCs w:val="22"/>
        </w:rPr>
        <w:t xml:space="preserve">The timeline </w:t>
      </w:r>
      <w:r w:rsidR="00F64778">
        <w:rPr>
          <w:szCs w:val="22"/>
        </w:rPr>
        <w:t>ideally</w:t>
      </w:r>
      <w:r w:rsidRPr="00E71C3C">
        <w:rPr>
          <w:szCs w:val="22"/>
        </w:rPr>
        <w:t xml:space="preserve"> to be within 6 months.  </w:t>
      </w:r>
    </w:p>
    <w:p w:rsidR="00E71C3C" w:rsidRPr="00E71C3C" w:rsidRDefault="00E71C3C" w:rsidP="00E71C3C">
      <w:pPr>
        <w:pStyle w:val="ListParagraph"/>
        <w:rPr>
          <w:szCs w:val="22"/>
        </w:rPr>
      </w:pPr>
    </w:p>
    <w:p w:rsidR="006841CA" w:rsidRPr="00E71C3C" w:rsidRDefault="00E71C3C" w:rsidP="006841CA">
      <w:pPr>
        <w:pStyle w:val="ListParagraph"/>
        <w:numPr>
          <w:ilvl w:val="0"/>
          <w:numId w:val="1"/>
        </w:numPr>
        <w:ind w:left="720" w:hanging="720"/>
        <w:rPr>
          <w:b/>
          <w:szCs w:val="22"/>
        </w:rPr>
      </w:pPr>
      <w:r w:rsidRPr="00E71C3C">
        <w:rPr>
          <w:b/>
          <w:szCs w:val="22"/>
        </w:rPr>
        <w:t xml:space="preserve">COSTINGS </w:t>
      </w:r>
    </w:p>
    <w:p w:rsidR="006841CA" w:rsidRDefault="006841CA" w:rsidP="006841CA">
      <w:pPr>
        <w:rPr>
          <w:szCs w:val="22"/>
        </w:rPr>
      </w:pPr>
    </w:p>
    <w:p w:rsidR="006841CA" w:rsidRPr="006841CA" w:rsidRDefault="006841CA" w:rsidP="006841CA">
      <w:pPr>
        <w:ind w:left="720"/>
        <w:rPr>
          <w:szCs w:val="22"/>
        </w:rPr>
      </w:pPr>
      <w:r>
        <w:rPr>
          <w:szCs w:val="22"/>
        </w:rPr>
        <w:t xml:space="preserve">The Parish Council expect these works to be paid at 50% upfront and 50% on completion of the works. </w:t>
      </w:r>
      <w:r w:rsidR="0010084D">
        <w:rPr>
          <w:szCs w:val="22"/>
        </w:rPr>
        <w:t xml:space="preserve">The final 50% payment will be subject to </w:t>
      </w:r>
      <w:r w:rsidR="00D728C6">
        <w:rPr>
          <w:szCs w:val="22"/>
        </w:rPr>
        <w:t>a site visit by members of the P</w:t>
      </w:r>
      <w:r w:rsidR="0010084D">
        <w:rPr>
          <w:szCs w:val="22"/>
        </w:rPr>
        <w:t xml:space="preserve">arish </w:t>
      </w:r>
      <w:r w:rsidR="00D728C6">
        <w:rPr>
          <w:szCs w:val="22"/>
        </w:rPr>
        <w:t>C</w:t>
      </w:r>
      <w:r w:rsidR="0010084D">
        <w:rPr>
          <w:szCs w:val="22"/>
        </w:rPr>
        <w:t>ouncil, to assure that the works have been completed to a satisfactory standard.</w:t>
      </w:r>
    </w:p>
    <w:p w:rsidR="005E0BBF" w:rsidRPr="00F90DA1" w:rsidRDefault="005E0BBF" w:rsidP="00F90DA1">
      <w:pPr>
        <w:spacing w:after="240"/>
        <w:ind w:left="720"/>
        <w:rPr>
          <w:szCs w:val="22"/>
        </w:rPr>
      </w:pPr>
      <w:r w:rsidRPr="00F90DA1">
        <w:rPr>
          <w:szCs w:val="22"/>
        </w:rPr>
        <w:t xml:space="preserve">                                       </w:t>
      </w:r>
    </w:p>
    <w:p w:rsidR="005E0BBF" w:rsidRPr="00AB157A" w:rsidRDefault="00997AE6" w:rsidP="00E71C3C">
      <w:pPr>
        <w:pStyle w:val="ListParagraph"/>
        <w:numPr>
          <w:ilvl w:val="0"/>
          <w:numId w:val="1"/>
        </w:numPr>
        <w:ind w:left="720" w:hanging="720"/>
        <w:rPr>
          <w:b/>
          <w:szCs w:val="22"/>
        </w:rPr>
      </w:pPr>
      <w:r>
        <w:rPr>
          <w:b/>
          <w:bCs w:val="0"/>
          <w:szCs w:val="22"/>
        </w:rPr>
        <w:t>RESOURCES</w:t>
      </w:r>
    </w:p>
    <w:p w:rsidR="00E71C3C" w:rsidRDefault="00E71C3C" w:rsidP="00E71C3C">
      <w:pPr>
        <w:ind w:left="720"/>
        <w:rPr>
          <w:szCs w:val="22"/>
        </w:rPr>
      </w:pPr>
    </w:p>
    <w:p w:rsidR="006841CA" w:rsidRDefault="006841CA" w:rsidP="00E71C3C">
      <w:pPr>
        <w:pStyle w:val="ListParagraph"/>
        <w:numPr>
          <w:ilvl w:val="1"/>
          <w:numId w:val="1"/>
        </w:numPr>
        <w:rPr>
          <w:szCs w:val="22"/>
        </w:rPr>
      </w:pPr>
      <w:r>
        <w:rPr>
          <w:szCs w:val="22"/>
        </w:rPr>
        <w:t>The contractor should provide examples of previous works which demonstrates their experience and ability to fulfil the schedule of works required.</w:t>
      </w:r>
    </w:p>
    <w:p w:rsidR="00E71C3C" w:rsidRDefault="00E71C3C" w:rsidP="00E71C3C">
      <w:pPr>
        <w:ind w:left="720"/>
        <w:rPr>
          <w:szCs w:val="22"/>
        </w:rPr>
      </w:pPr>
    </w:p>
    <w:p w:rsidR="00F90DA1" w:rsidRPr="00F90DA1" w:rsidRDefault="00F90DA1" w:rsidP="00E71C3C">
      <w:pPr>
        <w:pStyle w:val="ListParagraph"/>
        <w:numPr>
          <w:ilvl w:val="1"/>
          <w:numId w:val="1"/>
        </w:numPr>
        <w:rPr>
          <w:b/>
          <w:szCs w:val="24"/>
        </w:rPr>
      </w:pPr>
      <w:r>
        <w:rPr>
          <w:szCs w:val="22"/>
        </w:rPr>
        <w:t xml:space="preserve">The prospective </w:t>
      </w:r>
      <w:r w:rsidR="006841CA">
        <w:rPr>
          <w:szCs w:val="22"/>
        </w:rPr>
        <w:t>contractor</w:t>
      </w:r>
      <w:r>
        <w:rPr>
          <w:szCs w:val="22"/>
        </w:rPr>
        <w:t xml:space="preserve"> is required to provide the detail of how this brief would be achieved together with the anticipated timeline and associated costs.</w:t>
      </w:r>
    </w:p>
    <w:sectPr w:rsidR="00F90DA1" w:rsidRPr="00F90DA1" w:rsidSect="00CB782A">
      <w:footerReference w:type="default" r:id="rId7"/>
      <w:headerReference w:type="first" r:id="rId8"/>
      <w:footerReference w:type="first" r:id="rId9"/>
      <w:pgSz w:w="11906" w:h="16838"/>
      <w:pgMar w:top="1600" w:right="1300" w:bottom="1600" w:left="1300" w:header="708" w:footer="333"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08E" w:rsidRDefault="005E608E" w:rsidP="008F6ECA">
      <w:r>
        <w:separator/>
      </w:r>
    </w:p>
  </w:endnote>
  <w:endnote w:type="continuationSeparator" w:id="0">
    <w:p w:rsidR="005E608E" w:rsidRDefault="005E608E" w:rsidP="008F6E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CE1" w:rsidRPr="003345AF" w:rsidRDefault="00CF1CE1" w:rsidP="003345AF">
    <w:pPr>
      <w:pStyle w:val="Footer"/>
      <w:jc w:val="right"/>
      <w:rPr>
        <w:sz w:val="20"/>
      </w:rPr>
    </w:pPr>
    <w:r w:rsidRPr="003345AF">
      <w:rPr>
        <w:sz w:val="20"/>
      </w:rPr>
      <w:t xml:space="preserve">Page </w:t>
    </w:r>
    <w:r w:rsidR="00EB68F1" w:rsidRPr="003345AF">
      <w:rPr>
        <w:sz w:val="20"/>
      </w:rPr>
      <w:fldChar w:fldCharType="begin"/>
    </w:r>
    <w:r w:rsidRPr="003345AF">
      <w:rPr>
        <w:sz w:val="20"/>
      </w:rPr>
      <w:instrText xml:space="preserve"> PAGE </w:instrText>
    </w:r>
    <w:r w:rsidR="00EB68F1" w:rsidRPr="003345AF">
      <w:rPr>
        <w:sz w:val="20"/>
      </w:rPr>
      <w:fldChar w:fldCharType="separate"/>
    </w:r>
    <w:r w:rsidR="00D728C6">
      <w:rPr>
        <w:noProof/>
        <w:sz w:val="20"/>
      </w:rPr>
      <w:t>2</w:t>
    </w:r>
    <w:r w:rsidR="00EB68F1" w:rsidRPr="003345AF">
      <w:rPr>
        <w:sz w:val="20"/>
      </w:rPr>
      <w:fldChar w:fldCharType="end"/>
    </w:r>
    <w:r w:rsidRPr="003345AF">
      <w:rPr>
        <w:sz w:val="20"/>
      </w:rPr>
      <w:t xml:space="preserve"> of </w:t>
    </w:r>
    <w:r w:rsidR="00EB68F1" w:rsidRPr="003345AF">
      <w:rPr>
        <w:sz w:val="20"/>
      </w:rPr>
      <w:fldChar w:fldCharType="begin"/>
    </w:r>
    <w:r w:rsidRPr="003345AF">
      <w:rPr>
        <w:sz w:val="20"/>
      </w:rPr>
      <w:instrText xml:space="preserve"> NUMPAGES  </w:instrText>
    </w:r>
    <w:r w:rsidR="00EB68F1" w:rsidRPr="003345AF">
      <w:rPr>
        <w:sz w:val="20"/>
      </w:rPr>
      <w:fldChar w:fldCharType="separate"/>
    </w:r>
    <w:r w:rsidR="00D728C6">
      <w:rPr>
        <w:noProof/>
        <w:sz w:val="20"/>
      </w:rPr>
      <w:t>3</w:t>
    </w:r>
    <w:r w:rsidR="00EB68F1" w:rsidRPr="003345AF">
      <w:rPr>
        <w:sz w:val="20"/>
      </w:rPr>
      <w:fldChar w:fldCharType="end"/>
    </w:r>
  </w:p>
  <w:p w:rsidR="00CF1CE1" w:rsidRDefault="00CF1CE1" w:rsidP="008F6E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CE1" w:rsidRPr="00EE7648" w:rsidRDefault="00963352" w:rsidP="00EE7648">
    <w:pPr>
      <w:pStyle w:val="Footer"/>
      <w:jc w:val="right"/>
      <w:rPr>
        <w:sz w:val="20"/>
      </w:rPr>
    </w:pPr>
    <w:r w:rsidRPr="00963352">
      <w:rPr>
        <w:sz w:val="28"/>
      </w:rPr>
      <w:t>Confidential</w:t>
    </w:r>
    <w:r w:rsidR="00CF1CE1">
      <w:rPr>
        <w:sz w:val="20"/>
      </w:rPr>
      <w:tab/>
    </w:r>
    <w:r w:rsidR="00CF1CE1">
      <w:rPr>
        <w:sz w:val="20"/>
      </w:rPr>
      <w:tab/>
      <w:t>v1.0</w:t>
    </w:r>
    <w:r w:rsidR="00CF1CE1" w:rsidRPr="00EE7648">
      <w:rPr>
        <w:sz w:val="20"/>
      </w:rPr>
      <w:t xml:space="preserve">     </w:t>
    </w:r>
    <w:r w:rsidR="00D50297">
      <w:rPr>
        <w:sz w:val="20"/>
      </w:rPr>
      <w:t>February 2018</w:t>
    </w:r>
    <w:r w:rsidR="00CF1CE1" w:rsidRPr="00EE7648">
      <w:rPr>
        <w:sz w:val="20"/>
      </w:rPr>
      <w:tab/>
    </w:r>
    <w:r w:rsidR="00CF1CE1" w:rsidRPr="00EE7648">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08E" w:rsidRDefault="005E608E" w:rsidP="008F6ECA">
      <w:r>
        <w:separator/>
      </w:r>
    </w:p>
  </w:footnote>
  <w:footnote w:type="continuationSeparator" w:id="0">
    <w:p w:rsidR="005E608E" w:rsidRDefault="005E608E" w:rsidP="008F6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352" w:rsidRDefault="006A0021">
    <w:pPr>
      <w:pStyle w:val="Header"/>
    </w:pPr>
    <w:r>
      <w:t xml:space="preserve">Walled Garden, Little Plumstead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099"/>
    <w:multiLevelType w:val="hybridMultilevel"/>
    <w:tmpl w:val="1CEAB95C"/>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
    <w:nsid w:val="160D14E9"/>
    <w:multiLevelType w:val="hybridMultilevel"/>
    <w:tmpl w:val="B2CA631E"/>
    <w:lvl w:ilvl="0" w:tplc="08090001">
      <w:start w:val="1"/>
      <w:numFmt w:val="bullet"/>
      <w:lvlText w:val=""/>
      <w:lvlJc w:val="left"/>
      <w:pPr>
        <w:ind w:left="-349" w:hanging="360"/>
      </w:pPr>
      <w:rPr>
        <w:rFonts w:ascii="Symbol" w:hAnsi="Symbol" w:hint="default"/>
      </w:rPr>
    </w:lvl>
    <w:lvl w:ilvl="1" w:tplc="08090003">
      <w:start w:val="1"/>
      <w:numFmt w:val="bullet"/>
      <w:lvlText w:val="o"/>
      <w:lvlJc w:val="left"/>
      <w:pPr>
        <w:ind w:left="371" w:hanging="360"/>
      </w:pPr>
      <w:rPr>
        <w:rFonts w:ascii="Courier New" w:hAnsi="Courier New" w:cs="Courier New" w:hint="default"/>
      </w:rPr>
    </w:lvl>
    <w:lvl w:ilvl="2" w:tplc="08090005">
      <w:start w:val="1"/>
      <w:numFmt w:val="bullet"/>
      <w:lvlText w:val=""/>
      <w:lvlJc w:val="left"/>
      <w:pPr>
        <w:ind w:left="1091" w:hanging="360"/>
      </w:pPr>
      <w:rPr>
        <w:rFonts w:ascii="Wingdings" w:hAnsi="Wingdings" w:hint="default"/>
      </w:rPr>
    </w:lvl>
    <w:lvl w:ilvl="3" w:tplc="0809000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2">
    <w:nsid w:val="1C14689D"/>
    <w:multiLevelType w:val="multilevel"/>
    <w:tmpl w:val="56EAB520"/>
    <w:lvl w:ilvl="0">
      <w:start w:val="1"/>
      <w:numFmt w:val="decimal"/>
      <w:lvlText w:val="%1."/>
      <w:lvlJc w:val="left"/>
      <w:pPr>
        <w:ind w:left="360" w:hanging="360"/>
      </w:pPr>
      <w:rPr>
        <w:rFonts w:cs="Times New Roman"/>
        <w:b/>
      </w:rPr>
    </w:lvl>
    <w:lvl w:ilvl="1">
      <w:start w:val="1"/>
      <w:numFmt w:val="decimal"/>
      <w:isLgl/>
      <w:lvlText w:val="%1.%2"/>
      <w:lvlJc w:val="left"/>
      <w:pPr>
        <w:tabs>
          <w:tab w:val="num" w:pos="720"/>
        </w:tabs>
        <w:ind w:left="720" w:hanging="72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2475535D"/>
    <w:multiLevelType w:val="hybridMultilevel"/>
    <w:tmpl w:val="9AA64B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C9C277C"/>
    <w:multiLevelType w:val="hybridMultilevel"/>
    <w:tmpl w:val="EDDCC04A"/>
    <w:lvl w:ilvl="0" w:tplc="04090003">
      <w:start w:val="1"/>
      <w:numFmt w:val="bullet"/>
      <w:lvlText w:val="o"/>
      <w:lvlJc w:val="left"/>
      <w:pPr>
        <w:tabs>
          <w:tab w:val="num" w:pos="1140"/>
        </w:tabs>
        <w:ind w:left="1140" w:hanging="360"/>
      </w:pPr>
      <w:rPr>
        <w:rFonts w:ascii="Courier New" w:hAnsi="Courier New" w:hint="default"/>
        <w:color w:val="auto"/>
      </w:rPr>
    </w:lvl>
    <w:lvl w:ilvl="1" w:tplc="04090003">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2E471B57"/>
    <w:multiLevelType w:val="hybridMultilevel"/>
    <w:tmpl w:val="8E0CC57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325052BC"/>
    <w:multiLevelType w:val="singleLevel"/>
    <w:tmpl w:val="0C626906"/>
    <w:lvl w:ilvl="0">
      <w:start w:val="1"/>
      <w:numFmt w:val="bullet"/>
      <w:pStyle w:val="Bullet"/>
      <w:lvlText w:val=""/>
      <w:lvlJc w:val="left"/>
      <w:pPr>
        <w:tabs>
          <w:tab w:val="num" w:pos="360"/>
        </w:tabs>
        <w:ind w:left="360" w:hanging="360"/>
      </w:pPr>
      <w:rPr>
        <w:rFonts w:ascii="Symbol" w:hAnsi="Symbol" w:hint="default"/>
      </w:rPr>
    </w:lvl>
  </w:abstractNum>
  <w:abstractNum w:abstractNumId="7">
    <w:nsid w:val="3AAB6A20"/>
    <w:multiLevelType w:val="hybridMultilevel"/>
    <w:tmpl w:val="8EAE483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3CA25E08"/>
    <w:multiLevelType w:val="multilevel"/>
    <w:tmpl w:val="50704B50"/>
    <w:lvl w:ilvl="0">
      <w:start w:val="4"/>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41620A67"/>
    <w:multiLevelType w:val="hybridMultilevel"/>
    <w:tmpl w:val="4E50DA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4A8750C2"/>
    <w:multiLevelType w:val="hybridMultilevel"/>
    <w:tmpl w:val="CCFEBF36"/>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CA1A89"/>
    <w:multiLevelType w:val="multilevel"/>
    <w:tmpl w:val="52C81720"/>
    <w:lvl w:ilvl="0">
      <w:start w:val="1"/>
      <w:numFmt w:val="decimal"/>
      <w:lvlText w:val="%1."/>
      <w:lvlJc w:val="left"/>
      <w:pPr>
        <w:ind w:left="360" w:hanging="360"/>
      </w:pPr>
      <w:rPr>
        <w:rFonts w:cs="Times New Roman"/>
        <w:b/>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lowerLetter"/>
      <w:lvlText w:val="%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5CE20AB0"/>
    <w:multiLevelType w:val="hybridMultilevel"/>
    <w:tmpl w:val="3A26394E"/>
    <w:lvl w:ilvl="0" w:tplc="53124BB6">
      <w:start w:val="1"/>
      <w:numFmt w:val="lowerRoman"/>
      <w:lvlText w:val="%1."/>
      <w:lvlJc w:val="left"/>
      <w:pPr>
        <w:tabs>
          <w:tab w:val="num" w:pos="1571"/>
        </w:tabs>
        <w:ind w:left="1211" w:hanging="360"/>
      </w:pPr>
      <w:rPr>
        <w:rFonts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ECC0410"/>
    <w:multiLevelType w:val="multilevel"/>
    <w:tmpl w:val="38406768"/>
    <w:lvl w:ilvl="0">
      <w:start w:val="4"/>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60CD5A26"/>
    <w:multiLevelType w:val="hybridMultilevel"/>
    <w:tmpl w:val="65FCD1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6441D01"/>
    <w:multiLevelType w:val="hybridMultilevel"/>
    <w:tmpl w:val="07FCB110"/>
    <w:lvl w:ilvl="0" w:tplc="22EAB4D6">
      <w:start w:val="1"/>
      <w:numFmt w:val="bullet"/>
      <w:lvlText w:val=""/>
      <w:lvlJc w:val="left"/>
      <w:pPr>
        <w:tabs>
          <w:tab w:val="num" w:pos="720"/>
        </w:tabs>
        <w:ind w:left="720" w:hanging="360"/>
      </w:pPr>
      <w:rPr>
        <w:rFonts w:ascii="Symbol" w:hAnsi="Symbol" w:hint="default"/>
        <w:sz w:val="24"/>
      </w:rPr>
    </w:lvl>
    <w:lvl w:ilvl="1" w:tplc="04090019">
      <w:start w:val="1"/>
      <w:numFmt w:val="lowerLetter"/>
      <w:lvlText w:val="%2."/>
      <w:lvlJc w:val="left"/>
      <w:pPr>
        <w:tabs>
          <w:tab w:val="num" w:pos="1440"/>
        </w:tabs>
        <w:ind w:left="1440" w:hanging="360"/>
      </w:pPr>
      <w:rPr>
        <w:rFonts w:cs="Times New Roman"/>
      </w:rPr>
    </w:lvl>
    <w:lvl w:ilvl="2" w:tplc="08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E616099"/>
    <w:multiLevelType w:val="hybridMultilevel"/>
    <w:tmpl w:val="2A1A87C2"/>
    <w:lvl w:ilvl="0" w:tplc="22EAB4D6">
      <w:start w:val="1"/>
      <w:numFmt w:val="bullet"/>
      <w:lvlText w:val=""/>
      <w:lvlJc w:val="left"/>
      <w:pPr>
        <w:tabs>
          <w:tab w:val="num" w:pos="780"/>
        </w:tabs>
        <w:ind w:left="780" w:hanging="360"/>
      </w:pPr>
      <w:rPr>
        <w:rFonts w:ascii="Symbol" w:hAnsi="Symbol" w:hint="default"/>
        <w:sz w:val="24"/>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nsid w:val="77E318B1"/>
    <w:multiLevelType w:val="hybridMultilevel"/>
    <w:tmpl w:val="E2E88844"/>
    <w:lvl w:ilvl="0" w:tplc="3070AD24">
      <w:start w:val="1"/>
      <w:numFmt w:val="bullet"/>
      <w:lvlText w:val=""/>
      <w:lvlJc w:val="left"/>
      <w:pPr>
        <w:tabs>
          <w:tab w:val="num" w:pos="1140"/>
        </w:tabs>
        <w:ind w:left="1140" w:hanging="360"/>
      </w:pPr>
      <w:rPr>
        <w:rFonts w:ascii="Symbol" w:hAnsi="Symbol" w:hint="default"/>
        <w:color w:val="auto"/>
      </w:rPr>
    </w:lvl>
    <w:lvl w:ilvl="1" w:tplc="04090003">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17"/>
  </w:num>
  <w:num w:numId="3">
    <w:abstractNumId w:val="4"/>
  </w:num>
  <w:num w:numId="4">
    <w:abstractNumId w:val="6"/>
  </w:num>
  <w:num w:numId="5">
    <w:abstractNumId w:val="12"/>
  </w:num>
  <w:num w:numId="6">
    <w:abstractNumId w:val="15"/>
  </w:num>
  <w:num w:numId="7">
    <w:abstractNumId w:val="16"/>
  </w:num>
  <w:num w:numId="8">
    <w:abstractNumId w:val="14"/>
  </w:num>
  <w:num w:numId="9">
    <w:abstractNumId w:val="3"/>
  </w:num>
  <w:num w:numId="10">
    <w:abstractNumId w:val="10"/>
  </w:num>
  <w:num w:numId="11">
    <w:abstractNumId w:val="1"/>
  </w:num>
  <w:num w:numId="12">
    <w:abstractNumId w:val="11"/>
  </w:num>
  <w:num w:numId="13">
    <w:abstractNumId w:val="8"/>
  </w:num>
  <w:num w:numId="14">
    <w:abstractNumId w:val="5"/>
  </w:num>
  <w:num w:numId="15">
    <w:abstractNumId w:val="9"/>
  </w:num>
  <w:num w:numId="16">
    <w:abstractNumId w:val="13"/>
  </w:num>
  <w:num w:numId="17">
    <w:abstractNumId w:val="0"/>
  </w:num>
  <w:num w:numId="18">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noPunctuationKerning/>
  <w:characterSpacingControl w:val="doNotCompress"/>
  <w:hdrShapeDefaults>
    <o:shapedefaults v:ext="edit" spidmax="10242"/>
  </w:hdrShapeDefaults>
  <w:footnotePr>
    <w:footnote w:id="-1"/>
    <w:footnote w:id="0"/>
  </w:footnotePr>
  <w:endnotePr>
    <w:endnote w:id="-1"/>
    <w:endnote w:id="0"/>
  </w:endnotePr>
  <w:compat/>
  <w:rsids>
    <w:rsidRoot w:val="00B93254"/>
    <w:rsid w:val="00007CE7"/>
    <w:rsid w:val="0001240F"/>
    <w:rsid w:val="000151A3"/>
    <w:rsid w:val="000153B3"/>
    <w:rsid w:val="0001728D"/>
    <w:rsid w:val="00025DB1"/>
    <w:rsid w:val="00030930"/>
    <w:rsid w:val="00044B79"/>
    <w:rsid w:val="00052B6F"/>
    <w:rsid w:val="000602CE"/>
    <w:rsid w:val="0006083A"/>
    <w:rsid w:val="00067B9B"/>
    <w:rsid w:val="0007344E"/>
    <w:rsid w:val="00077AFE"/>
    <w:rsid w:val="00080300"/>
    <w:rsid w:val="00080F17"/>
    <w:rsid w:val="00082D8A"/>
    <w:rsid w:val="000857BA"/>
    <w:rsid w:val="000870E9"/>
    <w:rsid w:val="000872E7"/>
    <w:rsid w:val="000913CB"/>
    <w:rsid w:val="00096DCD"/>
    <w:rsid w:val="0009716A"/>
    <w:rsid w:val="000A3EDD"/>
    <w:rsid w:val="000A7752"/>
    <w:rsid w:val="000C0E77"/>
    <w:rsid w:val="000C2BAD"/>
    <w:rsid w:val="000C50B8"/>
    <w:rsid w:val="000D1F7A"/>
    <w:rsid w:val="000D3677"/>
    <w:rsid w:val="000E335C"/>
    <w:rsid w:val="000F7AF7"/>
    <w:rsid w:val="0010084D"/>
    <w:rsid w:val="00103653"/>
    <w:rsid w:val="0010688C"/>
    <w:rsid w:val="0011290E"/>
    <w:rsid w:val="00114CEF"/>
    <w:rsid w:val="001157F5"/>
    <w:rsid w:val="00121E29"/>
    <w:rsid w:val="00122DFC"/>
    <w:rsid w:val="001279DA"/>
    <w:rsid w:val="001307DE"/>
    <w:rsid w:val="001316C6"/>
    <w:rsid w:val="001362DF"/>
    <w:rsid w:val="001461F0"/>
    <w:rsid w:val="001522B3"/>
    <w:rsid w:val="001541C9"/>
    <w:rsid w:val="001554F4"/>
    <w:rsid w:val="00155DF7"/>
    <w:rsid w:val="00156AC6"/>
    <w:rsid w:val="00162007"/>
    <w:rsid w:val="001620D9"/>
    <w:rsid w:val="001622D3"/>
    <w:rsid w:val="00166C8A"/>
    <w:rsid w:val="00167BAB"/>
    <w:rsid w:val="00171073"/>
    <w:rsid w:val="00172329"/>
    <w:rsid w:val="00172883"/>
    <w:rsid w:val="00173574"/>
    <w:rsid w:val="001747AF"/>
    <w:rsid w:val="00176ACF"/>
    <w:rsid w:val="001774D5"/>
    <w:rsid w:val="00181D3D"/>
    <w:rsid w:val="00184D7F"/>
    <w:rsid w:val="00193C62"/>
    <w:rsid w:val="00194EAF"/>
    <w:rsid w:val="001A01B1"/>
    <w:rsid w:val="001B2DBD"/>
    <w:rsid w:val="001B43C0"/>
    <w:rsid w:val="001B4993"/>
    <w:rsid w:val="001C1506"/>
    <w:rsid w:val="001D0AF4"/>
    <w:rsid w:val="001D1512"/>
    <w:rsid w:val="001D4610"/>
    <w:rsid w:val="001D776B"/>
    <w:rsid w:val="001E0715"/>
    <w:rsid w:val="001F6164"/>
    <w:rsid w:val="00200AF6"/>
    <w:rsid w:val="00201D35"/>
    <w:rsid w:val="00203CA6"/>
    <w:rsid w:val="00204E08"/>
    <w:rsid w:val="002127A3"/>
    <w:rsid w:val="00214C77"/>
    <w:rsid w:val="0021771D"/>
    <w:rsid w:val="00221317"/>
    <w:rsid w:val="002232C2"/>
    <w:rsid w:val="002249A3"/>
    <w:rsid w:val="00224F05"/>
    <w:rsid w:val="002263E1"/>
    <w:rsid w:val="00235576"/>
    <w:rsid w:val="0024198F"/>
    <w:rsid w:val="00245CA3"/>
    <w:rsid w:val="00245DAE"/>
    <w:rsid w:val="00252581"/>
    <w:rsid w:val="00261FE2"/>
    <w:rsid w:val="00266441"/>
    <w:rsid w:val="0027319D"/>
    <w:rsid w:val="002756CA"/>
    <w:rsid w:val="00281CAD"/>
    <w:rsid w:val="0028378D"/>
    <w:rsid w:val="00287246"/>
    <w:rsid w:val="0029038E"/>
    <w:rsid w:val="00292A88"/>
    <w:rsid w:val="002A204B"/>
    <w:rsid w:val="002A489F"/>
    <w:rsid w:val="002A6133"/>
    <w:rsid w:val="002B01B4"/>
    <w:rsid w:val="002B1E88"/>
    <w:rsid w:val="002B6083"/>
    <w:rsid w:val="002C0CD0"/>
    <w:rsid w:val="002C346A"/>
    <w:rsid w:val="002D40D2"/>
    <w:rsid w:val="002E03D8"/>
    <w:rsid w:val="002E3059"/>
    <w:rsid w:val="002E615B"/>
    <w:rsid w:val="002E7539"/>
    <w:rsid w:val="002F3D01"/>
    <w:rsid w:val="00300DB1"/>
    <w:rsid w:val="00302C7A"/>
    <w:rsid w:val="00303055"/>
    <w:rsid w:val="003075BB"/>
    <w:rsid w:val="00312090"/>
    <w:rsid w:val="00320DB9"/>
    <w:rsid w:val="0032127B"/>
    <w:rsid w:val="003235F6"/>
    <w:rsid w:val="003271EA"/>
    <w:rsid w:val="00330E76"/>
    <w:rsid w:val="00331626"/>
    <w:rsid w:val="003345AF"/>
    <w:rsid w:val="00334BE2"/>
    <w:rsid w:val="00337587"/>
    <w:rsid w:val="0034118E"/>
    <w:rsid w:val="003417F4"/>
    <w:rsid w:val="0034626E"/>
    <w:rsid w:val="00347E8C"/>
    <w:rsid w:val="00357154"/>
    <w:rsid w:val="00370DAC"/>
    <w:rsid w:val="003759DC"/>
    <w:rsid w:val="00380189"/>
    <w:rsid w:val="00391E4B"/>
    <w:rsid w:val="00393A2C"/>
    <w:rsid w:val="003A2444"/>
    <w:rsid w:val="003A46BF"/>
    <w:rsid w:val="003A6D02"/>
    <w:rsid w:val="003B4CD1"/>
    <w:rsid w:val="003B5E5C"/>
    <w:rsid w:val="003B69F1"/>
    <w:rsid w:val="003D1CE0"/>
    <w:rsid w:val="003D34EC"/>
    <w:rsid w:val="003D4299"/>
    <w:rsid w:val="003D4E3C"/>
    <w:rsid w:val="003E0ADD"/>
    <w:rsid w:val="003E4631"/>
    <w:rsid w:val="003E5C67"/>
    <w:rsid w:val="003F0166"/>
    <w:rsid w:val="003F30A6"/>
    <w:rsid w:val="00401FF4"/>
    <w:rsid w:val="00403256"/>
    <w:rsid w:val="004046D0"/>
    <w:rsid w:val="00404C41"/>
    <w:rsid w:val="00404CD2"/>
    <w:rsid w:val="00405068"/>
    <w:rsid w:val="004073DB"/>
    <w:rsid w:val="00414F2B"/>
    <w:rsid w:val="004162E3"/>
    <w:rsid w:val="00421DBB"/>
    <w:rsid w:val="00426A25"/>
    <w:rsid w:val="0043127C"/>
    <w:rsid w:val="004323C0"/>
    <w:rsid w:val="00433F9F"/>
    <w:rsid w:val="004340B2"/>
    <w:rsid w:val="00437177"/>
    <w:rsid w:val="0044276B"/>
    <w:rsid w:val="00445DEB"/>
    <w:rsid w:val="00450563"/>
    <w:rsid w:val="004535B3"/>
    <w:rsid w:val="004552CF"/>
    <w:rsid w:val="004619AB"/>
    <w:rsid w:val="00463C79"/>
    <w:rsid w:val="00463ED6"/>
    <w:rsid w:val="00464BB3"/>
    <w:rsid w:val="00467320"/>
    <w:rsid w:val="00470E8F"/>
    <w:rsid w:val="0047342F"/>
    <w:rsid w:val="004778DE"/>
    <w:rsid w:val="00480403"/>
    <w:rsid w:val="00491E41"/>
    <w:rsid w:val="004955EB"/>
    <w:rsid w:val="00495747"/>
    <w:rsid w:val="00495E3D"/>
    <w:rsid w:val="0049639C"/>
    <w:rsid w:val="004A4785"/>
    <w:rsid w:val="004A4CC2"/>
    <w:rsid w:val="004B0C31"/>
    <w:rsid w:val="004B5E01"/>
    <w:rsid w:val="004C0D9B"/>
    <w:rsid w:val="004C20E7"/>
    <w:rsid w:val="004D0B24"/>
    <w:rsid w:val="004D528D"/>
    <w:rsid w:val="004D6989"/>
    <w:rsid w:val="004E12F3"/>
    <w:rsid w:val="004E502D"/>
    <w:rsid w:val="004E5E9D"/>
    <w:rsid w:val="004F4138"/>
    <w:rsid w:val="004F4933"/>
    <w:rsid w:val="005000F9"/>
    <w:rsid w:val="00502CA7"/>
    <w:rsid w:val="0050352D"/>
    <w:rsid w:val="00522A3B"/>
    <w:rsid w:val="00523893"/>
    <w:rsid w:val="005242E4"/>
    <w:rsid w:val="005254AA"/>
    <w:rsid w:val="00536196"/>
    <w:rsid w:val="005402A7"/>
    <w:rsid w:val="00541465"/>
    <w:rsid w:val="00542959"/>
    <w:rsid w:val="0054663C"/>
    <w:rsid w:val="00547FE0"/>
    <w:rsid w:val="00550650"/>
    <w:rsid w:val="00550ED5"/>
    <w:rsid w:val="00561441"/>
    <w:rsid w:val="00567379"/>
    <w:rsid w:val="005714EC"/>
    <w:rsid w:val="005715CA"/>
    <w:rsid w:val="00571E7F"/>
    <w:rsid w:val="00571EAB"/>
    <w:rsid w:val="005743A2"/>
    <w:rsid w:val="005750D3"/>
    <w:rsid w:val="005764BD"/>
    <w:rsid w:val="0058181B"/>
    <w:rsid w:val="00585526"/>
    <w:rsid w:val="00593F22"/>
    <w:rsid w:val="0059484B"/>
    <w:rsid w:val="00596CE3"/>
    <w:rsid w:val="00597F8B"/>
    <w:rsid w:val="005A0964"/>
    <w:rsid w:val="005A46CD"/>
    <w:rsid w:val="005A58B5"/>
    <w:rsid w:val="005A7E46"/>
    <w:rsid w:val="005B02EE"/>
    <w:rsid w:val="005B233F"/>
    <w:rsid w:val="005B50F8"/>
    <w:rsid w:val="005C7961"/>
    <w:rsid w:val="005D119D"/>
    <w:rsid w:val="005D3D63"/>
    <w:rsid w:val="005D45AE"/>
    <w:rsid w:val="005E0363"/>
    <w:rsid w:val="005E0BBF"/>
    <w:rsid w:val="005E5BB5"/>
    <w:rsid w:val="005E608E"/>
    <w:rsid w:val="005E6420"/>
    <w:rsid w:val="005E712C"/>
    <w:rsid w:val="005F00E2"/>
    <w:rsid w:val="005F3C7F"/>
    <w:rsid w:val="005F7776"/>
    <w:rsid w:val="006177B7"/>
    <w:rsid w:val="00620606"/>
    <w:rsid w:val="0062143A"/>
    <w:rsid w:val="00623C1D"/>
    <w:rsid w:val="00624582"/>
    <w:rsid w:val="006309FD"/>
    <w:rsid w:val="00631BCC"/>
    <w:rsid w:val="0063252C"/>
    <w:rsid w:val="00641455"/>
    <w:rsid w:val="00641EED"/>
    <w:rsid w:val="00642D9D"/>
    <w:rsid w:val="00643FE9"/>
    <w:rsid w:val="006440E4"/>
    <w:rsid w:val="00647B3E"/>
    <w:rsid w:val="00654A3C"/>
    <w:rsid w:val="00655956"/>
    <w:rsid w:val="00665764"/>
    <w:rsid w:val="00666B77"/>
    <w:rsid w:val="00675221"/>
    <w:rsid w:val="006841CA"/>
    <w:rsid w:val="00687CBD"/>
    <w:rsid w:val="00696686"/>
    <w:rsid w:val="006A0021"/>
    <w:rsid w:val="006A1235"/>
    <w:rsid w:val="006A6413"/>
    <w:rsid w:val="006B144E"/>
    <w:rsid w:val="006C3569"/>
    <w:rsid w:val="006C73C1"/>
    <w:rsid w:val="006D0F99"/>
    <w:rsid w:val="006E1482"/>
    <w:rsid w:val="006E3F48"/>
    <w:rsid w:val="006F30E4"/>
    <w:rsid w:val="006F5C11"/>
    <w:rsid w:val="00701363"/>
    <w:rsid w:val="007045A2"/>
    <w:rsid w:val="00707C8A"/>
    <w:rsid w:val="00710CAC"/>
    <w:rsid w:val="00711643"/>
    <w:rsid w:val="0071605C"/>
    <w:rsid w:val="00716C20"/>
    <w:rsid w:val="00720E84"/>
    <w:rsid w:val="00723AE8"/>
    <w:rsid w:val="00735D8B"/>
    <w:rsid w:val="00743668"/>
    <w:rsid w:val="007446C2"/>
    <w:rsid w:val="0074600A"/>
    <w:rsid w:val="00746566"/>
    <w:rsid w:val="00746FA7"/>
    <w:rsid w:val="00747670"/>
    <w:rsid w:val="00752E07"/>
    <w:rsid w:val="007556A1"/>
    <w:rsid w:val="0076236C"/>
    <w:rsid w:val="00762E99"/>
    <w:rsid w:val="00765A87"/>
    <w:rsid w:val="007759C3"/>
    <w:rsid w:val="00775E3C"/>
    <w:rsid w:val="007922B6"/>
    <w:rsid w:val="00792C44"/>
    <w:rsid w:val="007A0FA9"/>
    <w:rsid w:val="007A65AC"/>
    <w:rsid w:val="007B4B4E"/>
    <w:rsid w:val="007B58B0"/>
    <w:rsid w:val="007C00C1"/>
    <w:rsid w:val="007C63AD"/>
    <w:rsid w:val="007C77AC"/>
    <w:rsid w:val="007D20D1"/>
    <w:rsid w:val="007D2D15"/>
    <w:rsid w:val="007E121D"/>
    <w:rsid w:val="007E3235"/>
    <w:rsid w:val="007E7801"/>
    <w:rsid w:val="007F1BEC"/>
    <w:rsid w:val="00800A30"/>
    <w:rsid w:val="008047D0"/>
    <w:rsid w:val="00805044"/>
    <w:rsid w:val="00805A01"/>
    <w:rsid w:val="0080786E"/>
    <w:rsid w:val="008118A3"/>
    <w:rsid w:val="0081208B"/>
    <w:rsid w:val="00812F21"/>
    <w:rsid w:val="00815C2A"/>
    <w:rsid w:val="00816D00"/>
    <w:rsid w:val="00817C42"/>
    <w:rsid w:val="0082115E"/>
    <w:rsid w:val="00823BB3"/>
    <w:rsid w:val="00826B10"/>
    <w:rsid w:val="00830941"/>
    <w:rsid w:val="00833B7A"/>
    <w:rsid w:val="008412F5"/>
    <w:rsid w:val="008536A1"/>
    <w:rsid w:val="00861192"/>
    <w:rsid w:val="008618E2"/>
    <w:rsid w:val="00863273"/>
    <w:rsid w:val="0089154F"/>
    <w:rsid w:val="0089760F"/>
    <w:rsid w:val="008A2084"/>
    <w:rsid w:val="008A3A46"/>
    <w:rsid w:val="008A4B28"/>
    <w:rsid w:val="008A5FD6"/>
    <w:rsid w:val="008B02AC"/>
    <w:rsid w:val="008B03D2"/>
    <w:rsid w:val="008B2B90"/>
    <w:rsid w:val="008B5A14"/>
    <w:rsid w:val="008C0196"/>
    <w:rsid w:val="008C1167"/>
    <w:rsid w:val="008D328A"/>
    <w:rsid w:val="008D48A2"/>
    <w:rsid w:val="008D7B4F"/>
    <w:rsid w:val="008F38A9"/>
    <w:rsid w:val="008F58EE"/>
    <w:rsid w:val="008F5C2E"/>
    <w:rsid w:val="008F6ECA"/>
    <w:rsid w:val="00903FB3"/>
    <w:rsid w:val="009062B0"/>
    <w:rsid w:val="00916765"/>
    <w:rsid w:val="0091704D"/>
    <w:rsid w:val="009205A1"/>
    <w:rsid w:val="00934876"/>
    <w:rsid w:val="009356FE"/>
    <w:rsid w:val="00940D53"/>
    <w:rsid w:val="00946140"/>
    <w:rsid w:val="00950819"/>
    <w:rsid w:val="00951701"/>
    <w:rsid w:val="00955E6C"/>
    <w:rsid w:val="00963352"/>
    <w:rsid w:val="00964B0C"/>
    <w:rsid w:val="00964DBB"/>
    <w:rsid w:val="009662D1"/>
    <w:rsid w:val="009707F0"/>
    <w:rsid w:val="009734DF"/>
    <w:rsid w:val="00976D44"/>
    <w:rsid w:val="00977F8B"/>
    <w:rsid w:val="0098358B"/>
    <w:rsid w:val="00983CB6"/>
    <w:rsid w:val="00997AE6"/>
    <w:rsid w:val="00997AF0"/>
    <w:rsid w:val="00997D8A"/>
    <w:rsid w:val="009B2D14"/>
    <w:rsid w:val="009B5CFC"/>
    <w:rsid w:val="009B6FA9"/>
    <w:rsid w:val="009C4697"/>
    <w:rsid w:val="009C6258"/>
    <w:rsid w:val="009C7688"/>
    <w:rsid w:val="009D2C48"/>
    <w:rsid w:val="009E29F9"/>
    <w:rsid w:val="009E3925"/>
    <w:rsid w:val="009F3F06"/>
    <w:rsid w:val="009F6C59"/>
    <w:rsid w:val="00A0523B"/>
    <w:rsid w:val="00A079E1"/>
    <w:rsid w:val="00A11148"/>
    <w:rsid w:val="00A15DAB"/>
    <w:rsid w:val="00A20B52"/>
    <w:rsid w:val="00A23B4F"/>
    <w:rsid w:val="00A2427A"/>
    <w:rsid w:val="00A25FC0"/>
    <w:rsid w:val="00A2705E"/>
    <w:rsid w:val="00A27401"/>
    <w:rsid w:val="00A274CC"/>
    <w:rsid w:val="00A35CBC"/>
    <w:rsid w:val="00A367DA"/>
    <w:rsid w:val="00A45A40"/>
    <w:rsid w:val="00A46782"/>
    <w:rsid w:val="00A46BAB"/>
    <w:rsid w:val="00A470F1"/>
    <w:rsid w:val="00A52F17"/>
    <w:rsid w:val="00A577D5"/>
    <w:rsid w:val="00A6102A"/>
    <w:rsid w:val="00A63FBD"/>
    <w:rsid w:val="00A652F6"/>
    <w:rsid w:val="00A70304"/>
    <w:rsid w:val="00A754CF"/>
    <w:rsid w:val="00A7668E"/>
    <w:rsid w:val="00A824B2"/>
    <w:rsid w:val="00A866F5"/>
    <w:rsid w:val="00A86A18"/>
    <w:rsid w:val="00A90BA9"/>
    <w:rsid w:val="00AA09E4"/>
    <w:rsid w:val="00AA0D5B"/>
    <w:rsid w:val="00AA7327"/>
    <w:rsid w:val="00AB157A"/>
    <w:rsid w:val="00AB6C72"/>
    <w:rsid w:val="00AC00E6"/>
    <w:rsid w:val="00AC105B"/>
    <w:rsid w:val="00AC1C33"/>
    <w:rsid w:val="00AC2171"/>
    <w:rsid w:val="00AD2B47"/>
    <w:rsid w:val="00AD343B"/>
    <w:rsid w:val="00AE07B4"/>
    <w:rsid w:val="00AF11E8"/>
    <w:rsid w:val="00AF12F8"/>
    <w:rsid w:val="00AF393E"/>
    <w:rsid w:val="00AF6C2D"/>
    <w:rsid w:val="00B04CA9"/>
    <w:rsid w:val="00B0525B"/>
    <w:rsid w:val="00B0753C"/>
    <w:rsid w:val="00B11461"/>
    <w:rsid w:val="00B12098"/>
    <w:rsid w:val="00B1362A"/>
    <w:rsid w:val="00B13EDD"/>
    <w:rsid w:val="00B202A8"/>
    <w:rsid w:val="00B21C55"/>
    <w:rsid w:val="00B25FCD"/>
    <w:rsid w:val="00B463D8"/>
    <w:rsid w:val="00B532BE"/>
    <w:rsid w:val="00B55B62"/>
    <w:rsid w:val="00B562F8"/>
    <w:rsid w:val="00B63922"/>
    <w:rsid w:val="00B67B5E"/>
    <w:rsid w:val="00B70C95"/>
    <w:rsid w:val="00B73F37"/>
    <w:rsid w:val="00B74458"/>
    <w:rsid w:val="00B77B1D"/>
    <w:rsid w:val="00B8068D"/>
    <w:rsid w:val="00B915D7"/>
    <w:rsid w:val="00B91E77"/>
    <w:rsid w:val="00B9286D"/>
    <w:rsid w:val="00B93254"/>
    <w:rsid w:val="00B95595"/>
    <w:rsid w:val="00BA202A"/>
    <w:rsid w:val="00BA5514"/>
    <w:rsid w:val="00BA65C9"/>
    <w:rsid w:val="00BB4729"/>
    <w:rsid w:val="00BB7392"/>
    <w:rsid w:val="00BC28D9"/>
    <w:rsid w:val="00BC35E7"/>
    <w:rsid w:val="00BE1A90"/>
    <w:rsid w:val="00BE53E9"/>
    <w:rsid w:val="00BF1AFD"/>
    <w:rsid w:val="00BF3441"/>
    <w:rsid w:val="00BF3A19"/>
    <w:rsid w:val="00C15DA9"/>
    <w:rsid w:val="00C20FDF"/>
    <w:rsid w:val="00C22902"/>
    <w:rsid w:val="00C27996"/>
    <w:rsid w:val="00C301F1"/>
    <w:rsid w:val="00C320C2"/>
    <w:rsid w:val="00C34016"/>
    <w:rsid w:val="00C34162"/>
    <w:rsid w:val="00C35C34"/>
    <w:rsid w:val="00C40DBC"/>
    <w:rsid w:val="00C44363"/>
    <w:rsid w:val="00C508F8"/>
    <w:rsid w:val="00C509AD"/>
    <w:rsid w:val="00C516AD"/>
    <w:rsid w:val="00C536E8"/>
    <w:rsid w:val="00C62CB9"/>
    <w:rsid w:val="00C6328D"/>
    <w:rsid w:val="00C715F7"/>
    <w:rsid w:val="00C72C4E"/>
    <w:rsid w:val="00C73A7C"/>
    <w:rsid w:val="00C74309"/>
    <w:rsid w:val="00C76AF6"/>
    <w:rsid w:val="00C81CAF"/>
    <w:rsid w:val="00C8368F"/>
    <w:rsid w:val="00C92006"/>
    <w:rsid w:val="00C9500F"/>
    <w:rsid w:val="00CA5CC7"/>
    <w:rsid w:val="00CB0248"/>
    <w:rsid w:val="00CB202A"/>
    <w:rsid w:val="00CB2619"/>
    <w:rsid w:val="00CB3B95"/>
    <w:rsid w:val="00CB782A"/>
    <w:rsid w:val="00CC07CE"/>
    <w:rsid w:val="00CC1760"/>
    <w:rsid w:val="00CC2413"/>
    <w:rsid w:val="00CD2FE0"/>
    <w:rsid w:val="00CD55C7"/>
    <w:rsid w:val="00CD6059"/>
    <w:rsid w:val="00CD7E4A"/>
    <w:rsid w:val="00CE142F"/>
    <w:rsid w:val="00CE410D"/>
    <w:rsid w:val="00CE4C10"/>
    <w:rsid w:val="00CF096D"/>
    <w:rsid w:val="00CF1CE1"/>
    <w:rsid w:val="00CF1D6B"/>
    <w:rsid w:val="00CF2691"/>
    <w:rsid w:val="00CF5799"/>
    <w:rsid w:val="00CF5A8C"/>
    <w:rsid w:val="00D04415"/>
    <w:rsid w:val="00D12828"/>
    <w:rsid w:val="00D14B14"/>
    <w:rsid w:val="00D1725D"/>
    <w:rsid w:val="00D20B7C"/>
    <w:rsid w:val="00D20E9B"/>
    <w:rsid w:val="00D20F5C"/>
    <w:rsid w:val="00D210C2"/>
    <w:rsid w:val="00D2223C"/>
    <w:rsid w:val="00D22DCE"/>
    <w:rsid w:val="00D2358C"/>
    <w:rsid w:val="00D23E2C"/>
    <w:rsid w:val="00D23F61"/>
    <w:rsid w:val="00D2535E"/>
    <w:rsid w:val="00D2581D"/>
    <w:rsid w:val="00D259D3"/>
    <w:rsid w:val="00D262AD"/>
    <w:rsid w:val="00D30C96"/>
    <w:rsid w:val="00D32A1A"/>
    <w:rsid w:val="00D4127B"/>
    <w:rsid w:val="00D46AA7"/>
    <w:rsid w:val="00D4788F"/>
    <w:rsid w:val="00D50297"/>
    <w:rsid w:val="00D56925"/>
    <w:rsid w:val="00D56FD7"/>
    <w:rsid w:val="00D570F0"/>
    <w:rsid w:val="00D665C8"/>
    <w:rsid w:val="00D67E8D"/>
    <w:rsid w:val="00D728C6"/>
    <w:rsid w:val="00D815B7"/>
    <w:rsid w:val="00D8190E"/>
    <w:rsid w:val="00D81BA5"/>
    <w:rsid w:val="00D8573F"/>
    <w:rsid w:val="00D90D9D"/>
    <w:rsid w:val="00D97F0D"/>
    <w:rsid w:val="00DA066B"/>
    <w:rsid w:val="00DA32F2"/>
    <w:rsid w:val="00DA41F9"/>
    <w:rsid w:val="00DA4397"/>
    <w:rsid w:val="00DA6E80"/>
    <w:rsid w:val="00DB07FC"/>
    <w:rsid w:val="00DB334B"/>
    <w:rsid w:val="00DB5089"/>
    <w:rsid w:val="00DC3940"/>
    <w:rsid w:val="00DC6420"/>
    <w:rsid w:val="00DD45DF"/>
    <w:rsid w:val="00DD6737"/>
    <w:rsid w:val="00DD6E77"/>
    <w:rsid w:val="00DF0202"/>
    <w:rsid w:val="00DF10F0"/>
    <w:rsid w:val="00DF12AB"/>
    <w:rsid w:val="00DF17EF"/>
    <w:rsid w:val="00DF3F93"/>
    <w:rsid w:val="00DF5416"/>
    <w:rsid w:val="00DF5896"/>
    <w:rsid w:val="00E03AF6"/>
    <w:rsid w:val="00E048DF"/>
    <w:rsid w:val="00E07A7F"/>
    <w:rsid w:val="00E127D3"/>
    <w:rsid w:val="00E21783"/>
    <w:rsid w:val="00E30E00"/>
    <w:rsid w:val="00E31F77"/>
    <w:rsid w:val="00E326DB"/>
    <w:rsid w:val="00E359FC"/>
    <w:rsid w:val="00E3668E"/>
    <w:rsid w:val="00E436E0"/>
    <w:rsid w:val="00E60790"/>
    <w:rsid w:val="00E65F81"/>
    <w:rsid w:val="00E67A19"/>
    <w:rsid w:val="00E71C3C"/>
    <w:rsid w:val="00E71CE6"/>
    <w:rsid w:val="00E73E0F"/>
    <w:rsid w:val="00E740FE"/>
    <w:rsid w:val="00E759F2"/>
    <w:rsid w:val="00E83669"/>
    <w:rsid w:val="00E87B9D"/>
    <w:rsid w:val="00E90ABA"/>
    <w:rsid w:val="00E93F74"/>
    <w:rsid w:val="00E9419D"/>
    <w:rsid w:val="00E9575D"/>
    <w:rsid w:val="00EA1314"/>
    <w:rsid w:val="00EA349C"/>
    <w:rsid w:val="00EA555C"/>
    <w:rsid w:val="00EA79C6"/>
    <w:rsid w:val="00EB1DCF"/>
    <w:rsid w:val="00EB68F1"/>
    <w:rsid w:val="00EB6BCE"/>
    <w:rsid w:val="00EC1146"/>
    <w:rsid w:val="00EC18A5"/>
    <w:rsid w:val="00EC2663"/>
    <w:rsid w:val="00EC2B16"/>
    <w:rsid w:val="00EC3F1E"/>
    <w:rsid w:val="00EC5A6A"/>
    <w:rsid w:val="00EC687F"/>
    <w:rsid w:val="00ED024C"/>
    <w:rsid w:val="00ED456F"/>
    <w:rsid w:val="00ED6594"/>
    <w:rsid w:val="00EE0E00"/>
    <w:rsid w:val="00EE55CA"/>
    <w:rsid w:val="00EE7648"/>
    <w:rsid w:val="00EF0B68"/>
    <w:rsid w:val="00EF7CC3"/>
    <w:rsid w:val="00F022C3"/>
    <w:rsid w:val="00F0264D"/>
    <w:rsid w:val="00F04E84"/>
    <w:rsid w:val="00F07342"/>
    <w:rsid w:val="00F109E1"/>
    <w:rsid w:val="00F1387A"/>
    <w:rsid w:val="00F13AFC"/>
    <w:rsid w:val="00F1578F"/>
    <w:rsid w:val="00F23C08"/>
    <w:rsid w:val="00F24AC0"/>
    <w:rsid w:val="00F34FB2"/>
    <w:rsid w:val="00F4417B"/>
    <w:rsid w:val="00F46318"/>
    <w:rsid w:val="00F521E4"/>
    <w:rsid w:val="00F52D0C"/>
    <w:rsid w:val="00F532FC"/>
    <w:rsid w:val="00F54427"/>
    <w:rsid w:val="00F60320"/>
    <w:rsid w:val="00F64778"/>
    <w:rsid w:val="00F80DB7"/>
    <w:rsid w:val="00F81D09"/>
    <w:rsid w:val="00F81F53"/>
    <w:rsid w:val="00F82A32"/>
    <w:rsid w:val="00F85DF0"/>
    <w:rsid w:val="00F86D31"/>
    <w:rsid w:val="00F90DA1"/>
    <w:rsid w:val="00F93D1A"/>
    <w:rsid w:val="00F956AC"/>
    <w:rsid w:val="00F95E1F"/>
    <w:rsid w:val="00F96336"/>
    <w:rsid w:val="00FA3762"/>
    <w:rsid w:val="00FB47B6"/>
    <w:rsid w:val="00FB47D2"/>
    <w:rsid w:val="00FC2EAF"/>
    <w:rsid w:val="00FC35D4"/>
    <w:rsid w:val="00FD5BCD"/>
    <w:rsid w:val="00FF30CE"/>
    <w:rsid w:val="00FF4A15"/>
    <w:rsid w:val="00FF5CF4"/>
    <w:rsid w:val="00FF6C7B"/>
    <w:rsid w:val="00FF76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ECA"/>
    <w:pPr>
      <w:jc w:val="both"/>
    </w:pPr>
    <w:rPr>
      <w:rFonts w:ascii="Arial" w:hAnsi="Arial" w:cs="Arial"/>
      <w:bCs/>
      <w:sz w:val="24"/>
      <w:szCs w:val="20"/>
      <w:lang w:eastAsia="en-US"/>
    </w:rPr>
  </w:style>
  <w:style w:type="paragraph" w:styleId="Heading1">
    <w:name w:val="heading 1"/>
    <w:basedOn w:val="Normal"/>
    <w:next w:val="Normal"/>
    <w:link w:val="Heading1Char"/>
    <w:uiPriority w:val="99"/>
    <w:qFormat/>
    <w:rsid w:val="00B93254"/>
    <w:pPr>
      <w:keepNext/>
      <w:outlineLvl w:val="0"/>
    </w:pPr>
    <w:rPr>
      <w:rFonts w:ascii="Times New Roman" w:hAnsi="Times New Roman"/>
    </w:rPr>
  </w:style>
  <w:style w:type="paragraph" w:styleId="Heading2">
    <w:name w:val="heading 2"/>
    <w:aliases w:val="PARA2,Headline 2,nmhd2"/>
    <w:basedOn w:val="Normal"/>
    <w:next w:val="Normal"/>
    <w:link w:val="Heading2Char"/>
    <w:uiPriority w:val="99"/>
    <w:qFormat/>
    <w:rsid w:val="00B93254"/>
    <w:pPr>
      <w:keepNext/>
      <w:jc w:val="center"/>
      <w:outlineLvl w:val="1"/>
    </w:pPr>
    <w:rPr>
      <w:b/>
    </w:rPr>
  </w:style>
  <w:style w:type="paragraph" w:styleId="Heading3">
    <w:name w:val="heading 3"/>
    <w:basedOn w:val="Normal"/>
    <w:next w:val="Normal"/>
    <w:link w:val="Heading3Char"/>
    <w:uiPriority w:val="99"/>
    <w:qFormat/>
    <w:rsid w:val="00B93254"/>
    <w:pPr>
      <w:keepNext/>
      <w:outlineLvl w:val="2"/>
    </w:pPr>
    <w:rPr>
      <w:u w:val="single"/>
    </w:rPr>
  </w:style>
  <w:style w:type="paragraph" w:styleId="Heading5">
    <w:name w:val="heading 5"/>
    <w:basedOn w:val="Normal"/>
    <w:next w:val="Normal"/>
    <w:link w:val="Heading5Char"/>
    <w:uiPriority w:val="99"/>
    <w:qFormat/>
    <w:rsid w:val="00B93254"/>
    <w:pPr>
      <w:ind w:left="720"/>
      <w:outlineLvl w:val="4"/>
    </w:pPr>
    <w:rPr>
      <w:b/>
    </w:rPr>
  </w:style>
  <w:style w:type="paragraph" w:styleId="Heading8">
    <w:name w:val="heading 8"/>
    <w:basedOn w:val="Normal"/>
    <w:next w:val="Normal"/>
    <w:link w:val="Heading8Char"/>
    <w:uiPriority w:val="99"/>
    <w:qFormat/>
    <w:rsid w:val="00711643"/>
    <w:p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B93254"/>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24B2"/>
    <w:rPr>
      <w:rFonts w:cs="Times New Roman"/>
      <w:sz w:val="24"/>
      <w:lang w:eastAsia="en-US"/>
    </w:rPr>
  </w:style>
  <w:style w:type="character" w:customStyle="1" w:styleId="Heading2Char">
    <w:name w:val="Heading 2 Char"/>
    <w:aliases w:val="PARA2 Char,Headline 2 Char,nmhd2 Char"/>
    <w:basedOn w:val="DefaultParagraphFont"/>
    <w:link w:val="Heading2"/>
    <w:uiPriority w:val="99"/>
    <w:semiHidden/>
    <w:locked/>
    <w:rsid w:val="004D528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D528D"/>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4D528D"/>
    <w:rPr>
      <w:rFonts w:ascii="Calibri" w:hAnsi="Calibri" w:cs="Times New Roman"/>
      <w:b/>
      <w:bCs/>
      <w:i/>
      <w:iCs/>
      <w:sz w:val="26"/>
      <w:szCs w:val="26"/>
      <w:lang w:eastAsia="en-US"/>
    </w:rPr>
  </w:style>
  <w:style w:type="character" w:customStyle="1" w:styleId="Heading8Char">
    <w:name w:val="Heading 8 Char"/>
    <w:basedOn w:val="DefaultParagraphFont"/>
    <w:link w:val="Heading8"/>
    <w:uiPriority w:val="99"/>
    <w:locked/>
    <w:rsid w:val="00711643"/>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4D528D"/>
    <w:rPr>
      <w:rFonts w:ascii="Cambria" w:hAnsi="Cambria" w:cs="Times New Roman"/>
      <w:bCs/>
      <w:lang w:eastAsia="en-US"/>
    </w:rPr>
  </w:style>
  <w:style w:type="paragraph" w:styleId="BalloonText">
    <w:name w:val="Balloon Text"/>
    <w:basedOn w:val="Normal"/>
    <w:link w:val="BalloonTextChar"/>
    <w:uiPriority w:val="99"/>
    <w:semiHidden/>
    <w:rsid w:val="00B932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528D"/>
    <w:rPr>
      <w:rFonts w:cs="Arial"/>
      <w:bCs/>
      <w:sz w:val="2"/>
      <w:lang w:eastAsia="en-US"/>
    </w:rPr>
  </w:style>
  <w:style w:type="paragraph" w:styleId="Footer">
    <w:name w:val="footer"/>
    <w:basedOn w:val="Normal"/>
    <w:link w:val="FooterChar"/>
    <w:uiPriority w:val="99"/>
    <w:rsid w:val="00B93254"/>
    <w:pPr>
      <w:tabs>
        <w:tab w:val="center" w:pos="4819"/>
        <w:tab w:val="right" w:pos="9071"/>
      </w:tabs>
    </w:pPr>
  </w:style>
  <w:style w:type="character" w:customStyle="1" w:styleId="FooterChar">
    <w:name w:val="Footer Char"/>
    <w:basedOn w:val="DefaultParagraphFont"/>
    <w:link w:val="Footer"/>
    <w:uiPriority w:val="99"/>
    <w:locked/>
    <w:rsid w:val="001B2DBD"/>
    <w:rPr>
      <w:rFonts w:ascii="CG Times" w:hAnsi="CG Times" w:cs="Times New Roman"/>
      <w:lang w:eastAsia="en-US"/>
    </w:rPr>
  </w:style>
  <w:style w:type="paragraph" w:styleId="BodyText2">
    <w:name w:val="Body Text 2"/>
    <w:basedOn w:val="Normal"/>
    <w:link w:val="BodyText2Char"/>
    <w:uiPriority w:val="99"/>
    <w:rsid w:val="00B93254"/>
    <w:pPr>
      <w:ind w:left="1418" w:hanging="698"/>
    </w:pPr>
    <w:rPr>
      <w:rFonts w:ascii="Times New Roman" w:hAnsi="Times New Roman"/>
    </w:rPr>
  </w:style>
  <w:style w:type="character" w:customStyle="1" w:styleId="BodyText2Char">
    <w:name w:val="Body Text 2 Char"/>
    <w:basedOn w:val="DefaultParagraphFont"/>
    <w:link w:val="BodyText2"/>
    <w:uiPriority w:val="99"/>
    <w:semiHidden/>
    <w:locked/>
    <w:rsid w:val="004D528D"/>
    <w:rPr>
      <w:rFonts w:ascii="Arial" w:hAnsi="Arial" w:cs="Arial"/>
      <w:bCs/>
      <w:sz w:val="20"/>
      <w:szCs w:val="20"/>
      <w:lang w:eastAsia="en-US"/>
    </w:rPr>
  </w:style>
  <w:style w:type="paragraph" w:styleId="BodyText">
    <w:name w:val="Body Text"/>
    <w:basedOn w:val="Normal"/>
    <w:link w:val="BodyTextChar"/>
    <w:uiPriority w:val="99"/>
    <w:rsid w:val="00B93254"/>
    <w:rPr>
      <w:rFonts w:ascii="Times New Roman" w:hAnsi="Times New Roman"/>
    </w:rPr>
  </w:style>
  <w:style w:type="character" w:customStyle="1" w:styleId="BodyTextChar">
    <w:name w:val="Body Text Char"/>
    <w:basedOn w:val="DefaultParagraphFont"/>
    <w:link w:val="BodyText"/>
    <w:uiPriority w:val="99"/>
    <w:locked/>
    <w:rsid w:val="001B43C0"/>
    <w:rPr>
      <w:rFonts w:cs="Times New Roman"/>
      <w:sz w:val="24"/>
      <w:lang w:eastAsia="en-US"/>
    </w:rPr>
  </w:style>
  <w:style w:type="paragraph" w:styleId="BodyText3">
    <w:name w:val="Body Text 3"/>
    <w:basedOn w:val="Normal"/>
    <w:link w:val="BodyText3Char"/>
    <w:uiPriority w:val="99"/>
    <w:rsid w:val="00B93254"/>
    <w:rPr>
      <w:sz w:val="22"/>
    </w:rPr>
  </w:style>
  <w:style w:type="character" w:customStyle="1" w:styleId="BodyText3Char">
    <w:name w:val="Body Text 3 Char"/>
    <w:basedOn w:val="DefaultParagraphFont"/>
    <w:link w:val="BodyText3"/>
    <w:uiPriority w:val="99"/>
    <w:semiHidden/>
    <w:locked/>
    <w:rsid w:val="004D528D"/>
    <w:rPr>
      <w:rFonts w:ascii="Arial" w:hAnsi="Arial" w:cs="Arial"/>
      <w:bCs/>
      <w:sz w:val="16"/>
      <w:szCs w:val="16"/>
      <w:lang w:eastAsia="en-US"/>
    </w:rPr>
  </w:style>
  <w:style w:type="paragraph" w:styleId="BodyTextIndent">
    <w:name w:val="Body Text Indent"/>
    <w:basedOn w:val="Normal"/>
    <w:link w:val="BodyTextIndentChar"/>
    <w:uiPriority w:val="99"/>
    <w:rsid w:val="00B93254"/>
    <w:pPr>
      <w:ind w:left="2160" w:firstLine="720"/>
    </w:pPr>
  </w:style>
  <w:style w:type="character" w:customStyle="1" w:styleId="BodyTextIndentChar">
    <w:name w:val="Body Text Indent Char"/>
    <w:basedOn w:val="DefaultParagraphFont"/>
    <w:link w:val="BodyTextIndent"/>
    <w:uiPriority w:val="99"/>
    <w:semiHidden/>
    <w:locked/>
    <w:rsid w:val="004D528D"/>
    <w:rPr>
      <w:rFonts w:ascii="Arial" w:hAnsi="Arial" w:cs="Arial"/>
      <w:bCs/>
      <w:sz w:val="20"/>
      <w:szCs w:val="20"/>
      <w:lang w:eastAsia="en-US"/>
    </w:rPr>
  </w:style>
  <w:style w:type="paragraph" w:customStyle="1" w:styleId="Style1">
    <w:name w:val="Style1"/>
    <w:basedOn w:val="Normal"/>
    <w:uiPriority w:val="99"/>
    <w:rsid w:val="00B93254"/>
    <w:rPr>
      <w:sz w:val="22"/>
    </w:rPr>
  </w:style>
  <w:style w:type="paragraph" w:styleId="Header">
    <w:name w:val="header"/>
    <w:basedOn w:val="Normal"/>
    <w:link w:val="HeaderChar"/>
    <w:uiPriority w:val="99"/>
    <w:rsid w:val="00261FE2"/>
    <w:pPr>
      <w:tabs>
        <w:tab w:val="center" w:pos="4513"/>
        <w:tab w:val="right" w:pos="9026"/>
      </w:tabs>
    </w:pPr>
  </w:style>
  <w:style w:type="character" w:customStyle="1" w:styleId="HeaderChar">
    <w:name w:val="Header Char"/>
    <w:basedOn w:val="DefaultParagraphFont"/>
    <w:link w:val="Header"/>
    <w:uiPriority w:val="99"/>
    <w:locked/>
    <w:rsid w:val="00261FE2"/>
    <w:rPr>
      <w:rFonts w:ascii="CG Times" w:hAnsi="CG Times" w:cs="Times New Roman"/>
      <w:lang w:eastAsia="en-US"/>
    </w:rPr>
  </w:style>
  <w:style w:type="character" w:styleId="Hyperlink">
    <w:name w:val="Hyperlink"/>
    <w:basedOn w:val="DefaultParagraphFont"/>
    <w:uiPriority w:val="99"/>
    <w:rsid w:val="009D2C48"/>
    <w:rPr>
      <w:rFonts w:cs="Times New Roman"/>
      <w:color w:val="0000FF"/>
      <w:u w:val="single"/>
    </w:rPr>
  </w:style>
  <w:style w:type="paragraph" w:styleId="ListParagraph">
    <w:name w:val="List Paragraph"/>
    <w:basedOn w:val="Normal"/>
    <w:uiPriority w:val="99"/>
    <w:qFormat/>
    <w:rsid w:val="00A0523B"/>
    <w:pPr>
      <w:ind w:left="720"/>
      <w:contextualSpacing/>
    </w:pPr>
  </w:style>
  <w:style w:type="paragraph" w:styleId="BodyTextIndent2">
    <w:name w:val="Body Text Indent 2"/>
    <w:basedOn w:val="Normal"/>
    <w:link w:val="BodyTextIndent2Char"/>
    <w:uiPriority w:val="99"/>
    <w:rsid w:val="00711643"/>
    <w:pPr>
      <w:spacing w:after="120" w:line="480" w:lineRule="auto"/>
      <w:ind w:left="283"/>
    </w:pPr>
  </w:style>
  <w:style w:type="character" w:customStyle="1" w:styleId="BodyTextIndent2Char">
    <w:name w:val="Body Text Indent 2 Char"/>
    <w:basedOn w:val="DefaultParagraphFont"/>
    <w:link w:val="BodyTextIndent2"/>
    <w:uiPriority w:val="99"/>
    <w:locked/>
    <w:rsid w:val="00711643"/>
    <w:rPr>
      <w:rFonts w:ascii="CG Times" w:hAnsi="CG Times" w:cs="Times New Roman"/>
      <w:lang w:eastAsia="en-US"/>
    </w:rPr>
  </w:style>
  <w:style w:type="paragraph" w:styleId="BodyTextIndent3">
    <w:name w:val="Body Text Indent 3"/>
    <w:basedOn w:val="Normal"/>
    <w:link w:val="BodyTextIndent3Char"/>
    <w:uiPriority w:val="99"/>
    <w:semiHidden/>
    <w:rsid w:val="0071164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11643"/>
    <w:rPr>
      <w:rFonts w:ascii="CG Times" w:hAnsi="CG Times" w:cs="Times New Roman"/>
      <w:sz w:val="16"/>
      <w:szCs w:val="16"/>
      <w:lang w:eastAsia="en-US"/>
    </w:rPr>
  </w:style>
  <w:style w:type="character" w:styleId="CommentReference">
    <w:name w:val="annotation reference"/>
    <w:basedOn w:val="DefaultParagraphFont"/>
    <w:uiPriority w:val="99"/>
    <w:semiHidden/>
    <w:rsid w:val="009B2D14"/>
    <w:rPr>
      <w:rFonts w:cs="Times New Roman"/>
      <w:sz w:val="16"/>
      <w:szCs w:val="16"/>
    </w:rPr>
  </w:style>
  <w:style w:type="paragraph" w:styleId="CommentText">
    <w:name w:val="annotation text"/>
    <w:basedOn w:val="Normal"/>
    <w:link w:val="CommentTextChar"/>
    <w:uiPriority w:val="99"/>
    <w:semiHidden/>
    <w:rsid w:val="009B2D14"/>
  </w:style>
  <w:style w:type="character" w:customStyle="1" w:styleId="CommentTextChar">
    <w:name w:val="Comment Text Char"/>
    <w:basedOn w:val="DefaultParagraphFont"/>
    <w:link w:val="CommentText"/>
    <w:uiPriority w:val="99"/>
    <w:semiHidden/>
    <w:locked/>
    <w:rsid w:val="009B2D14"/>
    <w:rPr>
      <w:rFonts w:ascii="CG Times" w:hAnsi="CG Times" w:cs="Times New Roman"/>
      <w:lang w:eastAsia="en-US"/>
    </w:rPr>
  </w:style>
  <w:style w:type="paragraph" w:styleId="CommentSubject">
    <w:name w:val="annotation subject"/>
    <w:basedOn w:val="CommentText"/>
    <w:next w:val="CommentText"/>
    <w:link w:val="CommentSubjectChar"/>
    <w:uiPriority w:val="99"/>
    <w:semiHidden/>
    <w:rsid w:val="009B2D14"/>
    <w:rPr>
      <w:b/>
    </w:rPr>
  </w:style>
  <w:style w:type="character" w:customStyle="1" w:styleId="CommentSubjectChar">
    <w:name w:val="Comment Subject Char"/>
    <w:basedOn w:val="CommentTextChar"/>
    <w:link w:val="CommentSubject"/>
    <w:uiPriority w:val="99"/>
    <w:semiHidden/>
    <w:locked/>
    <w:rsid w:val="009B2D14"/>
    <w:rPr>
      <w:rFonts w:ascii="CG Times" w:hAnsi="CG Times" w:cs="Times New Roman"/>
      <w:b/>
      <w:bCs/>
      <w:lang w:eastAsia="en-US"/>
    </w:rPr>
  </w:style>
  <w:style w:type="table" w:styleId="TableGrid">
    <w:name w:val="Table Grid"/>
    <w:basedOn w:val="TableNormal"/>
    <w:uiPriority w:val="99"/>
    <w:rsid w:val="00CF096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8F6ECA"/>
    <w:rPr>
      <w:rFonts w:cs="Times New Roman"/>
      <w:color w:val="800080"/>
      <w:u w:val="single"/>
    </w:rPr>
  </w:style>
  <w:style w:type="character" w:styleId="Strong">
    <w:name w:val="Strong"/>
    <w:basedOn w:val="DefaultParagraphFont"/>
    <w:uiPriority w:val="99"/>
    <w:qFormat/>
    <w:rsid w:val="00AA09E4"/>
    <w:rPr>
      <w:rFonts w:cs="Times New Roman"/>
      <w:b/>
      <w:bCs/>
    </w:rPr>
  </w:style>
  <w:style w:type="paragraph" w:customStyle="1" w:styleId="Default">
    <w:name w:val="Default"/>
    <w:uiPriority w:val="99"/>
    <w:rsid w:val="00A367DA"/>
    <w:pPr>
      <w:autoSpaceDE w:val="0"/>
      <w:autoSpaceDN w:val="0"/>
      <w:adjustRightInd w:val="0"/>
    </w:pPr>
    <w:rPr>
      <w:rFonts w:ascii="Arial" w:hAnsi="Arial" w:cs="Arial"/>
      <w:color w:val="000000"/>
      <w:sz w:val="24"/>
      <w:szCs w:val="24"/>
      <w:lang w:val="en-US" w:eastAsia="en-US"/>
    </w:rPr>
  </w:style>
  <w:style w:type="paragraph" w:customStyle="1" w:styleId="Bullet">
    <w:name w:val="Bullet"/>
    <w:basedOn w:val="Normal"/>
    <w:uiPriority w:val="99"/>
    <w:rsid w:val="00B0753C"/>
    <w:pPr>
      <w:numPr>
        <w:numId w:val="4"/>
      </w:numPr>
      <w:spacing w:before="120"/>
      <w:jc w:val="left"/>
    </w:pPr>
    <w:rPr>
      <w:rFonts w:ascii="Times New Roman" w:hAnsi="Times New Roman" w:cs="Times New Roman"/>
      <w:bCs w:val="0"/>
      <w:szCs w:val="24"/>
    </w:rPr>
  </w:style>
  <w:style w:type="paragraph" w:customStyle="1" w:styleId="Header1">
    <w:name w:val="Header1"/>
    <w:uiPriority w:val="99"/>
    <w:rsid w:val="000C50B8"/>
    <w:pPr>
      <w:widowControl w:val="0"/>
      <w:tabs>
        <w:tab w:val="center" w:pos="4680"/>
        <w:tab w:val="right" w:pos="9000"/>
        <w:tab w:val="left" w:pos="9360"/>
      </w:tabs>
      <w:suppressAutoHyphens/>
    </w:pPr>
    <w:rPr>
      <w:rFonts w:ascii="Arial" w:hAnsi="Arial"/>
      <w:sz w:val="24"/>
      <w:szCs w:val="20"/>
      <w:lang w:val="en-US" w:eastAsia="en-US"/>
    </w:rPr>
  </w:style>
  <w:style w:type="character" w:styleId="PageNumber">
    <w:name w:val="page number"/>
    <w:basedOn w:val="DefaultParagraphFont"/>
    <w:uiPriority w:val="99"/>
    <w:locked/>
    <w:rsid w:val="001747A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ECA"/>
    <w:pPr>
      <w:jc w:val="both"/>
    </w:pPr>
    <w:rPr>
      <w:rFonts w:ascii="Arial" w:hAnsi="Arial" w:cs="Arial"/>
      <w:bCs/>
      <w:sz w:val="24"/>
      <w:szCs w:val="20"/>
      <w:lang w:eastAsia="en-US"/>
    </w:rPr>
  </w:style>
  <w:style w:type="paragraph" w:styleId="Heading1">
    <w:name w:val="heading 1"/>
    <w:basedOn w:val="Normal"/>
    <w:next w:val="Normal"/>
    <w:link w:val="Heading1Char"/>
    <w:uiPriority w:val="99"/>
    <w:qFormat/>
    <w:rsid w:val="00B93254"/>
    <w:pPr>
      <w:keepNext/>
      <w:outlineLvl w:val="0"/>
    </w:pPr>
    <w:rPr>
      <w:rFonts w:ascii="Times New Roman" w:hAnsi="Times New Roman"/>
    </w:rPr>
  </w:style>
  <w:style w:type="paragraph" w:styleId="Heading2">
    <w:name w:val="heading 2"/>
    <w:aliases w:val="PARA2,Headline 2,nmhd2"/>
    <w:basedOn w:val="Normal"/>
    <w:next w:val="Normal"/>
    <w:link w:val="Heading2Char"/>
    <w:uiPriority w:val="99"/>
    <w:qFormat/>
    <w:rsid w:val="00B93254"/>
    <w:pPr>
      <w:keepNext/>
      <w:jc w:val="center"/>
      <w:outlineLvl w:val="1"/>
    </w:pPr>
    <w:rPr>
      <w:b/>
    </w:rPr>
  </w:style>
  <w:style w:type="paragraph" w:styleId="Heading3">
    <w:name w:val="heading 3"/>
    <w:basedOn w:val="Normal"/>
    <w:next w:val="Normal"/>
    <w:link w:val="Heading3Char"/>
    <w:uiPriority w:val="99"/>
    <w:qFormat/>
    <w:rsid w:val="00B93254"/>
    <w:pPr>
      <w:keepNext/>
      <w:outlineLvl w:val="2"/>
    </w:pPr>
    <w:rPr>
      <w:u w:val="single"/>
    </w:rPr>
  </w:style>
  <w:style w:type="paragraph" w:styleId="Heading5">
    <w:name w:val="heading 5"/>
    <w:basedOn w:val="Normal"/>
    <w:next w:val="Normal"/>
    <w:link w:val="Heading5Char"/>
    <w:uiPriority w:val="99"/>
    <w:qFormat/>
    <w:rsid w:val="00B93254"/>
    <w:pPr>
      <w:ind w:left="720"/>
      <w:outlineLvl w:val="4"/>
    </w:pPr>
    <w:rPr>
      <w:b/>
    </w:rPr>
  </w:style>
  <w:style w:type="paragraph" w:styleId="Heading8">
    <w:name w:val="heading 8"/>
    <w:basedOn w:val="Normal"/>
    <w:next w:val="Normal"/>
    <w:link w:val="Heading8Char"/>
    <w:uiPriority w:val="99"/>
    <w:qFormat/>
    <w:rsid w:val="00711643"/>
    <w:pPr>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B93254"/>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24B2"/>
    <w:rPr>
      <w:rFonts w:cs="Times New Roman"/>
      <w:sz w:val="24"/>
      <w:lang w:eastAsia="en-US"/>
    </w:rPr>
  </w:style>
  <w:style w:type="character" w:customStyle="1" w:styleId="Heading2Char">
    <w:name w:val="Heading 2 Char"/>
    <w:aliases w:val="PARA2 Char,Headline 2 Char,nmhd2 Char"/>
    <w:basedOn w:val="DefaultParagraphFont"/>
    <w:link w:val="Heading2"/>
    <w:uiPriority w:val="99"/>
    <w:semiHidden/>
    <w:locked/>
    <w:rsid w:val="004D528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D528D"/>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4D528D"/>
    <w:rPr>
      <w:rFonts w:ascii="Calibri" w:hAnsi="Calibri" w:cs="Times New Roman"/>
      <w:b/>
      <w:bCs/>
      <w:i/>
      <w:iCs/>
      <w:sz w:val="26"/>
      <w:szCs w:val="26"/>
      <w:lang w:eastAsia="en-US"/>
    </w:rPr>
  </w:style>
  <w:style w:type="character" w:customStyle="1" w:styleId="Heading8Char">
    <w:name w:val="Heading 8 Char"/>
    <w:basedOn w:val="DefaultParagraphFont"/>
    <w:link w:val="Heading8"/>
    <w:uiPriority w:val="99"/>
    <w:locked/>
    <w:rsid w:val="00711643"/>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4D528D"/>
    <w:rPr>
      <w:rFonts w:ascii="Cambria" w:hAnsi="Cambria" w:cs="Times New Roman"/>
      <w:bCs/>
      <w:lang w:eastAsia="en-US"/>
    </w:rPr>
  </w:style>
  <w:style w:type="paragraph" w:styleId="BalloonText">
    <w:name w:val="Balloon Text"/>
    <w:basedOn w:val="Normal"/>
    <w:link w:val="BalloonTextChar"/>
    <w:uiPriority w:val="99"/>
    <w:semiHidden/>
    <w:rsid w:val="00B932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528D"/>
    <w:rPr>
      <w:rFonts w:cs="Arial"/>
      <w:bCs/>
      <w:sz w:val="2"/>
      <w:lang w:eastAsia="en-US"/>
    </w:rPr>
  </w:style>
  <w:style w:type="paragraph" w:styleId="Footer">
    <w:name w:val="footer"/>
    <w:basedOn w:val="Normal"/>
    <w:link w:val="FooterChar"/>
    <w:uiPriority w:val="99"/>
    <w:rsid w:val="00B93254"/>
    <w:pPr>
      <w:tabs>
        <w:tab w:val="center" w:pos="4819"/>
        <w:tab w:val="right" w:pos="9071"/>
      </w:tabs>
    </w:pPr>
  </w:style>
  <w:style w:type="character" w:customStyle="1" w:styleId="FooterChar">
    <w:name w:val="Footer Char"/>
    <w:basedOn w:val="DefaultParagraphFont"/>
    <w:link w:val="Footer"/>
    <w:uiPriority w:val="99"/>
    <w:locked/>
    <w:rsid w:val="001B2DBD"/>
    <w:rPr>
      <w:rFonts w:ascii="CG Times" w:hAnsi="CG Times" w:cs="Times New Roman"/>
      <w:lang w:eastAsia="en-US"/>
    </w:rPr>
  </w:style>
  <w:style w:type="paragraph" w:styleId="BodyText2">
    <w:name w:val="Body Text 2"/>
    <w:basedOn w:val="Normal"/>
    <w:link w:val="BodyText2Char"/>
    <w:uiPriority w:val="99"/>
    <w:rsid w:val="00B93254"/>
    <w:pPr>
      <w:ind w:left="1418" w:hanging="698"/>
    </w:pPr>
    <w:rPr>
      <w:rFonts w:ascii="Times New Roman" w:hAnsi="Times New Roman"/>
    </w:rPr>
  </w:style>
  <w:style w:type="character" w:customStyle="1" w:styleId="BodyText2Char">
    <w:name w:val="Body Text 2 Char"/>
    <w:basedOn w:val="DefaultParagraphFont"/>
    <w:link w:val="BodyText2"/>
    <w:uiPriority w:val="99"/>
    <w:semiHidden/>
    <w:locked/>
    <w:rsid w:val="004D528D"/>
    <w:rPr>
      <w:rFonts w:ascii="Arial" w:hAnsi="Arial" w:cs="Arial"/>
      <w:bCs/>
      <w:sz w:val="20"/>
      <w:szCs w:val="20"/>
      <w:lang w:eastAsia="en-US"/>
    </w:rPr>
  </w:style>
  <w:style w:type="paragraph" w:styleId="BodyText">
    <w:name w:val="Body Text"/>
    <w:basedOn w:val="Normal"/>
    <w:link w:val="BodyTextChar"/>
    <w:uiPriority w:val="99"/>
    <w:rsid w:val="00B93254"/>
    <w:rPr>
      <w:rFonts w:ascii="Times New Roman" w:hAnsi="Times New Roman"/>
    </w:rPr>
  </w:style>
  <w:style w:type="character" w:customStyle="1" w:styleId="BodyTextChar">
    <w:name w:val="Body Text Char"/>
    <w:basedOn w:val="DefaultParagraphFont"/>
    <w:link w:val="BodyText"/>
    <w:uiPriority w:val="99"/>
    <w:locked/>
    <w:rsid w:val="001B43C0"/>
    <w:rPr>
      <w:rFonts w:cs="Times New Roman"/>
      <w:sz w:val="24"/>
      <w:lang w:eastAsia="en-US"/>
    </w:rPr>
  </w:style>
  <w:style w:type="paragraph" w:styleId="BodyText3">
    <w:name w:val="Body Text 3"/>
    <w:basedOn w:val="Normal"/>
    <w:link w:val="BodyText3Char"/>
    <w:uiPriority w:val="99"/>
    <w:rsid w:val="00B93254"/>
    <w:rPr>
      <w:sz w:val="22"/>
    </w:rPr>
  </w:style>
  <w:style w:type="character" w:customStyle="1" w:styleId="BodyText3Char">
    <w:name w:val="Body Text 3 Char"/>
    <w:basedOn w:val="DefaultParagraphFont"/>
    <w:link w:val="BodyText3"/>
    <w:uiPriority w:val="99"/>
    <w:semiHidden/>
    <w:locked/>
    <w:rsid w:val="004D528D"/>
    <w:rPr>
      <w:rFonts w:ascii="Arial" w:hAnsi="Arial" w:cs="Arial"/>
      <w:bCs/>
      <w:sz w:val="16"/>
      <w:szCs w:val="16"/>
      <w:lang w:eastAsia="en-US"/>
    </w:rPr>
  </w:style>
  <w:style w:type="paragraph" w:styleId="BodyTextIndent">
    <w:name w:val="Body Text Indent"/>
    <w:basedOn w:val="Normal"/>
    <w:link w:val="BodyTextIndentChar"/>
    <w:uiPriority w:val="99"/>
    <w:rsid w:val="00B93254"/>
    <w:pPr>
      <w:ind w:left="2160" w:firstLine="720"/>
    </w:pPr>
  </w:style>
  <w:style w:type="character" w:customStyle="1" w:styleId="BodyTextIndentChar">
    <w:name w:val="Body Text Indent Char"/>
    <w:basedOn w:val="DefaultParagraphFont"/>
    <w:link w:val="BodyTextIndent"/>
    <w:uiPriority w:val="99"/>
    <w:semiHidden/>
    <w:locked/>
    <w:rsid w:val="004D528D"/>
    <w:rPr>
      <w:rFonts w:ascii="Arial" w:hAnsi="Arial" w:cs="Arial"/>
      <w:bCs/>
      <w:sz w:val="20"/>
      <w:szCs w:val="20"/>
      <w:lang w:eastAsia="en-US"/>
    </w:rPr>
  </w:style>
  <w:style w:type="paragraph" w:customStyle="1" w:styleId="Style1">
    <w:name w:val="Style1"/>
    <w:basedOn w:val="Normal"/>
    <w:uiPriority w:val="99"/>
    <w:rsid w:val="00B93254"/>
    <w:rPr>
      <w:sz w:val="22"/>
    </w:rPr>
  </w:style>
  <w:style w:type="paragraph" w:styleId="Header">
    <w:name w:val="header"/>
    <w:basedOn w:val="Normal"/>
    <w:link w:val="HeaderChar"/>
    <w:uiPriority w:val="99"/>
    <w:rsid w:val="00261FE2"/>
    <w:pPr>
      <w:tabs>
        <w:tab w:val="center" w:pos="4513"/>
        <w:tab w:val="right" w:pos="9026"/>
      </w:tabs>
    </w:pPr>
  </w:style>
  <w:style w:type="character" w:customStyle="1" w:styleId="HeaderChar">
    <w:name w:val="Header Char"/>
    <w:basedOn w:val="DefaultParagraphFont"/>
    <w:link w:val="Header"/>
    <w:uiPriority w:val="99"/>
    <w:locked/>
    <w:rsid w:val="00261FE2"/>
    <w:rPr>
      <w:rFonts w:ascii="CG Times" w:hAnsi="CG Times" w:cs="Times New Roman"/>
      <w:lang w:eastAsia="en-US"/>
    </w:rPr>
  </w:style>
  <w:style w:type="character" w:styleId="Hyperlink">
    <w:name w:val="Hyperlink"/>
    <w:basedOn w:val="DefaultParagraphFont"/>
    <w:uiPriority w:val="99"/>
    <w:rsid w:val="009D2C48"/>
    <w:rPr>
      <w:rFonts w:cs="Times New Roman"/>
      <w:color w:val="0000FF"/>
      <w:u w:val="single"/>
    </w:rPr>
  </w:style>
  <w:style w:type="paragraph" w:styleId="ListParagraph">
    <w:name w:val="List Paragraph"/>
    <w:basedOn w:val="Normal"/>
    <w:uiPriority w:val="99"/>
    <w:qFormat/>
    <w:rsid w:val="00A0523B"/>
    <w:pPr>
      <w:ind w:left="720"/>
      <w:contextualSpacing/>
    </w:pPr>
  </w:style>
  <w:style w:type="paragraph" w:styleId="BodyTextIndent2">
    <w:name w:val="Body Text Indent 2"/>
    <w:basedOn w:val="Normal"/>
    <w:link w:val="BodyTextIndent2Char"/>
    <w:uiPriority w:val="99"/>
    <w:rsid w:val="00711643"/>
    <w:pPr>
      <w:spacing w:after="120" w:line="480" w:lineRule="auto"/>
      <w:ind w:left="283"/>
    </w:pPr>
  </w:style>
  <w:style w:type="character" w:customStyle="1" w:styleId="BodyTextIndent2Char">
    <w:name w:val="Body Text Indent 2 Char"/>
    <w:basedOn w:val="DefaultParagraphFont"/>
    <w:link w:val="BodyTextIndent2"/>
    <w:uiPriority w:val="99"/>
    <w:locked/>
    <w:rsid w:val="00711643"/>
    <w:rPr>
      <w:rFonts w:ascii="CG Times" w:hAnsi="CG Times" w:cs="Times New Roman"/>
      <w:lang w:eastAsia="en-US"/>
    </w:rPr>
  </w:style>
  <w:style w:type="paragraph" w:styleId="BodyTextIndent3">
    <w:name w:val="Body Text Indent 3"/>
    <w:basedOn w:val="Normal"/>
    <w:link w:val="BodyTextIndent3Char"/>
    <w:uiPriority w:val="99"/>
    <w:semiHidden/>
    <w:rsid w:val="0071164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11643"/>
    <w:rPr>
      <w:rFonts w:ascii="CG Times" w:hAnsi="CG Times" w:cs="Times New Roman"/>
      <w:sz w:val="16"/>
      <w:szCs w:val="16"/>
      <w:lang w:eastAsia="en-US"/>
    </w:rPr>
  </w:style>
  <w:style w:type="character" w:styleId="CommentReference">
    <w:name w:val="annotation reference"/>
    <w:basedOn w:val="DefaultParagraphFont"/>
    <w:uiPriority w:val="99"/>
    <w:semiHidden/>
    <w:rsid w:val="009B2D14"/>
    <w:rPr>
      <w:rFonts w:cs="Times New Roman"/>
      <w:sz w:val="16"/>
      <w:szCs w:val="16"/>
    </w:rPr>
  </w:style>
  <w:style w:type="paragraph" w:styleId="CommentText">
    <w:name w:val="annotation text"/>
    <w:basedOn w:val="Normal"/>
    <w:link w:val="CommentTextChar"/>
    <w:uiPriority w:val="99"/>
    <w:semiHidden/>
    <w:rsid w:val="009B2D14"/>
  </w:style>
  <w:style w:type="character" w:customStyle="1" w:styleId="CommentTextChar">
    <w:name w:val="Comment Text Char"/>
    <w:basedOn w:val="DefaultParagraphFont"/>
    <w:link w:val="CommentText"/>
    <w:uiPriority w:val="99"/>
    <w:semiHidden/>
    <w:locked/>
    <w:rsid w:val="009B2D14"/>
    <w:rPr>
      <w:rFonts w:ascii="CG Times" w:hAnsi="CG Times" w:cs="Times New Roman"/>
      <w:lang w:eastAsia="en-US"/>
    </w:rPr>
  </w:style>
  <w:style w:type="paragraph" w:styleId="CommentSubject">
    <w:name w:val="annotation subject"/>
    <w:basedOn w:val="CommentText"/>
    <w:next w:val="CommentText"/>
    <w:link w:val="CommentSubjectChar"/>
    <w:uiPriority w:val="99"/>
    <w:semiHidden/>
    <w:rsid w:val="009B2D14"/>
    <w:rPr>
      <w:b/>
    </w:rPr>
  </w:style>
  <w:style w:type="character" w:customStyle="1" w:styleId="CommentSubjectChar">
    <w:name w:val="Comment Subject Char"/>
    <w:basedOn w:val="CommentTextChar"/>
    <w:link w:val="CommentSubject"/>
    <w:uiPriority w:val="99"/>
    <w:semiHidden/>
    <w:locked/>
    <w:rsid w:val="009B2D14"/>
    <w:rPr>
      <w:rFonts w:ascii="CG Times" w:hAnsi="CG Times" w:cs="Times New Roman"/>
      <w:b/>
      <w:bCs/>
      <w:lang w:eastAsia="en-US"/>
    </w:rPr>
  </w:style>
  <w:style w:type="table" w:styleId="TableGrid">
    <w:name w:val="Table Grid"/>
    <w:basedOn w:val="TableNormal"/>
    <w:uiPriority w:val="99"/>
    <w:rsid w:val="00CF096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rsid w:val="008F6ECA"/>
    <w:rPr>
      <w:rFonts w:cs="Times New Roman"/>
      <w:color w:val="800080"/>
      <w:u w:val="single"/>
    </w:rPr>
  </w:style>
  <w:style w:type="character" w:styleId="Strong">
    <w:name w:val="Strong"/>
    <w:basedOn w:val="DefaultParagraphFont"/>
    <w:uiPriority w:val="99"/>
    <w:qFormat/>
    <w:rsid w:val="00AA09E4"/>
    <w:rPr>
      <w:rFonts w:cs="Times New Roman"/>
      <w:b/>
      <w:bCs/>
    </w:rPr>
  </w:style>
  <w:style w:type="paragraph" w:customStyle="1" w:styleId="Default">
    <w:name w:val="Default"/>
    <w:uiPriority w:val="99"/>
    <w:rsid w:val="00A367DA"/>
    <w:pPr>
      <w:autoSpaceDE w:val="0"/>
      <w:autoSpaceDN w:val="0"/>
      <w:adjustRightInd w:val="0"/>
    </w:pPr>
    <w:rPr>
      <w:rFonts w:ascii="Arial" w:hAnsi="Arial" w:cs="Arial"/>
      <w:color w:val="000000"/>
      <w:sz w:val="24"/>
      <w:szCs w:val="24"/>
      <w:lang w:val="en-US" w:eastAsia="en-US"/>
    </w:rPr>
  </w:style>
  <w:style w:type="paragraph" w:customStyle="1" w:styleId="Bullet">
    <w:name w:val="Bullet"/>
    <w:basedOn w:val="Normal"/>
    <w:uiPriority w:val="99"/>
    <w:rsid w:val="00B0753C"/>
    <w:pPr>
      <w:numPr>
        <w:numId w:val="4"/>
      </w:numPr>
      <w:spacing w:before="120"/>
      <w:jc w:val="left"/>
    </w:pPr>
    <w:rPr>
      <w:rFonts w:ascii="Times New Roman" w:hAnsi="Times New Roman" w:cs="Times New Roman"/>
      <w:bCs w:val="0"/>
      <w:szCs w:val="24"/>
    </w:rPr>
  </w:style>
  <w:style w:type="paragraph" w:customStyle="1" w:styleId="Header1">
    <w:name w:val="Header1"/>
    <w:uiPriority w:val="99"/>
    <w:rsid w:val="000C50B8"/>
    <w:pPr>
      <w:widowControl w:val="0"/>
      <w:tabs>
        <w:tab w:val="center" w:pos="4680"/>
        <w:tab w:val="right" w:pos="9000"/>
        <w:tab w:val="left" w:pos="9360"/>
      </w:tabs>
      <w:suppressAutoHyphens/>
    </w:pPr>
    <w:rPr>
      <w:rFonts w:ascii="Arial" w:hAnsi="Arial"/>
      <w:sz w:val="24"/>
      <w:szCs w:val="20"/>
      <w:lang w:val="en-US" w:eastAsia="en-US"/>
    </w:rPr>
  </w:style>
  <w:style w:type="character" w:styleId="PageNumber">
    <w:name w:val="page number"/>
    <w:basedOn w:val="DefaultParagraphFont"/>
    <w:uiPriority w:val="99"/>
    <w:locked/>
    <w:rsid w:val="001747AF"/>
    <w:rPr>
      <w:rFonts w:cs="Times New Roman"/>
    </w:rPr>
  </w:style>
</w:styles>
</file>

<file path=word/webSettings.xml><?xml version="1.0" encoding="utf-8"?>
<w:webSettings xmlns:r="http://schemas.openxmlformats.org/officeDocument/2006/relationships" xmlns:w="http://schemas.openxmlformats.org/wordprocessingml/2006/main">
  <w:divs>
    <w:div w:id="456796870">
      <w:marLeft w:val="0"/>
      <w:marRight w:val="0"/>
      <w:marTop w:val="0"/>
      <w:marBottom w:val="0"/>
      <w:divBdr>
        <w:top w:val="none" w:sz="0" w:space="0" w:color="auto"/>
        <w:left w:val="none" w:sz="0" w:space="0" w:color="auto"/>
        <w:bottom w:val="none" w:sz="0" w:space="0" w:color="auto"/>
        <w:right w:val="none" w:sz="0" w:space="0" w:color="auto"/>
      </w:divBdr>
    </w:div>
    <w:div w:id="456796871">
      <w:marLeft w:val="0"/>
      <w:marRight w:val="0"/>
      <w:marTop w:val="0"/>
      <w:marBottom w:val="0"/>
      <w:divBdr>
        <w:top w:val="none" w:sz="0" w:space="0" w:color="auto"/>
        <w:left w:val="none" w:sz="0" w:space="0" w:color="auto"/>
        <w:bottom w:val="none" w:sz="0" w:space="0" w:color="auto"/>
        <w:right w:val="none" w:sz="0" w:space="0" w:color="auto"/>
      </w:divBdr>
    </w:div>
    <w:div w:id="456796872">
      <w:marLeft w:val="0"/>
      <w:marRight w:val="0"/>
      <w:marTop w:val="0"/>
      <w:marBottom w:val="0"/>
      <w:divBdr>
        <w:top w:val="none" w:sz="0" w:space="0" w:color="auto"/>
        <w:left w:val="none" w:sz="0" w:space="0" w:color="auto"/>
        <w:bottom w:val="none" w:sz="0" w:space="0" w:color="auto"/>
        <w:right w:val="none" w:sz="0" w:space="0" w:color="auto"/>
      </w:divBdr>
    </w:div>
    <w:div w:id="456796873">
      <w:marLeft w:val="0"/>
      <w:marRight w:val="0"/>
      <w:marTop w:val="0"/>
      <w:marBottom w:val="0"/>
      <w:divBdr>
        <w:top w:val="none" w:sz="0" w:space="0" w:color="auto"/>
        <w:left w:val="none" w:sz="0" w:space="0" w:color="auto"/>
        <w:bottom w:val="none" w:sz="0" w:space="0" w:color="auto"/>
        <w:right w:val="none" w:sz="0" w:space="0" w:color="auto"/>
      </w:divBdr>
    </w:div>
    <w:div w:id="116543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RFQ (Request for Quotation)</vt:lpstr>
    </vt:vector>
  </TitlesOfParts>
  <Company>Northamptonshire County Council</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(Request for Quotation)</dc:title>
  <dc:creator>PSaroch</dc:creator>
  <cp:lastModifiedBy>Tess Scott</cp:lastModifiedBy>
  <cp:revision>5</cp:revision>
  <cp:lastPrinted>2012-07-16T13:22:00Z</cp:lastPrinted>
  <dcterms:created xsi:type="dcterms:W3CDTF">2019-02-18T20:27:00Z</dcterms:created>
  <dcterms:modified xsi:type="dcterms:W3CDTF">2019-02-25T20:02:00Z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0x01010037C49704374D1B4AB8C13698BCDC2707</vt:lpwstr>
  </property>
  <property fmtid="{D5CDD505-2E9C-101B-9397-08002B2CF9AE}" pid="3" name="Template Type">
    <vt:lpwstr>3. RFQ</vt:lpwstr>
  </property>
  <property fmtid="{D5CDD505-2E9C-101B-9397-08002B2CF9AE}" pid="4" name="Retention">
    <vt:lpwstr>5 years</vt:lpwstr>
  </property>
  <property fmtid="{D5CDD505-2E9C-101B-9397-08002B2CF9AE}" pid="5" name="Category">
    <vt:lpwstr>Template</vt:lpwstr>
  </property>
  <property fmtid="{D5CDD505-2E9C-101B-9397-08002B2CF9AE}" pid="6" name="Status">
    <vt:lpwstr>Unclassified</vt:lpwstr>
  </property>
</Properties>
</file>