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683FBED6" w:rsidR="00FD07CA" w:rsidRPr="00E55056" w:rsidRDefault="002E6768" w:rsidP="0085573B">
      <w:pPr>
        <w:jc w:val="center"/>
        <w:rPr>
          <w:sz w:val="28"/>
          <w:szCs w:val="28"/>
          <w:u w:val="single"/>
        </w:rPr>
      </w:pPr>
      <w:r w:rsidRPr="002E6768">
        <w:rPr>
          <w:sz w:val="28"/>
          <w:szCs w:val="28"/>
          <w:u w:val="single"/>
        </w:rPr>
        <w:t>Monitoring &amp; Evaluation Contract for Culture Nature England Project: In collaboration with Libraries Connected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37E3CD45" w:rsidR="00E55056" w:rsidRPr="006026CA" w:rsidRDefault="00EE2253" w:rsidP="00FD07CA">
            <w:pPr>
              <w:rPr>
                <w:sz w:val="24"/>
                <w:szCs w:val="24"/>
              </w:rPr>
            </w:pPr>
            <w:r w:rsidRPr="00EE2253">
              <w:rPr>
                <w:sz w:val="24"/>
                <w:szCs w:val="24"/>
              </w:rPr>
              <w:t>Could you confirm the budget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343" w:type="dxa"/>
          </w:tcPr>
          <w:p w14:paraId="630871F3" w14:textId="0164D4CD" w:rsidR="00E55056" w:rsidRPr="006026CA" w:rsidRDefault="002E6768" w:rsidP="003D0E0D">
            <w:pPr>
              <w:rPr>
                <w:sz w:val="24"/>
                <w:szCs w:val="24"/>
              </w:rPr>
            </w:pPr>
            <w:r w:rsidRPr="002E6768">
              <w:rPr>
                <w:sz w:val="24"/>
                <w:szCs w:val="24"/>
              </w:rPr>
              <w:t>We have estimated the value of this contract at £25,000 - £</w:t>
            </w:r>
            <w:r w:rsidRPr="002E6768">
              <w:rPr>
                <w:sz w:val="24"/>
                <w:szCs w:val="24"/>
              </w:rPr>
              <w:t>35,000</w:t>
            </w:r>
            <w:r>
              <w:rPr>
                <w:sz w:val="24"/>
                <w:szCs w:val="24"/>
              </w:rPr>
              <w:t>,</w:t>
            </w:r>
            <w:r w:rsidRPr="002E6768">
              <w:rPr>
                <w:sz w:val="24"/>
                <w:szCs w:val="24"/>
              </w:rPr>
              <w:t xml:space="preserve"> excluding</w:t>
            </w:r>
            <w:r w:rsidRPr="002E6768">
              <w:rPr>
                <w:sz w:val="24"/>
                <w:szCs w:val="24"/>
              </w:rPr>
              <w:t xml:space="preserve"> VAT. Natural England does not generally disclose exact budget amounts for opportunities, as we are keen to find best value for money, alongside cost effectiveness.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1302EF"/>
    <w:rsid w:val="00226B24"/>
    <w:rsid w:val="002E6768"/>
    <w:rsid w:val="00361333"/>
    <w:rsid w:val="003918FC"/>
    <w:rsid w:val="003D0E0D"/>
    <w:rsid w:val="003E30E8"/>
    <w:rsid w:val="0041092D"/>
    <w:rsid w:val="006026CA"/>
    <w:rsid w:val="00690FBA"/>
    <w:rsid w:val="006A6AE2"/>
    <w:rsid w:val="0085573B"/>
    <w:rsid w:val="00956707"/>
    <w:rsid w:val="009E3408"/>
    <w:rsid w:val="00BB1C7C"/>
    <w:rsid w:val="00BF17D6"/>
    <w:rsid w:val="00D22702"/>
    <w:rsid w:val="00D45763"/>
    <w:rsid w:val="00E55056"/>
    <w:rsid w:val="00E9515D"/>
    <w:rsid w:val="00EE2253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2024-08-21T10:50:00Z</dcterms:created>
  <dcterms:modified xsi:type="dcterms:W3CDTF">2024-08-21T10:51:00Z</dcterms:modified>
</cp:coreProperties>
</file>